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bookmarkStart w:id="0" w:name="_GoBack"/>
      <w:bookmarkEnd w:id="0"/>
      <w:r w:rsidRPr="00475527">
        <w:rPr>
          <w:rFonts w:ascii="Times New Roman" w:hAnsi="Times New Roman" w:cs="Times New Roman"/>
          <w:spacing w:val="-14"/>
          <w:sz w:val="28"/>
          <w:szCs w:val="28"/>
        </w:rPr>
        <w:t>МИНИСТЕРСТВО ОБРАЗОВАНИЯ РЕСПУБЛИКИ БЕЛАРУСЬ</w:t>
      </w: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475527">
        <w:rPr>
          <w:rFonts w:ascii="Times New Roman" w:hAnsi="Times New Roman" w:cs="Times New Roman"/>
          <w:spacing w:val="-14"/>
          <w:sz w:val="28"/>
          <w:szCs w:val="28"/>
        </w:rPr>
        <w:t>УЧРЕЖДЕНИЕ ОБРАЗОВАНИЯ «ВИТЕБСКИЙ ГОСУДАРСТВЕННЫЙ</w:t>
      </w: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475527">
        <w:rPr>
          <w:rFonts w:ascii="Times New Roman" w:hAnsi="Times New Roman" w:cs="Times New Roman"/>
          <w:spacing w:val="-14"/>
          <w:sz w:val="28"/>
          <w:szCs w:val="28"/>
        </w:rPr>
        <w:t>ТЕХНОЛОГИЧЕСКИЙ УНИВЕРСИТЕТ»</w:t>
      </w: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27">
        <w:rPr>
          <w:rFonts w:ascii="Times New Roman" w:hAnsi="Times New Roman" w:cs="Times New Roman"/>
          <w:b/>
          <w:bCs/>
          <w:sz w:val="28"/>
          <w:szCs w:val="28"/>
        </w:rPr>
        <w:t>МАКРОЭКОНОМИКА</w:t>
      </w:r>
    </w:p>
    <w:p w:rsidR="00C37BE8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к выполнению курсовой работы </w:t>
      </w:r>
      <w:r w:rsidRPr="00475527">
        <w:rPr>
          <w:rFonts w:ascii="Times New Roman" w:hAnsi="Times New Roman" w:cs="Times New Roman"/>
          <w:sz w:val="28"/>
          <w:szCs w:val="28"/>
        </w:rPr>
        <w:t>для студентов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527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475527" w:rsidRDefault="00C37BE8" w:rsidP="00475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27">
        <w:rPr>
          <w:rFonts w:ascii="Times New Roman" w:hAnsi="Times New Roman" w:cs="Times New Roman"/>
          <w:sz w:val="28"/>
          <w:szCs w:val="28"/>
        </w:rPr>
        <w:t>Витебск</w:t>
      </w:r>
    </w:p>
    <w:p w:rsidR="0046412B" w:rsidRDefault="00C37BE8" w:rsidP="00C33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A1E14" w:rsidRPr="00EA0278">
        <w:rPr>
          <w:rFonts w:ascii="Times New Roman" w:hAnsi="Times New Roman" w:cs="Times New Roman"/>
          <w:sz w:val="28"/>
          <w:szCs w:val="28"/>
        </w:rPr>
        <w:t>6</w:t>
      </w:r>
    </w:p>
    <w:p w:rsidR="00C37BE8" w:rsidRPr="00930F70" w:rsidRDefault="0046412B" w:rsidP="0046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37BE8">
        <w:rPr>
          <w:rFonts w:ascii="Times New Roman" w:hAnsi="Times New Roman" w:cs="Times New Roman"/>
          <w:sz w:val="28"/>
          <w:szCs w:val="28"/>
        </w:rPr>
        <w:lastRenderedPageBreak/>
        <w:t>УДК 330.101.541 (076.5</w:t>
      </w:r>
      <w:r w:rsidR="00C37BE8" w:rsidRPr="00930F70">
        <w:rPr>
          <w:rFonts w:ascii="Times New Roman" w:hAnsi="Times New Roman" w:cs="Times New Roman"/>
          <w:sz w:val="28"/>
          <w:szCs w:val="28"/>
        </w:rPr>
        <w:t>)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930F70">
        <w:rPr>
          <w:rFonts w:ascii="Times New Roman" w:hAnsi="Times New Roman" w:cs="Times New Roman"/>
          <w:sz w:val="28"/>
          <w:szCs w:val="28"/>
        </w:rPr>
        <w:t xml:space="preserve">кроэкономика: методические указания </w:t>
      </w:r>
      <w:r>
        <w:rPr>
          <w:rFonts w:ascii="Times New Roman" w:hAnsi="Times New Roman" w:cs="Times New Roman"/>
          <w:sz w:val="28"/>
          <w:szCs w:val="28"/>
        </w:rPr>
        <w:t xml:space="preserve">к выполнению курсовых работ </w:t>
      </w:r>
      <w:r w:rsidRPr="00930F70">
        <w:rPr>
          <w:rFonts w:ascii="Times New Roman" w:hAnsi="Times New Roman" w:cs="Times New Roman"/>
          <w:sz w:val="28"/>
          <w:szCs w:val="28"/>
        </w:rPr>
        <w:t>для студентов экономических специальностей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Вит</w:t>
      </w:r>
      <w:r>
        <w:rPr>
          <w:rFonts w:ascii="Times New Roman" w:hAnsi="Times New Roman" w:cs="Times New Roman"/>
          <w:sz w:val="28"/>
          <w:szCs w:val="28"/>
        </w:rPr>
        <w:t>ебск: Министерство образования Республики Беларусь, УО «ВГТУ», 201</w:t>
      </w:r>
      <w:r w:rsidR="00BA1E14" w:rsidRPr="00BA1E14">
        <w:rPr>
          <w:rFonts w:ascii="Times New Roman" w:hAnsi="Times New Roman" w:cs="Times New Roman"/>
          <w:sz w:val="28"/>
          <w:szCs w:val="28"/>
        </w:rPr>
        <w:t>6</w:t>
      </w:r>
      <w:r w:rsidRPr="00930F70">
        <w:rPr>
          <w:rFonts w:ascii="Times New Roman" w:hAnsi="Times New Roman" w:cs="Times New Roman"/>
          <w:sz w:val="28"/>
          <w:szCs w:val="28"/>
        </w:rPr>
        <w:t>.</w:t>
      </w:r>
    </w:p>
    <w:p w:rsidR="00C37BE8" w:rsidRDefault="00C37BE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EA027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Составители:</w:t>
      </w:r>
      <w:r w:rsidR="0067258A">
        <w:rPr>
          <w:rFonts w:ascii="Times New Roman" w:hAnsi="Times New Roman" w:cs="Times New Roman"/>
          <w:sz w:val="28"/>
          <w:szCs w:val="28"/>
        </w:rPr>
        <w:t xml:space="preserve"> </w:t>
      </w:r>
      <w:r w:rsidRPr="00930F70">
        <w:rPr>
          <w:rFonts w:ascii="Times New Roman" w:hAnsi="Times New Roman" w:cs="Times New Roman"/>
          <w:sz w:val="28"/>
          <w:szCs w:val="28"/>
        </w:rPr>
        <w:t xml:space="preserve"> доц. Егорова В.К.</w:t>
      </w:r>
      <w:r w:rsidR="00EA0278">
        <w:rPr>
          <w:rFonts w:ascii="Times New Roman" w:hAnsi="Times New Roman" w:cs="Times New Roman"/>
          <w:sz w:val="28"/>
          <w:szCs w:val="28"/>
        </w:rPr>
        <w:t>,</w:t>
      </w:r>
    </w:p>
    <w:p w:rsidR="00C37BE8" w:rsidRPr="00930F70" w:rsidRDefault="00C37BE8" w:rsidP="00EA0278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</w:t>
      </w:r>
      <w:r w:rsidRPr="00930F70">
        <w:rPr>
          <w:rFonts w:ascii="Times New Roman" w:hAnsi="Times New Roman" w:cs="Times New Roman"/>
          <w:sz w:val="28"/>
          <w:szCs w:val="28"/>
        </w:rPr>
        <w:t xml:space="preserve"> Семенчукова И.Ю.</w:t>
      </w:r>
      <w:r w:rsidR="00EA0278">
        <w:rPr>
          <w:rFonts w:ascii="Times New Roman" w:hAnsi="Times New Roman" w:cs="Times New Roman"/>
          <w:sz w:val="28"/>
          <w:szCs w:val="28"/>
        </w:rPr>
        <w:t>,</w:t>
      </w:r>
    </w:p>
    <w:p w:rsidR="00C37BE8" w:rsidRPr="00930F70" w:rsidRDefault="00C37BE8" w:rsidP="00EA0278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0F70">
        <w:rPr>
          <w:rFonts w:ascii="Times New Roman" w:hAnsi="Times New Roman" w:cs="Times New Roman"/>
          <w:sz w:val="28"/>
          <w:szCs w:val="28"/>
        </w:rPr>
        <w:t>.</w:t>
      </w:r>
      <w:r w:rsidR="00EA0278">
        <w:rPr>
          <w:rFonts w:ascii="Times New Roman" w:hAnsi="Times New Roman" w:cs="Times New Roman"/>
          <w:sz w:val="28"/>
          <w:szCs w:val="28"/>
        </w:rPr>
        <w:t xml:space="preserve"> преп. Чёрный В.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C37BE8" w:rsidRPr="00930F70" w:rsidRDefault="00C37BE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930F70" w:rsidRDefault="00C37BE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78F0">
        <w:rPr>
          <w:rFonts w:ascii="Times New Roman" w:hAnsi="Times New Roman" w:cs="Times New Roman"/>
          <w:sz w:val="28"/>
          <w:szCs w:val="28"/>
        </w:rPr>
        <w:t xml:space="preserve">етодические указания </w:t>
      </w:r>
      <w:r>
        <w:rPr>
          <w:rFonts w:ascii="Times New Roman" w:hAnsi="Times New Roman" w:cs="Times New Roman"/>
          <w:sz w:val="28"/>
          <w:szCs w:val="28"/>
        </w:rPr>
        <w:t xml:space="preserve">включают перечень основных тем и рекомендации по написанию теоретической и практической частей курсовой работы по «Макроэкономике», </w:t>
      </w:r>
      <w:r w:rsidRPr="004878F0">
        <w:rPr>
          <w:rFonts w:ascii="Times New Roman" w:hAnsi="Times New Roman" w:cs="Times New Roman"/>
          <w:sz w:val="28"/>
          <w:szCs w:val="28"/>
        </w:rPr>
        <w:t>устанавливают единые требования к написанию и оформлению курсовых работ, выполняемых на кафедре экономической теории</w:t>
      </w:r>
      <w:r>
        <w:rPr>
          <w:rFonts w:ascii="Times New Roman" w:hAnsi="Times New Roman" w:cs="Times New Roman"/>
          <w:sz w:val="28"/>
          <w:szCs w:val="28"/>
        </w:rPr>
        <w:t xml:space="preserve"> и маркетинга.</w:t>
      </w:r>
    </w:p>
    <w:p w:rsidR="00EA0278" w:rsidRPr="00930F70" w:rsidRDefault="00EA027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930F70" w:rsidRDefault="00C37BE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930F70" w:rsidRDefault="00C37BE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930F70" w:rsidRDefault="00C37BE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кафедрой э</w:t>
      </w:r>
      <w:r w:rsidRPr="00930F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ономической теории и маркетинга</w:t>
      </w:r>
      <w:r w:rsidRPr="00930F70">
        <w:rPr>
          <w:rFonts w:ascii="Times New Roman" w:hAnsi="Times New Roman" w:cs="Times New Roman"/>
          <w:sz w:val="28"/>
          <w:szCs w:val="28"/>
        </w:rPr>
        <w:t xml:space="preserve"> УО «ВГТУ»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«</w:t>
      </w:r>
      <w:r w:rsidR="00BA1E14" w:rsidRPr="00BA1E14">
        <w:rPr>
          <w:rFonts w:ascii="Times New Roman" w:hAnsi="Times New Roman" w:cs="Times New Roman"/>
          <w:sz w:val="28"/>
          <w:szCs w:val="28"/>
        </w:rPr>
        <w:t>09</w:t>
      </w:r>
      <w:r w:rsidRPr="00930F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93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A1E14" w:rsidRPr="00BA1E14">
        <w:rPr>
          <w:rFonts w:ascii="Times New Roman" w:hAnsi="Times New Roman" w:cs="Times New Roman"/>
          <w:sz w:val="28"/>
          <w:szCs w:val="28"/>
        </w:rPr>
        <w:t>6</w:t>
      </w:r>
      <w:r w:rsidRPr="00930F70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14" w:rsidRPr="00BA1E14">
        <w:rPr>
          <w:rFonts w:ascii="Times New Roman" w:hAnsi="Times New Roman" w:cs="Times New Roman"/>
          <w:sz w:val="28"/>
          <w:szCs w:val="28"/>
        </w:rPr>
        <w:t>-</w:t>
      </w:r>
      <w:r w:rsidRPr="00930F70">
        <w:rPr>
          <w:rFonts w:ascii="Times New Roman" w:hAnsi="Times New Roman" w:cs="Times New Roman"/>
          <w:sz w:val="28"/>
          <w:szCs w:val="28"/>
        </w:rPr>
        <w:t>.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EA0278" w:rsidP="00475527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к.э.</w:t>
      </w:r>
      <w:r w:rsidR="00C37BE8" w:rsidRPr="00930F70">
        <w:rPr>
          <w:rFonts w:ascii="Times New Roman" w:hAnsi="Times New Roman" w:cs="Times New Roman"/>
          <w:sz w:val="28"/>
          <w:szCs w:val="28"/>
        </w:rPr>
        <w:t xml:space="preserve">н., </w:t>
      </w:r>
      <w:r w:rsidR="00C37BE8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BA1E14">
        <w:rPr>
          <w:rFonts w:ascii="Times New Roman" w:hAnsi="Times New Roman" w:cs="Times New Roman"/>
          <w:sz w:val="28"/>
          <w:szCs w:val="28"/>
        </w:rPr>
        <w:t>Дубенецкий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E14">
        <w:rPr>
          <w:rFonts w:ascii="Times New Roman" w:hAnsi="Times New Roman" w:cs="Times New Roman"/>
          <w:sz w:val="28"/>
          <w:szCs w:val="28"/>
        </w:rPr>
        <w:t>А</w:t>
      </w:r>
      <w:r w:rsidR="00C37BE8">
        <w:rPr>
          <w:rFonts w:ascii="Times New Roman" w:hAnsi="Times New Roman" w:cs="Times New Roman"/>
          <w:sz w:val="28"/>
          <w:szCs w:val="28"/>
        </w:rPr>
        <w:t>.</w:t>
      </w:r>
    </w:p>
    <w:p w:rsidR="00C37BE8" w:rsidRPr="00930F70" w:rsidRDefault="00EA0278" w:rsidP="00475527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Редактор: к.э.</w:t>
      </w:r>
      <w:r w:rsidR="00C37BE8" w:rsidRPr="00930F70">
        <w:rPr>
          <w:rFonts w:ascii="Times New Roman" w:hAnsi="Times New Roman" w:cs="Times New Roman"/>
          <w:sz w:val="28"/>
          <w:szCs w:val="28"/>
        </w:rPr>
        <w:t>н., доцент</w:t>
      </w:r>
      <w:r w:rsidR="00C37BE8">
        <w:rPr>
          <w:rFonts w:ascii="Times New Roman" w:hAnsi="Times New Roman" w:cs="Times New Roman"/>
          <w:sz w:val="28"/>
          <w:szCs w:val="28"/>
        </w:rPr>
        <w:t xml:space="preserve"> </w:t>
      </w:r>
      <w:r w:rsidR="00BA1E14">
        <w:rPr>
          <w:rFonts w:ascii="Times New Roman" w:hAnsi="Times New Roman" w:cs="Times New Roman"/>
          <w:sz w:val="28"/>
          <w:szCs w:val="28"/>
        </w:rPr>
        <w:t>Лебедева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E14">
        <w:rPr>
          <w:rFonts w:ascii="Times New Roman" w:hAnsi="Times New Roman" w:cs="Times New Roman"/>
          <w:sz w:val="28"/>
          <w:szCs w:val="28"/>
        </w:rPr>
        <w:t>Н</w:t>
      </w:r>
      <w:r w:rsidR="00C37BE8" w:rsidRPr="00930F70">
        <w:rPr>
          <w:rFonts w:ascii="Times New Roman" w:hAnsi="Times New Roman" w:cs="Times New Roman"/>
          <w:sz w:val="28"/>
          <w:szCs w:val="28"/>
        </w:rPr>
        <w:t>.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Рекомендовано к опубликованию редакционно-издательским советом УО «ВГТУ»</w:t>
      </w:r>
    </w:p>
    <w:p w:rsidR="00C37BE8" w:rsidRPr="00930F70" w:rsidRDefault="00C37BE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201</w:t>
      </w:r>
      <w:r w:rsidR="00BA1E14">
        <w:rPr>
          <w:rFonts w:ascii="Times New Roman" w:hAnsi="Times New Roman" w:cs="Times New Roman"/>
          <w:sz w:val="28"/>
          <w:szCs w:val="28"/>
        </w:rPr>
        <w:t>6</w:t>
      </w:r>
      <w:r w:rsidRPr="00930F70">
        <w:rPr>
          <w:rFonts w:ascii="Times New Roman" w:hAnsi="Times New Roman" w:cs="Times New Roman"/>
          <w:sz w:val="28"/>
          <w:szCs w:val="28"/>
        </w:rPr>
        <w:t xml:space="preserve"> г., протокол №____.</w:t>
      </w:r>
    </w:p>
    <w:p w:rsidR="00C37BE8" w:rsidRPr="00930F70" w:rsidRDefault="00C37BE8" w:rsidP="0047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930F70" w:rsidRDefault="00C37BE8" w:rsidP="0046412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BA1E14">
        <w:rPr>
          <w:rFonts w:ascii="Times New Roman" w:hAnsi="Times New Roman" w:cs="Times New Roman"/>
          <w:sz w:val="28"/>
          <w:szCs w:val="28"/>
        </w:rPr>
        <w:t>Бутрик С. Ю.</w:t>
      </w:r>
    </w:p>
    <w:p w:rsidR="00C37BE8" w:rsidRPr="00930F70" w:rsidRDefault="00C37BE8" w:rsidP="00A12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Учреждение образования «Витебский государственный технологический университет»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Подписано к печати ___________ Формат__________ Уч</w:t>
      </w:r>
      <w:r>
        <w:rPr>
          <w:rFonts w:ascii="Times New Roman" w:hAnsi="Times New Roman" w:cs="Times New Roman"/>
          <w:sz w:val="28"/>
          <w:szCs w:val="28"/>
        </w:rPr>
        <w:t>.-изд. лист.</w:t>
      </w:r>
      <w:r w:rsidRPr="00930F70">
        <w:rPr>
          <w:rFonts w:ascii="Times New Roman" w:hAnsi="Times New Roman" w:cs="Times New Roman"/>
          <w:sz w:val="28"/>
          <w:szCs w:val="28"/>
        </w:rPr>
        <w:t xml:space="preserve"> ______ 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Печать ризографическая. Тираж ________ экз. Заказ _______ Цена _________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 xml:space="preserve">Отпечатано на ризографе учреждения образования «Витебский государственный технологический университет». </w:t>
      </w:r>
    </w:p>
    <w:p w:rsidR="00C37BE8" w:rsidRPr="00930F70" w:rsidRDefault="00C37BE8" w:rsidP="0047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0">
        <w:rPr>
          <w:rFonts w:ascii="Times New Roman" w:hAnsi="Times New Roman" w:cs="Times New Roman"/>
          <w:sz w:val="28"/>
          <w:szCs w:val="28"/>
        </w:rPr>
        <w:t>Лицензия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70">
        <w:rPr>
          <w:rFonts w:ascii="Times New Roman" w:hAnsi="Times New Roman" w:cs="Times New Roman"/>
          <w:sz w:val="28"/>
          <w:szCs w:val="28"/>
        </w:rPr>
        <w:t>02330/0494384 от 16 марта 2009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BE8" w:rsidRDefault="00C37BE8" w:rsidP="0048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210035, г</w:t>
      </w:r>
      <w:r w:rsidRPr="00930F70">
        <w:rPr>
          <w:rFonts w:ascii="Times New Roman" w:hAnsi="Times New Roman" w:cs="Times New Roman"/>
          <w:sz w:val="28"/>
          <w:szCs w:val="28"/>
        </w:rPr>
        <w:t>. Витебск, Московский пр-т, 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12B" w:rsidRDefault="0046412B" w:rsidP="0048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12B" w:rsidRDefault="0046412B" w:rsidP="0048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12B" w:rsidRDefault="0046412B" w:rsidP="0048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48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7BE8" w:rsidSect="008D1CED">
          <w:footerReference w:type="default" r:id="rId9"/>
          <w:pgSz w:w="11906" w:h="16838" w:code="9"/>
          <w:pgMar w:top="1134" w:right="1134" w:bottom="1418" w:left="1418" w:header="709" w:footer="709" w:gutter="0"/>
          <w:cols w:space="708"/>
          <w:docGrid w:linePitch="360"/>
        </w:sectPr>
      </w:pPr>
    </w:p>
    <w:p w:rsidR="00C37BE8" w:rsidRDefault="00C37BE8" w:rsidP="00226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37BE8" w:rsidRDefault="00C37BE8" w:rsidP="00226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Default="00C37BE8" w:rsidP="002265E1">
      <w:pPr>
        <w:pStyle w:val="a4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789"/>
        <w:gridCol w:w="567"/>
      </w:tblGrid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C37BE8" w:rsidRPr="000C0538">
        <w:tc>
          <w:tcPr>
            <w:tcW w:w="8789" w:type="dxa"/>
          </w:tcPr>
          <w:p w:rsidR="00C37BE8" w:rsidRPr="000C0538" w:rsidRDefault="00C37BE8" w:rsidP="000C053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C0538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курсовой работе по макроэкономике и организация ее выполнения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1.1 Выбор темы курсовой работы и изучение литературы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1.2 Структура курсовой работы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 xml:space="preserve">1.2.1 Титульный лист 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1.2.2 Содержание (план)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1.2.3 Введение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 xml:space="preserve">1.2.4 Теоретическая часть 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1.2.5 Практическая часть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1.2.6 Заключение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1.2.7 Список использованных источников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1.2.8 Приложения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1.3 Правила оформления курсовой работы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1.3.1 Общие правила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1.3.2 Нумерация страниц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1.3.3 Иллюстрации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1.3.4 Таблицы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1.3.5 Формулы и уравнения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1.3.6 Список использованных источников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1.3.7 Приложения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1.4 Подготовка к защите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Защита курсовой работы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Темы курсовых работ и индивидуальные задания</w:t>
            </w:r>
          </w:p>
        </w:tc>
        <w:tc>
          <w:tcPr>
            <w:tcW w:w="567" w:type="dxa"/>
          </w:tcPr>
          <w:p w:rsidR="00C37BE8" w:rsidRPr="009A0A9F" w:rsidRDefault="007C7D24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3.1 Тематика курсовых работ</w:t>
            </w:r>
          </w:p>
        </w:tc>
        <w:tc>
          <w:tcPr>
            <w:tcW w:w="567" w:type="dxa"/>
          </w:tcPr>
          <w:p w:rsidR="00C37BE8" w:rsidRPr="009A0A9F" w:rsidRDefault="007C7D24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3.2 Индивидуальные задания</w:t>
            </w:r>
          </w:p>
        </w:tc>
        <w:tc>
          <w:tcPr>
            <w:tcW w:w="567" w:type="dxa"/>
          </w:tcPr>
          <w:p w:rsidR="00C37BE8" w:rsidRPr="009A0A9F" w:rsidRDefault="007C7D24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Список рекомендуемых литературных источников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48</w:t>
            </w:r>
          </w:p>
        </w:tc>
      </w:tr>
      <w:tr w:rsidR="00C37BE8" w:rsidRPr="000C0538">
        <w:tc>
          <w:tcPr>
            <w:tcW w:w="8789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 w:rsidRPr="009A0A9F">
              <w:rPr>
                <w:rFonts w:eastAsia="Times New Roman"/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</w:tcPr>
          <w:p w:rsidR="00C37BE8" w:rsidRPr="009A0A9F" w:rsidRDefault="007C7D24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</w:tr>
      <w:tr w:rsidR="00C37BE8" w:rsidRPr="000C0538">
        <w:tc>
          <w:tcPr>
            <w:tcW w:w="8789" w:type="dxa"/>
          </w:tcPr>
          <w:p w:rsidR="00C37BE8" w:rsidRPr="000C0538" w:rsidRDefault="00C37BE8" w:rsidP="000C0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38">
              <w:rPr>
                <w:rFonts w:ascii="Times New Roman" w:hAnsi="Times New Roman" w:cs="Times New Roman"/>
                <w:sz w:val="28"/>
                <w:szCs w:val="28"/>
              </w:rPr>
              <w:t>Приложение А. Образец оформления титульного листа курсовой работы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C37BE8" w:rsidRPr="009A0A9F" w:rsidRDefault="007C7D24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</w:tr>
      <w:tr w:rsidR="007C7D24" w:rsidRPr="000C0538">
        <w:tc>
          <w:tcPr>
            <w:tcW w:w="8789" w:type="dxa"/>
          </w:tcPr>
          <w:p w:rsidR="007C7D24" w:rsidRPr="000C0538" w:rsidRDefault="007C7D24" w:rsidP="000C0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Б. </w:t>
            </w:r>
            <w:r w:rsidRPr="007C7D24">
              <w:rPr>
                <w:rFonts w:ascii="Times New Roman" w:hAnsi="Times New Roman" w:cs="Times New Roman"/>
                <w:sz w:val="28"/>
                <w:szCs w:val="28"/>
              </w:rPr>
              <w:t>Бланк задания по курсовому проектированию</w:t>
            </w:r>
          </w:p>
        </w:tc>
        <w:tc>
          <w:tcPr>
            <w:tcW w:w="567" w:type="dxa"/>
          </w:tcPr>
          <w:p w:rsidR="007C7D24" w:rsidRPr="009A0A9F" w:rsidRDefault="007C7D24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C37BE8" w:rsidRPr="000C0538">
        <w:tc>
          <w:tcPr>
            <w:tcW w:w="8789" w:type="dxa"/>
          </w:tcPr>
          <w:p w:rsidR="00C37BE8" w:rsidRPr="000C0538" w:rsidRDefault="007C7D24" w:rsidP="000C0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 w:rsidR="00C37BE8" w:rsidRPr="000C0538">
              <w:rPr>
                <w:rFonts w:ascii="Times New Roman" w:hAnsi="Times New Roman" w:cs="Times New Roman"/>
                <w:sz w:val="28"/>
                <w:szCs w:val="28"/>
              </w:rPr>
              <w:t>. Пример оформления содержания курсовой работы</w:t>
            </w:r>
          </w:p>
        </w:tc>
        <w:tc>
          <w:tcPr>
            <w:tcW w:w="567" w:type="dxa"/>
          </w:tcPr>
          <w:p w:rsidR="00C37BE8" w:rsidRPr="009A0A9F" w:rsidRDefault="007C7D24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</w:tr>
      <w:tr w:rsidR="00C37BE8" w:rsidRPr="000C0538">
        <w:tc>
          <w:tcPr>
            <w:tcW w:w="8789" w:type="dxa"/>
          </w:tcPr>
          <w:p w:rsidR="00C37BE8" w:rsidRPr="000C0538" w:rsidRDefault="007C7D24" w:rsidP="0099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Г</w:t>
            </w:r>
            <w:r w:rsidR="00C37BE8" w:rsidRPr="000C0538">
              <w:rPr>
                <w:rFonts w:ascii="Times New Roman" w:hAnsi="Times New Roman" w:cs="Times New Roman"/>
                <w:sz w:val="28"/>
                <w:szCs w:val="28"/>
              </w:rPr>
              <w:t xml:space="preserve">. Пример оформления таблицы и </w:t>
            </w:r>
            <w:r w:rsidR="009964CE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</w:p>
        </w:tc>
        <w:tc>
          <w:tcPr>
            <w:tcW w:w="567" w:type="dxa"/>
          </w:tcPr>
          <w:p w:rsidR="00C37BE8" w:rsidRPr="009A0A9F" w:rsidRDefault="007C7D24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</w:tr>
      <w:tr w:rsidR="00C37BE8" w:rsidRPr="000C0538">
        <w:tc>
          <w:tcPr>
            <w:tcW w:w="8789" w:type="dxa"/>
          </w:tcPr>
          <w:p w:rsidR="00C37BE8" w:rsidRPr="000C0538" w:rsidRDefault="007C7D24" w:rsidP="000C0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</w:t>
            </w:r>
            <w:r w:rsidR="00C37BE8" w:rsidRPr="000C0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7BE8" w:rsidRPr="000C0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37BE8" w:rsidRPr="000C0538">
              <w:rPr>
                <w:rFonts w:ascii="Times New Roman" w:hAnsi="Times New Roman" w:cs="Times New Roman"/>
                <w:sz w:val="28"/>
                <w:szCs w:val="28"/>
              </w:rPr>
              <w:t>Пример оформления списка использованных источников</w:t>
            </w:r>
          </w:p>
        </w:tc>
        <w:tc>
          <w:tcPr>
            <w:tcW w:w="567" w:type="dxa"/>
          </w:tcPr>
          <w:p w:rsidR="00C37BE8" w:rsidRPr="009A0A9F" w:rsidRDefault="00C37BE8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C37BE8" w:rsidRPr="009A0A9F" w:rsidRDefault="007C7D24" w:rsidP="000C0538">
            <w:pPr>
              <w:pStyle w:val="a4"/>
              <w:tabs>
                <w:tab w:val="left" w:pos="993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</w:tr>
    </w:tbl>
    <w:p w:rsidR="00C37BE8" w:rsidRDefault="00C37BE8" w:rsidP="002265E1">
      <w:pPr>
        <w:pStyle w:val="a4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C37BE8" w:rsidRDefault="00C37BE8" w:rsidP="004641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37B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C37BE8" w:rsidRPr="00837B89" w:rsidRDefault="00C37BE8" w:rsidP="00EF23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Выполнение курсовой работы по макроэкономике – одна</w:t>
      </w:r>
      <w:r w:rsidR="00EA0278">
        <w:rPr>
          <w:rFonts w:ascii="Times New Roman" w:hAnsi="Times New Roman" w:cs="Times New Roman"/>
          <w:sz w:val="28"/>
          <w:szCs w:val="28"/>
        </w:rPr>
        <w:t xml:space="preserve"> из важнейших форм самостоятель</w:t>
      </w:r>
      <w:r w:rsidRPr="00837B89">
        <w:rPr>
          <w:rFonts w:ascii="Times New Roman" w:hAnsi="Times New Roman" w:cs="Times New Roman"/>
          <w:sz w:val="28"/>
          <w:szCs w:val="28"/>
        </w:rPr>
        <w:t>ной работы студентов в вузе, предоставляющая им возможность глубоко и серьезно разобраться</w:t>
      </w:r>
      <w:r w:rsidR="00EA0278">
        <w:rPr>
          <w:rFonts w:ascii="Times New Roman" w:hAnsi="Times New Roman" w:cs="Times New Roman"/>
          <w:sz w:val="28"/>
          <w:szCs w:val="28"/>
        </w:rPr>
        <w:t xml:space="preserve"> в отдельных актуальных экономи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ческих проблемах. Вдумчивая работа способствует систематизации знаний и более успешной подготовке к экзамену по курсу </w:t>
      </w:r>
      <w:r>
        <w:rPr>
          <w:rFonts w:ascii="Times New Roman" w:hAnsi="Times New Roman" w:cs="Times New Roman"/>
          <w:sz w:val="28"/>
          <w:szCs w:val="28"/>
        </w:rPr>
        <w:t>макро</w:t>
      </w:r>
      <w:r w:rsidRPr="00837B89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37B89">
        <w:rPr>
          <w:rFonts w:ascii="Times New Roman" w:hAnsi="Times New Roman" w:cs="Times New Roman"/>
          <w:sz w:val="28"/>
          <w:szCs w:val="28"/>
        </w:rPr>
        <w:t>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Анализ сложных экономических проблем в процессе выполнения курсовой работы позволит с</w:t>
      </w:r>
      <w:r w:rsidR="00EA0278">
        <w:rPr>
          <w:rFonts w:ascii="Times New Roman" w:hAnsi="Times New Roman" w:cs="Times New Roman"/>
          <w:sz w:val="28"/>
          <w:szCs w:val="28"/>
        </w:rPr>
        <w:t>тудентам приобрести навыки рабо</w:t>
      </w:r>
      <w:r w:rsidRPr="00837B89">
        <w:rPr>
          <w:rFonts w:ascii="Times New Roman" w:hAnsi="Times New Roman" w:cs="Times New Roman"/>
          <w:sz w:val="28"/>
          <w:szCs w:val="28"/>
        </w:rPr>
        <w:t>ты со специальной литературой, статистическими и фактическими материалами; выработать умение на основе статистических справочников и сборников составлять и использовать таблицы, диаграммы, графики; на базе обобщения явлений экономической жизни делать теоретические и практические выводы. В ходе этой работы приобретаются способности четко и логично излагать свои мысли, использовать аргументированную критику и давать сравнительную характеристику разных взглядов по отдельным экономическим вопросам. Кроме того, студенты приобщаются к научному поиску, приобретают опыт подготовки докладов и публичных выступлений, подготовки тезисов конференций и научных работ.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Вместе с тем необходимо пон</w:t>
      </w:r>
      <w:r>
        <w:rPr>
          <w:rFonts w:ascii="Times New Roman" w:hAnsi="Times New Roman" w:cs="Times New Roman"/>
          <w:sz w:val="28"/>
          <w:szCs w:val="28"/>
        </w:rPr>
        <w:t>имать, что курсовая работа являе</w:t>
      </w:r>
      <w:r w:rsidRPr="00837B89">
        <w:rPr>
          <w:rFonts w:ascii="Times New Roman" w:hAnsi="Times New Roman" w:cs="Times New Roman"/>
          <w:sz w:val="28"/>
          <w:szCs w:val="28"/>
        </w:rPr>
        <w:t>тся эффективной формой изучения теории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7B89">
        <w:rPr>
          <w:rFonts w:ascii="Times New Roman" w:hAnsi="Times New Roman" w:cs="Times New Roman"/>
          <w:sz w:val="28"/>
          <w:szCs w:val="28"/>
        </w:rPr>
        <w:t>, если она выполнена студентами творчески, самостоятельно, на основе глубокого изучения научной и методической литературы, обобщения и анализа разностороннего конкретного фактического и статистического материала.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Важным элементом курсовой работы по макроэкономике является ее идеологическая составляющая. Содержание работы должно отражать государственную идеологию нашей страны, раскрывать пути и методы формирования социально ориентированной рыночной экономики, построения высокоразвитого постиндустриального общества. При этом, наряду с критическим анализом имеющихся недостатков в развитии экономики, следует показывать и достигнутые нашей страной успехи в экономическом росте, повышении уровня жизни людей, снижении уровней инфляции и безработицы и других направлениях экономической и социальной политики.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При заочной форме обучения содержание курсовых работ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B89">
        <w:rPr>
          <w:rFonts w:ascii="Times New Roman" w:hAnsi="Times New Roman" w:cs="Times New Roman"/>
          <w:sz w:val="28"/>
          <w:szCs w:val="28"/>
        </w:rPr>
        <w:t>т преподавателям судить о ходе самостоятельной работы студентов в межсессионный период</w:t>
      </w:r>
      <w:r w:rsidR="00EA0278">
        <w:rPr>
          <w:rFonts w:ascii="Times New Roman" w:hAnsi="Times New Roman" w:cs="Times New Roman"/>
          <w:sz w:val="28"/>
          <w:szCs w:val="28"/>
        </w:rPr>
        <w:t xml:space="preserve"> и о степени их подготовки к эк</w:t>
      </w:r>
      <w:r w:rsidRPr="00837B89">
        <w:rPr>
          <w:rFonts w:ascii="Times New Roman" w:hAnsi="Times New Roman" w:cs="Times New Roman"/>
          <w:sz w:val="28"/>
          <w:szCs w:val="28"/>
        </w:rPr>
        <w:t>заменам.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Успех выполнения курсовой работы во многом зависит от того, насколько четко студенты представляют себе, какие требования предъявляются к дан</w:t>
      </w:r>
      <w:r w:rsidR="00EA0278">
        <w:rPr>
          <w:rFonts w:ascii="Times New Roman" w:hAnsi="Times New Roman" w:cs="Times New Roman"/>
          <w:sz w:val="28"/>
          <w:szCs w:val="28"/>
        </w:rPr>
        <w:t>ной работе, каков порядок ее вы</w:t>
      </w:r>
      <w:r w:rsidRPr="00837B89">
        <w:rPr>
          <w:rFonts w:ascii="Times New Roman" w:hAnsi="Times New Roman" w:cs="Times New Roman"/>
          <w:sz w:val="28"/>
          <w:szCs w:val="28"/>
        </w:rPr>
        <w:t>полнения и защиты.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Необходимым условием качественного выполнения студентами курсовых работ являются высокие </w:t>
      </w:r>
      <w:r w:rsidR="00EA0278">
        <w:rPr>
          <w:rFonts w:ascii="Times New Roman" w:hAnsi="Times New Roman" w:cs="Times New Roman"/>
          <w:sz w:val="28"/>
          <w:szCs w:val="28"/>
        </w:rPr>
        <w:t>требования преподавателей и ре</w:t>
      </w:r>
      <w:r w:rsidRPr="00837B89">
        <w:rPr>
          <w:rFonts w:ascii="Times New Roman" w:hAnsi="Times New Roman" w:cs="Times New Roman"/>
          <w:sz w:val="28"/>
          <w:szCs w:val="28"/>
        </w:rPr>
        <w:t>альная помощь студентам со стор</w:t>
      </w:r>
      <w:r w:rsidR="00EA0278">
        <w:rPr>
          <w:rFonts w:ascii="Times New Roman" w:hAnsi="Times New Roman" w:cs="Times New Roman"/>
          <w:sz w:val="28"/>
          <w:szCs w:val="28"/>
        </w:rPr>
        <w:t>оны кафедры при подготовке и на</w:t>
      </w:r>
      <w:r w:rsidRPr="00837B89">
        <w:rPr>
          <w:rFonts w:ascii="Times New Roman" w:hAnsi="Times New Roman" w:cs="Times New Roman"/>
          <w:sz w:val="28"/>
          <w:szCs w:val="28"/>
        </w:rPr>
        <w:t xml:space="preserve">писании этих </w:t>
      </w:r>
      <w:r w:rsidRPr="00837B89">
        <w:rPr>
          <w:rFonts w:ascii="Times New Roman" w:hAnsi="Times New Roman" w:cs="Times New Roman"/>
          <w:sz w:val="28"/>
          <w:szCs w:val="28"/>
        </w:rPr>
        <w:lastRenderedPageBreak/>
        <w:t>работ: проведение консультаций по методике выполнения, помощь в составлении плана и подборе литературы, статистического материала, четкое рецензирова</w:t>
      </w:r>
      <w:r w:rsidR="00EA0278">
        <w:rPr>
          <w:rFonts w:ascii="Times New Roman" w:hAnsi="Times New Roman" w:cs="Times New Roman"/>
          <w:sz w:val="28"/>
          <w:szCs w:val="28"/>
        </w:rPr>
        <w:t>ние и организация защиты, а так</w:t>
      </w:r>
      <w:r w:rsidRPr="00837B89">
        <w:rPr>
          <w:rFonts w:ascii="Times New Roman" w:hAnsi="Times New Roman" w:cs="Times New Roman"/>
          <w:sz w:val="28"/>
          <w:szCs w:val="28"/>
        </w:rPr>
        <w:t>же правильная оценка проделанной работы и знаний по теме.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данной методической разработки – помочь студенту в правильной организации работы и ка</w:t>
      </w:r>
      <w:r w:rsidR="00EA0278">
        <w:rPr>
          <w:rFonts w:ascii="Times New Roman" w:hAnsi="Times New Roman" w:cs="Times New Roman"/>
          <w:sz w:val="28"/>
          <w:szCs w:val="28"/>
        </w:rPr>
        <w:t>чественном ее выполнении. Внима</w:t>
      </w:r>
      <w:r w:rsidRPr="00837B89">
        <w:rPr>
          <w:rFonts w:ascii="Times New Roman" w:hAnsi="Times New Roman" w:cs="Times New Roman"/>
          <w:sz w:val="28"/>
          <w:szCs w:val="28"/>
        </w:rPr>
        <w:t>тельное изучение методических рекомендаций п</w:t>
      </w:r>
      <w:r w:rsidR="00EA0278">
        <w:rPr>
          <w:rFonts w:ascii="Times New Roman" w:hAnsi="Times New Roman" w:cs="Times New Roman"/>
          <w:sz w:val="28"/>
          <w:szCs w:val="28"/>
        </w:rPr>
        <w:t>оможет студенту избежать ти</w:t>
      </w:r>
      <w:r w:rsidRPr="00837B89">
        <w:rPr>
          <w:rFonts w:ascii="Times New Roman" w:hAnsi="Times New Roman" w:cs="Times New Roman"/>
          <w:sz w:val="28"/>
          <w:szCs w:val="28"/>
        </w:rPr>
        <w:t>пичных ошибок при организации выполнения курсовой работы, и грамотно ее оформить.</w:t>
      </w:r>
    </w:p>
    <w:p w:rsidR="00C37BE8" w:rsidRDefault="00C37BE8" w:rsidP="00EF23BE">
      <w:pPr>
        <w:pStyle w:val="a4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C37BE8" w:rsidRPr="00837B89" w:rsidRDefault="00EA0278" w:rsidP="00E7145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37BE8" w:rsidRPr="00837B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ТРЕБОВАНИЯ, ПРЕДЪЯВЛЯЕМЫЕ К КУРСОВОЙ РАБОТЕ ПО МАКРОЭКОНОМИКЕ</w:t>
      </w:r>
      <w:r w:rsidR="0013481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37BE8" w:rsidRPr="00837B89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ОРГАНИЗАЦИЯ ЕЕ ВЫПОЛНЕНИЯ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Курсовая работа является самостоятельным теоретическим исследованием, имеющим внутреннее единство, творчески выполненным студентом на основе изучения широкого круга отечественной и зарубежной литературы. В ней необходимо раскрыть содержание выбранной темы, продемонстрировать умение анализировать и обобщать материал, увязывать вопросы экономической теории с мировой и отечественной хозяйственной практикой, сформулировать выводы и предложения по выбранной тематике. Теоретические положения должны подтверждаться конкретным фактическим и статистическим материалом. В каждой теме необходимо глубоко проанализировать основные черты нынешнего состояния экономики нашей страны.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>Курсовая работа должна состоять из двух частей. Первая часть – теоретическое изложение выбранной темы, вторая часть –</w:t>
      </w:r>
      <w:r>
        <w:rPr>
          <w:sz w:val="28"/>
          <w:szCs w:val="28"/>
        </w:rPr>
        <w:t xml:space="preserve"> практическая, в которой дается анализ фактического состояния проблемы в экономике </w:t>
      </w:r>
      <w:r w:rsidRPr="00874447">
        <w:rPr>
          <w:sz w:val="28"/>
          <w:szCs w:val="28"/>
        </w:rPr>
        <w:t>Республике Беларусь</w:t>
      </w:r>
      <w:r>
        <w:rPr>
          <w:sz w:val="28"/>
          <w:szCs w:val="28"/>
        </w:rPr>
        <w:t xml:space="preserve"> и обоснование мероприятий по ее оптимизации</w:t>
      </w:r>
      <w:r w:rsidRPr="00874447">
        <w:rPr>
          <w:sz w:val="28"/>
          <w:szCs w:val="28"/>
        </w:rPr>
        <w:t xml:space="preserve">. 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 xml:space="preserve">Теоретические вопросы излагаются с использованием источников, приведенных в списке литературы. </w:t>
      </w:r>
      <w:r>
        <w:rPr>
          <w:sz w:val="28"/>
          <w:szCs w:val="28"/>
        </w:rPr>
        <w:t xml:space="preserve">Рекомендуемая структура работы – главы. </w:t>
      </w:r>
      <w:r w:rsidRPr="00874447">
        <w:rPr>
          <w:sz w:val="28"/>
          <w:szCs w:val="28"/>
        </w:rPr>
        <w:t>Объем первой главы курсовой работы должен составлять 10 –</w:t>
      </w:r>
      <w:r>
        <w:rPr>
          <w:sz w:val="28"/>
          <w:szCs w:val="28"/>
        </w:rPr>
        <w:t xml:space="preserve"> </w:t>
      </w:r>
      <w:r w:rsidRPr="00874447">
        <w:rPr>
          <w:sz w:val="28"/>
          <w:szCs w:val="28"/>
        </w:rPr>
        <w:t>15 страниц печатного формата. Вторая глава курсовой работы выполняется с использованием источников первичной и вторичной информации посредством кабинетных и полевых исследований. Объём второй части – 15</w:t>
      </w:r>
      <w:r>
        <w:rPr>
          <w:sz w:val="28"/>
          <w:szCs w:val="28"/>
        </w:rPr>
        <w:t xml:space="preserve"> </w:t>
      </w:r>
      <w:r w:rsidRPr="008744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74447">
        <w:rPr>
          <w:sz w:val="28"/>
          <w:szCs w:val="28"/>
        </w:rPr>
        <w:t xml:space="preserve">20 страниц печатного текста. Третья глава – проектная, она разрабатывается на основе выявленных в процессе анализа проблем, </w:t>
      </w:r>
      <w:r>
        <w:rPr>
          <w:sz w:val="28"/>
          <w:szCs w:val="28"/>
        </w:rPr>
        <w:t>т</w:t>
      </w:r>
      <w:r w:rsidRPr="00874447">
        <w:rPr>
          <w:sz w:val="28"/>
          <w:szCs w:val="28"/>
        </w:rPr>
        <w:t>енденций, фактического состояния исследуемого предмета. Объем 3-й главы – 10 стр</w:t>
      </w:r>
      <w:r w:rsidR="00EA0278">
        <w:rPr>
          <w:sz w:val="28"/>
          <w:szCs w:val="28"/>
        </w:rPr>
        <w:t>аниц</w:t>
      </w:r>
      <w:r w:rsidRPr="00874447">
        <w:rPr>
          <w:sz w:val="28"/>
          <w:szCs w:val="28"/>
        </w:rPr>
        <w:t>.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>В работе не допускаются сокращения, дословное списыван</w:t>
      </w:r>
      <w:r>
        <w:rPr>
          <w:sz w:val="28"/>
          <w:szCs w:val="28"/>
        </w:rPr>
        <w:t>ие текста из книг, газетных ста</w:t>
      </w:r>
      <w:r w:rsidRPr="00874447">
        <w:rPr>
          <w:sz w:val="28"/>
          <w:szCs w:val="28"/>
        </w:rPr>
        <w:t>тей и журналов без соответст</w:t>
      </w:r>
      <w:r>
        <w:rPr>
          <w:sz w:val="28"/>
          <w:szCs w:val="28"/>
        </w:rPr>
        <w:t xml:space="preserve">вующих сносок на первоисточник. </w:t>
      </w:r>
      <w:r w:rsidRPr="00874447">
        <w:rPr>
          <w:sz w:val="28"/>
          <w:szCs w:val="28"/>
        </w:rPr>
        <w:t>Каждый вопрос плана работы должен излагаться самостоятельно, творчески, логично на основе глубокого изучения как учебной, так и научной литературы.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Кафедра закрепляет студентов за преподавателем в соответствии с номером группы, определяет график консультаций и ведет учет движения курсовой работы от момента ее представления студентом до защиты. Преподаватель составляет график работы со студентами с указанием времени консультаций и определением сроков всех эт</w:t>
      </w:r>
      <w:r w:rsidR="00134813">
        <w:rPr>
          <w:rFonts w:ascii="Times New Roman" w:hAnsi="Times New Roman" w:cs="Times New Roman"/>
          <w:sz w:val="28"/>
          <w:szCs w:val="28"/>
        </w:rPr>
        <w:t>апов написания курсовой работы.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Каждую главу курсовой работы нужно критически проработать и согласовать с руководителем, иначе она не допускается к защите. В случае несоответствия работы отмеченным требованиям она возвращается рецензентом на доработку с подробным указанием на недостатки. Следует </w:t>
      </w:r>
      <w:r w:rsidRPr="00837B89">
        <w:rPr>
          <w:rFonts w:ascii="Times New Roman" w:hAnsi="Times New Roman" w:cs="Times New Roman"/>
          <w:sz w:val="28"/>
          <w:szCs w:val="28"/>
        </w:rPr>
        <w:lastRenderedPageBreak/>
        <w:t>переделать работу и отдат</w:t>
      </w:r>
      <w:r>
        <w:rPr>
          <w:rFonts w:ascii="Times New Roman" w:hAnsi="Times New Roman" w:cs="Times New Roman"/>
          <w:sz w:val="28"/>
          <w:szCs w:val="28"/>
        </w:rPr>
        <w:t>ь преподавателю на повторную ре</w:t>
      </w:r>
      <w:r w:rsidRPr="00837B89">
        <w:rPr>
          <w:rFonts w:ascii="Times New Roman" w:hAnsi="Times New Roman" w:cs="Times New Roman"/>
          <w:sz w:val="28"/>
          <w:szCs w:val="28"/>
        </w:rPr>
        <w:t>цензию. При положительной оценке работа допускается к защите.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837B89" w:rsidRDefault="00C37BE8" w:rsidP="00EF23BE">
      <w:pPr>
        <w:widowControl w:val="0"/>
        <w:numPr>
          <w:ilvl w:val="1"/>
          <w:numId w:val="5"/>
        </w:numPr>
        <w:tabs>
          <w:tab w:val="clear" w:pos="720"/>
          <w:tab w:val="num" w:pos="0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B89">
        <w:rPr>
          <w:rFonts w:ascii="Times New Roman" w:hAnsi="Times New Roman" w:cs="Times New Roman"/>
          <w:b/>
          <w:bCs/>
          <w:sz w:val="28"/>
          <w:szCs w:val="28"/>
        </w:rPr>
        <w:t>Выбор темы курсовой работы и изучение литературы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Тематика курсовых работ по </w:t>
      </w:r>
      <w:r>
        <w:rPr>
          <w:rFonts w:ascii="Times New Roman" w:hAnsi="Times New Roman" w:cs="Times New Roman"/>
          <w:sz w:val="28"/>
          <w:szCs w:val="28"/>
        </w:rPr>
        <w:t>макро</w:t>
      </w:r>
      <w:r w:rsidRPr="00837B89">
        <w:rPr>
          <w:rFonts w:ascii="Times New Roman" w:hAnsi="Times New Roman" w:cs="Times New Roman"/>
          <w:sz w:val="28"/>
          <w:szCs w:val="28"/>
        </w:rPr>
        <w:t>экономике утверждается кафедрой.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5BE">
        <w:rPr>
          <w:rFonts w:ascii="Times New Roman" w:hAnsi="Times New Roman" w:cs="Times New Roman"/>
          <w:sz w:val="28"/>
          <w:szCs w:val="28"/>
        </w:rPr>
        <w:t xml:space="preserve">Студент получает тему курсовой работы на кафедре или непосредственно у руководителя курсовой работы. Запрещается дублирование темы учащимися одной группы. </w:t>
      </w:r>
      <w:r w:rsidRPr="00837B89">
        <w:rPr>
          <w:rFonts w:ascii="Times New Roman" w:hAnsi="Times New Roman" w:cs="Times New Roman"/>
          <w:sz w:val="28"/>
          <w:szCs w:val="28"/>
        </w:rPr>
        <w:t>В отдельных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5BE">
        <w:rPr>
          <w:rFonts w:ascii="Times New Roman" w:hAnsi="Times New Roman" w:cs="Times New Roman"/>
          <w:sz w:val="28"/>
          <w:szCs w:val="28"/>
        </w:rPr>
        <w:t xml:space="preserve">сли студент имеет возможность использовать фактический материал, связанный с его работой или направлением научной деятельности, он </w:t>
      </w:r>
      <w:r w:rsidRPr="00837B89">
        <w:rPr>
          <w:rFonts w:ascii="Times New Roman" w:hAnsi="Times New Roman" w:cs="Times New Roman"/>
          <w:sz w:val="28"/>
          <w:szCs w:val="28"/>
        </w:rPr>
        <w:t>может выбрать тему, не включенную в перечень, или</w:t>
      </w:r>
      <w:r>
        <w:rPr>
          <w:rFonts w:ascii="Times New Roman" w:hAnsi="Times New Roman" w:cs="Times New Roman"/>
          <w:sz w:val="28"/>
          <w:szCs w:val="28"/>
        </w:rPr>
        <w:t xml:space="preserve"> несколько изменить ее название.</w:t>
      </w:r>
      <w:r w:rsidRPr="006C55BE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Однако в таком случае он должен обосновать необходимость ее разработки, согласовать тему с руководителем.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5BE">
        <w:rPr>
          <w:rFonts w:ascii="Times New Roman" w:hAnsi="Times New Roman" w:cs="Times New Roman"/>
          <w:sz w:val="28"/>
          <w:szCs w:val="28"/>
        </w:rPr>
        <w:t>В противном случае работа принята не будет.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Выбранная и согласованная с руководителем тема курсовой</w:t>
      </w:r>
      <w:r w:rsidRPr="00837B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работы не может быть изменена студентом без соответствующего</w:t>
      </w:r>
      <w:r w:rsidRPr="00837B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разрешения.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После выбора темы студент приступает к изучению имеющейся литературы.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Практика показывает, что студенты зачастую испытывают трудности при составлении плана работы, вызванные недостаточным уровнем знаний по рассматриваемой теме. Поэтому, прежде всего, рекомендуем познакомиться с изложением данной проблемы в современной учебной литературе по экономической теории</w:t>
      </w:r>
      <w:r w:rsidR="00EA0278">
        <w:rPr>
          <w:rFonts w:ascii="Times New Roman" w:hAnsi="Times New Roman" w:cs="Times New Roman"/>
          <w:sz w:val="28"/>
          <w:szCs w:val="28"/>
        </w:rPr>
        <w:t>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Следует помнить, что учебники и справочные пособия смогут помочь определить только основные вопросы и структуру курсовой работы. Глубокое же изучение темы возможно лишь на основе изучения специальной экономической литературы. Поэтому следующий этап – изучение дополнительной научной литературы. Это, прежде всего, монографии отечественных и зарубежных авторов по избранной теме, а также журнальные и газетные научные статьи и обзоры, статистические сборники и тематические справочники за текущий и предыдущие годы. Предварительно собранную литературу нужно дополнять и уточнять на протяжении всего времени работы над исследуемой проблемой. Количество использованных источников должно составлять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7B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наименований.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Поиски литературы следует начинать с тематических каталогов в библиотеке универ</w:t>
      </w:r>
      <w:r>
        <w:rPr>
          <w:rFonts w:ascii="Times New Roman" w:hAnsi="Times New Roman" w:cs="Times New Roman"/>
          <w:sz w:val="28"/>
          <w:szCs w:val="28"/>
        </w:rPr>
        <w:t>ситета 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других публичных библиотеках.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При работе над темой рекомендуем использовать следующие журналы: "Российский экономический журнал", "Вопросы экономики", "Мировая экономика и международные отношения", "</w:t>
      </w:r>
      <w:r w:rsidR="00CD3BE2">
        <w:rPr>
          <w:rFonts w:ascii="Times New Roman" w:hAnsi="Times New Roman" w:cs="Times New Roman"/>
          <w:sz w:val="28"/>
          <w:szCs w:val="28"/>
        </w:rPr>
        <w:t xml:space="preserve">Всероссийский экономический журнал </w:t>
      </w:r>
      <w:r w:rsidRPr="00837B89">
        <w:rPr>
          <w:rFonts w:ascii="Times New Roman" w:hAnsi="Times New Roman" w:cs="Times New Roman"/>
          <w:sz w:val="28"/>
          <w:szCs w:val="28"/>
        </w:rPr>
        <w:t xml:space="preserve">ЭКО", "Вестник МГУ", "Вестник БГЭУ", "Вестник БГУ" (серия "Экономика"), </w:t>
      </w:r>
      <w:r>
        <w:rPr>
          <w:rFonts w:ascii="Times New Roman" w:hAnsi="Times New Roman" w:cs="Times New Roman"/>
          <w:sz w:val="28"/>
          <w:szCs w:val="28"/>
        </w:rPr>
        <w:t>"Вестник ВГТУ</w:t>
      </w:r>
      <w:r w:rsidRPr="00837B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B89">
        <w:rPr>
          <w:rFonts w:ascii="Times New Roman" w:hAnsi="Times New Roman" w:cs="Times New Roman"/>
          <w:sz w:val="28"/>
          <w:szCs w:val="28"/>
        </w:rPr>
        <w:t xml:space="preserve"> "Белорусский экономический журнал", "Финансы, учет, аудит", "Банковский вестник", «Белорусская экономика: анализ, прогноз, регулиро</w:t>
      </w:r>
      <w:r w:rsidR="00CD3BE2">
        <w:rPr>
          <w:rFonts w:ascii="Times New Roman" w:hAnsi="Times New Roman" w:cs="Times New Roman"/>
          <w:sz w:val="28"/>
          <w:szCs w:val="28"/>
        </w:rPr>
        <w:t>вание» и др., а также газеты: "</w:t>
      </w:r>
      <w:r w:rsidRPr="00837B89">
        <w:rPr>
          <w:rFonts w:ascii="Times New Roman" w:hAnsi="Times New Roman" w:cs="Times New Roman"/>
          <w:sz w:val="28"/>
          <w:szCs w:val="28"/>
        </w:rPr>
        <w:t>Э</w:t>
      </w:r>
      <w:r w:rsidR="00CD3BE2">
        <w:rPr>
          <w:rFonts w:ascii="Times New Roman" w:hAnsi="Times New Roman" w:cs="Times New Roman"/>
          <w:sz w:val="28"/>
          <w:szCs w:val="28"/>
        </w:rPr>
        <w:t xml:space="preserve">кономическая </w:t>
      </w:r>
      <w:r w:rsidR="00CD3BE2">
        <w:rPr>
          <w:rFonts w:ascii="Times New Roman" w:hAnsi="Times New Roman" w:cs="Times New Roman"/>
          <w:sz w:val="28"/>
          <w:szCs w:val="28"/>
        </w:rPr>
        <w:lastRenderedPageBreak/>
        <w:t>газета</w:t>
      </w:r>
      <w:r w:rsidRPr="00837B89">
        <w:rPr>
          <w:rFonts w:ascii="Times New Roman" w:hAnsi="Times New Roman" w:cs="Times New Roman"/>
          <w:sz w:val="28"/>
          <w:szCs w:val="28"/>
        </w:rPr>
        <w:t>", "Белорусская деловая газета", "Белорус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рынок" и др. Указатели опубликованных материалов за год помещаются, как правило, в последнем номере журнала. Начинать правильнее всего с изучения материалов текущего года, а затем уже дополнять полученные знания информацией прошлых лет. В последнее время издано много работ отечественных и зарубежных авторов по теории рыночной экономики, использование которых при написании курсовой работы, несомненно, повысит ее качество и ценность. 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Работать с литературой (особенно прежних лет издания) необходимо творчески, избегая необоснованного экономического оптимизма, учитывая реалии нынешнего этапа развития общества и экономики. Если в литературе существует различие мнений в определении категорий, законов, экономических процессов и явлений, то необходимо привести точки зрения различных авторов, сделав соответствующие ссылки на источники, и аргументирован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89">
        <w:rPr>
          <w:rFonts w:ascii="Times New Roman" w:hAnsi="Times New Roman" w:cs="Times New Roman"/>
          <w:sz w:val="28"/>
          <w:szCs w:val="28"/>
        </w:rPr>
        <w:t xml:space="preserve"> обосновать свою позицию, которая может совпадать с уже имеющейся или быть оригинальной.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Необходимым условием выполнения курсовой работы является изучение проблемы и обобщение современной литературы по теме, а также умение анализировать фактический материал.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Использование фактического материала из периодической печати, конкретного опыта работы предприятий, объединений, организаций, фирм, банков и т.д. позволяет студенту теснее увязать теорию с практикой. Теоретические выводы, подтвержденные хорошим фактическим материалом, – достоинство курсовой работы.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Основными источниками статистических данных являются: общие ежегодные статсборники, выпускаемые </w:t>
      </w:r>
      <w:r w:rsidR="00EA0278">
        <w:rPr>
          <w:rFonts w:ascii="Times New Roman" w:hAnsi="Times New Roman" w:cs="Times New Roman"/>
          <w:sz w:val="28"/>
          <w:szCs w:val="28"/>
        </w:rPr>
        <w:t xml:space="preserve">Национальным статистическим комитетом </w:t>
      </w:r>
      <w:r w:rsidRPr="00837B89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EA0278">
        <w:rPr>
          <w:rFonts w:ascii="Times New Roman" w:hAnsi="Times New Roman" w:cs="Times New Roman"/>
          <w:sz w:val="28"/>
          <w:szCs w:val="28"/>
        </w:rPr>
        <w:t xml:space="preserve">(Белстатом) </w:t>
      </w:r>
      <w:r w:rsidRPr="00837B89">
        <w:rPr>
          <w:rFonts w:ascii="Times New Roman" w:hAnsi="Times New Roman" w:cs="Times New Roman"/>
          <w:sz w:val="28"/>
          <w:szCs w:val="28"/>
        </w:rPr>
        <w:t>и другими статистическими органами, специальные тематические справочники, подборки материалов в журналах и газетах. Приводимые статистические данные должны быть за последний год, а если дается динамика экономических показателей – то за предшествующие 5–10 лет.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Наряду с официальными материалами можно использовать фактические данные из книг, статей и др., с обязательной ссылкой на источник.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837B89" w:rsidRDefault="00C37BE8" w:rsidP="0048009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837B89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курсовой работы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Ознакомившись с литературой по выбранной теме и представив основное ее содержание, можно приступать к составлению плана курсовой работы, который впоследствии, по мере необходимости, можно дополнять и уточнять. Окончательный план необходимо согласовать с руководителем.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По своей структуре курсовая работа, как правило, состоит из «введения»,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теоретической, аналитической и проектной (исследовательской) частей, </w:t>
      </w:r>
      <w:r w:rsidRPr="00837B89">
        <w:rPr>
          <w:rFonts w:ascii="Times New Roman" w:hAnsi="Times New Roman" w:cs="Times New Roman"/>
          <w:sz w:val="28"/>
          <w:szCs w:val="28"/>
        </w:rPr>
        <w:t>«заключения». Основные вопросы могут быть разбиты на подвопросы.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lastRenderedPageBreak/>
        <w:t>Оформленная курсовая работа должна содержать: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D90510" w:rsidRPr="00837B89" w:rsidRDefault="00D90510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курсовому проектированию.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(план).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использованных источников.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480094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приведены следующие сведения: наименование министерства, высшего учебного заведения и кафедры, где выполнена курсовая работа; название курсовой работы; фамилия, имя, отчество автора с указанием курса, факультета и группы; фамилия, имя, </w:t>
      </w:r>
      <w:r w:rsidRPr="00B35F5E">
        <w:rPr>
          <w:rFonts w:ascii="Times New Roman" w:hAnsi="Times New Roman" w:cs="Times New Roman"/>
          <w:sz w:val="28"/>
          <w:szCs w:val="28"/>
        </w:rPr>
        <w:t>отчество руководителя, город и год (см. приложение А).</w:t>
      </w:r>
    </w:p>
    <w:p w:rsidR="00AE1386" w:rsidRDefault="00AE1386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386" w:rsidRPr="00AE1386" w:rsidRDefault="00AE1386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5E">
        <w:rPr>
          <w:rFonts w:ascii="Times New Roman" w:hAnsi="Times New Roman" w:cs="Times New Roman"/>
          <w:b/>
          <w:sz w:val="28"/>
          <w:szCs w:val="28"/>
        </w:rPr>
        <w:t>1.2.2. Задание по курсовому проектированию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B50" w:rsidRPr="00396B50" w:rsidRDefault="00396B50" w:rsidP="003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50">
        <w:rPr>
          <w:rFonts w:ascii="Times New Roman" w:hAnsi="Times New Roman" w:cs="Times New Roman"/>
          <w:sz w:val="28"/>
          <w:szCs w:val="28"/>
        </w:rPr>
        <w:t xml:space="preserve">Задание является второй и третьей страницами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396B50">
        <w:rPr>
          <w:rFonts w:ascii="Times New Roman" w:hAnsi="Times New Roman" w:cs="Times New Roman"/>
          <w:sz w:val="28"/>
          <w:szCs w:val="28"/>
        </w:rPr>
        <w:t xml:space="preserve">, выдается научным руководителем после утверждения темы. Задание подписывается  студентом, преподавателем-руководителем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396B50">
        <w:rPr>
          <w:rFonts w:ascii="Times New Roman" w:hAnsi="Times New Roman" w:cs="Times New Roman"/>
          <w:sz w:val="28"/>
          <w:szCs w:val="28"/>
        </w:rPr>
        <w:t xml:space="preserve"> и ут</w:t>
      </w:r>
      <w:r>
        <w:rPr>
          <w:rFonts w:ascii="Times New Roman" w:hAnsi="Times New Roman" w:cs="Times New Roman"/>
          <w:sz w:val="28"/>
          <w:szCs w:val="28"/>
        </w:rPr>
        <w:t>верждается заведующим кафедрой.</w:t>
      </w:r>
      <w:r w:rsidRPr="00396B50">
        <w:rPr>
          <w:rFonts w:ascii="Times New Roman" w:hAnsi="Times New Roman" w:cs="Times New Roman"/>
          <w:sz w:val="28"/>
          <w:szCs w:val="28"/>
        </w:rPr>
        <w:t xml:space="preserve"> В нем указывается тема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396B50">
        <w:rPr>
          <w:rFonts w:ascii="Times New Roman" w:hAnsi="Times New Roman" w:cs="Times New Roman"/>
          <w:sz w:val="28"/>
          <w:szCs w:val="28"/>
        </w:rPr>
        <w:t>, дата выдачи задания и срок сдачи студентом законченной работы, перечень</w:t>
      </w:r>
      <w:r>
        <w:rPr>
          <w:rFonts w:ascii="Times New Roman" w:hAnsi="Times New Roman" w:cs="Times New Roman"/>
          <w:sz w:val="28"/>
          <w:szCs w:val="28"/>
        </w:rPr>
        <w:t xml:space="preserve"> подлежащих разработке вопросов</w:t>
      </w:r>
      <w:r w:rsidRPr="00396B50">
        <w:rPr>
          <w:rFonts w:ascii="Times New Roman" w:hAnsi="Times New Roman" w:cs="Times New Roman"/>
          <w:sz w:val="28"/>
          <w:szCs w:val="28"/>
        </w:rPr>
        <w:t>, календарный график выполнения работы.</w:t>
      </w:r>
    </w:p>
    <w:p w:rsidR="00396B50" w:rsidRDefault="00396B50" w:rsidP="003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50">
        <w:rPr>
          <w:rFonts w:ascii="Times New Roman" w:hAnsi="Times New Roman" w:cs="Times New Roman"/>
          <w:sz w:val="28"/>
          <w:szCs w:val="28"/>
        </w:rPr>
        <w:t xml:space="preserve">Образец задания по </w:t>
      </w:r>
      <w:r>
        <w:rPr>
          <w:rFonts w:ascii="Times New Roman" w:hAnsi="Times New Roman" w:cs="Times New Roman"/>
          <w:sz w:val="28"/>
          <w:szCs w:val="28"/>
        </w:rPr>
        <w:t>курсовому</w:t>
      </w:r>
      <w:r w:rsidRPr="00396B50">
        <w:rPr>
          <w:rFonts w:ascii="Times New Roman" w:hAnsi="Times New Roman" w:cs="Times New Roman"/>
          <w:sz w:val="28"/>
          <w:szCs w:val="28"/>
        </w:rPr>
        <w:t xml:space="preserve"> проектированию приведен в </w:t>
      </w:r>
      <w:r w:rsidR="00B35F5E" w:rsidRPr="00B35F5E">
        <w:rPr>
          <w:rFonts w:ascii="Times New Roman" w:hAnsi="Times New Roman" w:cs="Times New Roman"/>
          <w:sz w:val="28"/>
          <w:szCs w:val="28"/>
        </w:rPr>
        <w:t>приложении Б</w:t>
      </w:r>
      <w:r w:rsidRPr="00B35F5E">
        <w:rPr>
          <w:rFonts w:ascii="Times New Roman" w:hAnsi="Times New Roman" w:cs="Times New Roman"/>
          <w:sz w:val="28"/>
          <w:szCs w:val="28"/>
        </w:rPr>
        <w:t>.</w:t>
      </w:r>
    </w:p>
    <w:p w:rsidR="00AE1386" w:rsidRPr="00837B89" w:rsidRDefault="00AE1386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480094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Содержание (план)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Содержание включает в себя название структурных частей курсовой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7B89">
        <w:rPr>
          <w:rFonts w:ascii="Times New Roman" w:hAnsi="Times New Roman" w:cs="Times New Roman"/>
          <w:sz w:val="28"/>
          <w:szCs w:val="28"/>
        </w:rPr>
        <w:t>"Введение",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 xml:space="preserve">"Заключение", "Список использованных источников", "Приложения"), названия всех разделов с указанием номеров страниц, на которых размещается начало материала соответствующих частей курсовой работы. Содержание дается вначале, т.к. это дает возможность сразу увидеть структуру работы (см. </w:t>
      </w:r>
      <w:r w:rsidRPr="00B35F5E">
        <w:rPr>
          <w:rFonts w:ascii="Times New Roman" w:hAnsi="Times New Roman" w:cs="Times New Roman"/>
          <w:sz w:val="28"/>
          <w:szCs w:val="28"/>
        </w:rPr>
        <w:t>приложение</w:t>
      </w:r>
      <w:r w:rsidR="00B35F5E">
        <w:rPr>
          <w:rFonts w:ascii="Times New Roman" w:hAnsi="Times New Roman" w:cs="Times New Roman"/>
          <w:sz w:val="28"/>
          <w:szCs w:val="28"/>
        </w:rPr>
        <w:t xml:space="preserve"> В</w:t>
      </w:r>
      <w:r w:rsidRPr="00837B89">
        <w:rPr>
          <w:rFonts w:ascii="Times New Roman" w:hAnsi="Times New Roman" w:cs="Times New Roman"/>
          <w:sz w:val="28"/>
          <w:szCs w:val="28"/>
        </w:rPr>
        <w:t>).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837B89" w:rsidRDefault="00C37BE8" w:rsidP="00480094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B8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C37BE8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37B89">
        <w:rPr>
          <w:sz w:val="28"/>
          <w:szCs w:val="28"/>
        </w:rPr>
        <w:t xml:space="preserve">Введение – вступительная, начальная часть работы. </w:t>
      </w:r>
      <w:r w:rsidRPr="00874447">
        <w:rPr>
          <w:sz w:val="28"/>
          <w:szCs w:val="28"/>
        </w:rPr>
        <w:t xml:space="preserve">Необходимыми элементами этого раздела выступают постановка целей и задач курсовой </w:t>
      </w:r>
      <w:r w:rsidRPr="00874447">
        <w:rPr>
          <w:sz w:val="28"/>
          <w:szCs w:val="28"/>
        </w:rPr>
        <w:lastRenderedPageBreak/>
        <w:t xml:space="preserve">работы, способов и методов их достижения, а также должен быть выделен объект и предмет исследования курсовой работы. Во введении следует чётко сформулировать, в чём заключается новизна и актуальность работы, </w:t>
      </w:r>
      <w:r w:rsidRPr="00837B89">
        <w:rPr>
          <w:sz w:val="28"/>
          <w:szCs w:val="28"/>
        </w:rPr>
        <w:t>кратко характеризуется необходимость проведения исследований, отражается важность решаемых в</w:t>
      </w:r>
      <w:r>
        <w:rPr>
          <w:sz w:val="28"/>
          <w:szCs w:val="28"/>
        </w:rPr>
        <w:t>опросов для Республики Беларусь.</w:t>
      </w:r>
      <w:r w:rsidRPr="00874447">
        <w:rPr>
          <w:sz w:val="28"/>
          <w:szCs w:val="28"/>
        </w:rPr>
        <w:t xml:space="preserve"> Запрещается делать какие-либо ссылки, оформлять таблицы или рисунки. Объём – не менее одного полного и не более трёх листов. Автору работы следует обратить внимание на то, что написание введения должно проводиться только после полного изучения литературных источников для более полного раскрытия исследуемой проблематики. </w:t>
      </w:r>
    </w:p>
    <w:p w:rsidR="00C37BE8" w:rsidRPr="00956F4D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480094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</w:t>
      </w:r>
      <w:r w:rsidRPr="00837B89">
        <w:rPr>
          <w:rFonts w:ascii="Times New Roman" w:hAnsi="Times New Roman" w:cs="Times New Roman"/>
          <w:b/>
          <w:bCs/>
          <w:sz w:val="28"/>
          <w:szCs w:val="28"/>
        </w:rPr>
        <w:t>часть</w:t>
      </w:r>
    </w:p>
    <w:p w:rsidR="00C37BE8" w:rsidRDefault="00C37BE8" w:rsidP="00EF2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>Особое внимание следует обратить на правильное и глубокое освещение вопросов теоретической части, раскрывающих сущность проблемы. Изложение каждого вопроса должно носить логически связанный, стройный и последовательный характер.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>Хорошо изученный и твердо усвоенный материал – залог самостоятельного изложения вопроса, на основе чего автор легко сможет сделать основные выводы и обобщения. В целях избежания повторений, достижения логически последовательного, экономически грамотного изложения материала целесообразно сначала работу написать в черновике, тщательно ее отредактировать (внести необходимые исправления), затем оформлять на чистовой вариант.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>Предметом анализа в обзоре должны быть новые идеи и проблемы, возможные подходы к их решению, результаты известных исследований по рассматриваемым вопросам (фактическое сведение данной темы по отрасли, республике, с приведением зарубежного опыта). На основе критической проработки изучаемого вопроса обосновывается направление работы, показывается его преимущество.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67094B">
        <w:rPr>
          <w:sz w:val="28"/>
          <w:szCs w:val="28"/>
        </w:rPr>
        <w:t>Теоретическая часть будет считаться неполной, если в работе не будет проведён анализ исследуемой проблемы в обзоре различных авторов и дано собственное определение объекту курсовой работы.</w:t>
      </w:r>
      <w:r>
        <w:rPr>
          <w:sz w:val="28"/>
          <w:szCs w:val="28"/>
        </w:rPr>
        <w:t xml:space="preserve"> </w:t>
      </w:r>
      <w:r w:rsidRPr="00874447">
        <w:rPr>
          <w:sz w:val="28"/>
          <w:szCs w:val="28"/>
        </w:rPr>
        <w:t>Примерный перечень вопросов теоретической части представлен в индивидуальном задании к каждо</w:t>
      </w:r>
      <w:r>
        <w:rPr>
          <w:sz w:val="28"/>
          <w:szCs w:val="28"/>
        </w:rPr>
        <w:t xml:space="preserve">й теме курсовой работы (раздел 3 </w:t>
      </w:r>
      <w:r w:rsidRPr="00874447">
        <w:rPr>
          <w:sz w:val="28"/>
          <w:szCs w:val="28"/>
        </w:rPr>
        <w:t>методических указаний).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>Приводимые в тексте цитаты, фактический материал необходимо сопровождать ссылками на источники, откуда они взяты, указывая автора, название работы, год издания, издательство, страницу.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конце каждого раздела</w:t>
      </w:r>
      <w:r w:rsidRPr="00837B89">
        <w:rPr>
          <w:rFonts w:ascii="Times New Roman" w:hAnsi="Times New Roman" w:cs="Times New Roman"/>
          <w:sz w:val="28"/>
          <w:szCs w:val="28"/>
        </w:rPr>
        <w:t xml:space="preserve"> следует приводить краткие выводы, что позволяет четко сформулировать итоги каждого этапа исследования. </w:t>
      </w: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480094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 </w:t>
      </w:r>
    </w:p>
    <w:p w:rsidR="00C37BE8" w:rsidRDefault="00C37BE8" w:rsidP="00EF2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EF2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 xml:space="preserve">Практическая часть курсовой работы должна содержать аналитическую </w:t>
      </w:r>
      <w:r w:rsidRPr="004F0837">
        <w:rPr>
          <w:rFonts w:ascii="Times New Roman" w:hAnsi="Times New Roman" w:cs="Times New Roman"/>
          <w:sz w:val="28"/>
          <w:szCs w:val="28"/>
        </w:rPr>
        <w:lastRenderedPageBreak/>
        <w:t xml:space="preserve">часть и проектную. </w:t>
      </w:r>
      <w:r w:rsidRPr="00FD180F">
        <w:rPr>
          <w:rFonts w:ascii="Times New Roman" w:hAnsi="Times New Roman" w:cs="Times New Roman"/>
          <w:sz w:val="28"/>
          <w:szCs w:val="28"/>
        </w:rPr>
        <w:t xml:space="preserve">Примерный перечень вопросов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аналитической и проектной </w:t>
      </w:r>
      <w:r w:rsidRPr="00FD180F">
        <w:rPr>
          <w:rFonts w:ascii="Times New Roman" w:hAnsi="Times New Roman" w:cs="Times New Roman"/>
          <w:sz w:val="28"/>
          <w:szCs w:val="28"/>
        </w:rPr>
        <w:t>части представлен в индивидуальном задании к каждой теме курсовой работы (раздел 3 методических указаний).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37">
        <w:rPr>
          <w:rFonts w:ascii="Times New Roman" w:hAnsi="Times New Roman" w:cs="Times New Roman"/>
          <w:sz w:val="28"/>
          <w:szCs w:val="28"/>
        </w:rPr>
        <w:t xml:space="preserve">В аналитической части </w:t>
      </w:r>
      <w:r w:rsidRPr="00FD180F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анализ проблемы соответствующей тематики курсовой работы. </w:t>
      </w:r>
      <w:r w:rsidRPr="00FD180F">
        <w:rPr>
          <w:rFonts w:ascii="Times New Roman" w:hAnsi="Times New Roman" w:cs="Times New Roman"/>
          <w:sz w:val="28"/>
          <w:szCs w:val="28"/>
        </w:rPr>
        <w:t>Проводимый анализ должен быть организован таким образом, чтобы предмет исследования был представлен ясно выраженным, четким и определенным. Автор работы кроме объяснения состояния исследуемого объекта должен выявить характер его изменений, а также установить факторы, обуславливающие эти изменения. Содержание второй части работы должно основываться на реальном фактическим материале и логически развивать линии исследования, намеченные в первом разделе. Информационный материал отображается в виде таблиц, графических схем, диаграмм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BE8" w:rsidRPr="00FD180F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FD180F">
        <w:rPr>
          <w:rFonts w:ascii="Times New Roman" w:hAnsi="Times New Roman" w:cs="Times New Roman"/>
          <w:sz w:val="28"/>
          <w:szCs w:val="28"/>
        </w:rPr>
        <w:t>части работы автор на основе теоретических исследований, анализа фактического материала, проведенных расчетов должен изложить сущность собственных предложений по решению поставленных в исследовании задач.</w:t>
      </w:r>
    </w:p>
    <w:p w:rsidR="00C37BE8" w:rsidRDefault="00C37BE8" w:rsidP="00EF2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При работе над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частью курсовой работы необходимо </w:t>
      </w:r>
      <w:r w:rsidRPr="00837B89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из периодических изданий (журналы, газеты) и статистических сборников.</w:t>
      </w:r>
    </w:p>
    <w:p w:rsidR="00C37BE8" w:rsidRDefault="00C37BE8" w:rsidP="00EF23BE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837B89" w:rsidRDefault="00C37BE8" w:rsidP="00480094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B8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37BE8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37BE8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37B89">
        <w:rPr>
          <w:sz w:val="28"/>
          <w:szCs w:val="28"/>
        </w:rPr>
        <w:t xml:space="preserve">В этом разделе должны содержаться основные результаты исследования и выводы, сделанные на их основе. </w:t>
      </w:r>
      <w:r w:rsidRPr="00874447">
        <w:rPr>
          <w:sz w:val="28"/>
          <w:szCs w:val="28"/>
        </w:rPr>
        <w:t>Заключение даёт представление в целом о работе. Оно создается по теоретической и практической частям. В заключении последовательно, чётко и кратко, без излишней детализации излагаются установленные в работе результаты. При этом необходимо оценить сущность новизны, теоретическое и практическое значение результатов исследований. Заключение должно быть не менее трёх листов.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37BE8" w:rsidRPr="00837B89" w:rsidRDefault="00C37BE8" w:rsidP="00480094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B89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C37BE8" w:rsidRDefault="00C37BE8" w:rsidP="00EF23BE">
      <w:pPr>
        <w:pStyle w:val="a4"/>
        <w:spacing w:after="0"/>
        <w:ind w:left="360" w:firstLine="709"/>
        <w:jc w:val="both"/>
        <w:rPr>
          <w:sz w:val="28"/>
          <w:szCs w:val="28"/>
        </w:rPr>
      </w:pP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>В конце работы необходимо оформить список использованной литературы в алфавитном порядке. Причём на все источники используемой литературы должны быть указаны ссылки в тексте. В работе дол</w:t>
      </w:r>
      <w:r>
        <w:rPr>
          <w:sz w:val="28"/>
          <w:szCs w:val="28"/>
        </w:rPr>
        <w:t>жно быть использовано не менее 2</w:t>
      </w:r>
      <w:r w:rsidRPr="00874447">
        <w:rPr>
          <w:sz w:val="28"/>
          <w:szCs w:val="28"/>
        </w:rPr>
        <w:t xml:space="preserve">0 литературных источников. Сведения о книгах должны включать: фамилии и инициалы авторов, название книги, место издания, издательство, год издания и количество страниц. Литература оформляется в соответствии с </w:t>
      </w:r>
      <w:r w:rsidRPr="00E140D6">
        <w:rPr>
          <w:sz w:val="28"/>
          <w:szCs w:val="28"/>
          <w:highlight w:val="yellow"/>
        </w:rPr>
        <w:t>ГОСТ 7.1-84.</w:t>
      </w:r>
      <w:r w:rsidRPr="00874447">
        <w:rPr>
          <w:sz w:val="28"/>
          <w:szCs w:val="28"/>
        </w:rPr>
        <w:t xml:space="preserve"> Правила оформления литературы из</w:t>
      </w:r>
      <w:r>
        <w:rPr>
          <w:sz w:val="28"/>
          <w:szCs w:val="28"/>
        </w:rPr>
        <w:t>ложены в разделе 1.3</w:t>
      </w:r>
      <w:r w:rsidRPr="00874447">
        <w:rPr>
          <w:sz w:val="28"/>
          <w:szCs w:val="28"/>
        </w:rPr>
        <w:t xml:space="preserve"> настоящих методических указаний.</w:t>
      </w:r>
    </w:p>
    <w:p w:rsidR="00C37BE8" w:rsidRPr="002605AC" w:rsidRDefault="00C37BE8" w:rsidP="00EF23BE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837B89" w:rsidRDefault="00C37BE8" w:rsidP="00480094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B89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C37BE8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lastRenderedPageBreak/>
        <w:t>В приложение включается вспомогательный материал, который при вклю</w:t>
      </w:r>
      <w:r>
        <w:rPr>
          <w:sz w:val="28"/>
          <w:szCs w:val="28"/>
        </w:rPr>
        <w:t xml:space="preserve">чении в основную часть работы </w:t>
      </w:r>
      <w:r w:rsidRPr="00874447">
        <w:rPr>
          <w:sz w:val="28"/>
          <w:szCs w:val="28"/>
        </w:rPr>
        <w:t xml:space="preserve">загромождает текст. К вспомогательному материалу относятся: промежуточные математические выкладки и расчёты, таблицы вспомогательных материалов, описания частных технических решений, полученные в ходе выполнения работы, иллюстрации вспомогательного характера, анкеты и т.д. 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 xml:space="preserve">Приложения располагаются в порядке ссылок в тексте, т.е. в хронологическом порядке, и оформляются как продолжение </w:t>
      </w:r>
      <w:r>
        <w:rPr>
          <w:sz w:val="28"/>
          <w:szCs w:val="28"/>
        </w:rPr>
        <w:t xml:space="preserve">работы </w:t>
      </w:r>
      <w:r w:rsidRPr="00874447">
        <w:rPr>
          <w:sz w:val="28"/>
          <w:szCs w:val="28"/>
        </w:rPr>
        <w:t>на последующих страницах. Каждое приложение начинается с новой страницы листа. В правом верхнем углу указывается слово «Приложение», под которым пишется содержательный заголовок.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 w:rsidRPr="00874447">
        <w:rPr>
          <w:sz w:val="28"/>
          <w:szCs w:val="28"/>
        </w:rPr>
        <w:t>Работу надо подписать и поставить дату ее выполнения.</w:t>
      </w:r>
    </w:p>
    <w:p w:rsidR="00C37BE8" w:rsidRPr="00874447" w:rsidRDefault="00C37BE8" w:rsidP="00EF23B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Pr="0087444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Pr="00874447">
        <w:rPr>
          <w:sz w:val="28"/>
          <w:szCs w:val="28"/>
        </w:rPr>
        <w:t xml:space="preserve"> представляется на рецензирование по графику, утвержденному заведующим кафедрой. На каждую работу преподавателем дается рецензия с характеристикой ее достоинств, анализом недостатков и рекомендациями по доработке или подготовке к защите. Работы, отвечающие всем требованиям настоящих методических указаний, допускаются к защите.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При возникновении проблем, связанных с выполнением курсовой работы, можно получить индивидуальные консультации у преподавателя-руководителя. </w:t>
      </w:r>
      <w:r w:rsidRPr="00837B89">
        <w:rPr>
          <w:rFonts w:ascii="Times New Roman" w:hAnsi="Times New Roman" w:cs="Times New Roman"/>
          <w:spacing w:val="-2"/>
          <w:sz w:val="28"/>
          <w:szCs w:val="28"/>
        </w:rPr>
        <w:t>Студенты-заочники могут обратиться за помощью к дежурному преподавателю.</w:t>
      </w:r>
    </w:p>
    <w:p w:rsidR="00C37BE8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37BE8" w:rsidRPr="00837B89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37BE8" w:rsidRPr="00837B89" w:rsidRDefault="00C37BE8" w:rsidP="00EF23BE">
      <w:pPr>
        <w:pStyle w:val="a4"/>
        <w:tabs>
          <w:tab w:val="left" w:pos="993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EF23BE">
        <w:rPr>
          <w:b/>
          <w:bCs/>
          <w:sz w:val="28"/>
          <w:szCs w:val="28"/>
        </w:rPr>
        <w:t>1.3</w:t>
      </w:r>
      <w:r w:rsidRPr="00837B89">
        <w:rPr>
          <w:sz w:val="28"/>
          <w:szCs w:val="28"/>
        </w:rPr>
        <w:t xml:space="preserve"> </w:t>
      </w:r>
      <w:r w:rsidRPr="00837B89">
        <w:rPr>
          <w:b/>
          <w:bCs/>
          <w:sz w:val="28"/>
          <w:szCs w:val="28"/>
        </w:rPr>
        <w:t>Правила оформления курсовой работы</w:t>
      </w:r>
    </w:p>
    <w:p w:rsidR="00C37BE8" w:rsidRPr="00837B89" w:rsidRDefault="00C37BE8" w:rsidP="00EF23BE">
      <w:pPr>
        <w:pStyle w:val="a4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C37BE8" w:rsidRPr="00EF23BE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3B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F23BE">
        <w:rPr>
          <w:rFonts w:ascii="Times New Roman" w:hAnsi="Times New Roman" w:cs="Times New Roman"/>
          <w:b/>
          <w:bCs/>
          <w:sz w:val="28"/>
          <w:szCs w:val="28"/>
        </w:rPr>
        <w:t xml:space="preserve">1 Общие </w:t>
      </w:r>
      <w:r w:rsidR="00F1644B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B47106" w:rsidRDefault="00B47106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печатается с использованием компьютера и принтера на одной стороне листа белой бумаги формата А4 (210х297 мм). Допускается представлять таблицы и иллюстрации на листах формата А3 (297х420 мм).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следующие размеры полей: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B471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 мм</w:t>
        </w:r>
      </w:smartTag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левого – </w:t>
      </w:r>
      <w:smartTag w:uri="urn:schemas-microsoft-com:office:smarttags" w:element="metricconverter">
        <w:smartTagPr>
          <w:attr w:name="ProductID" w:val="30 мм"/>
        </w:smartTagPr>
        <w:r w:rsidRPr="00B471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 мм</w:t>
        </w:r>
      </w:smartTag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B471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мм</w:t>
        </w:r>
      </w:smartTag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приведены в таблице 3.1. 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3.1 – Основные требования к тексту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536"/>
      </w:tblGrid>
      <w:tr w:rsidR="00B47106" w:rsidRPr="00B47106" w:rsidTr="0067258A">
        <w:tc>
          <w:tcPr>
            <w:tcW w:w="3072" w:type="dxa"/>
          </w:tcPr>
          <w:p w:rsidR="00B47106" w:rsidRPr="00B47106" w:rsidRDefault="00B47106" w:rsidP="00B4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текста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</w:tr>
      <w:tr w:rsidR="00B47106" w:rsidRPr="00B47106" w:rsidTr="0067258A">
        <w:trPr>
          <w:trHeight w:val="220"/>
        </w:trPr>
        <w:tc>
          <w:tcPr>
            <w:tcW w:w="9747" w:type="dxa"/>
            <w:gridSpan w:val="2"/>
          </w:tcPr>
          <w:p w:rsidR="00B47106" w:rsidRPr="00B47106" w:rsidRDefault="00F1644B" w:rsidP="00F1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текст</w:t>
            </w:r>
          </w:p>
        </w:tc>
      </w:tr>
      <w:tr w:rsidR="00B47106" w:rsidRPr="00B47106" w:rsidTr="0067258A">
        <w:trPr>
          <w:trHeight w:val="220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Текстовый редактор 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</w:t>
            </w: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Word </w:t>
            </w:r>
          </w:p>
        </w:tc>
      </w:tr>
      <w:tr w:rsidR="00B47106" w:rsidRPr="00B47106" w:rsidTr="0067258A">
        <w:trPr>
          <w:trHeight w:val="220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</w:t>
            </w: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Roman</w:t>
            </w:r>
          </w:p>
        </w:tc>
      </w:tr>
      <w:tr w:rsidR="00B47106" w:rsidRPr="00B47106" w:rsidTr="0067258A"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основного шрифта 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Межстрочный интервал 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Абзацный отступ 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1,25 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текстовых строк на странице 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39-40 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Поля 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верхнее и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471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мм</w:t>
              </w:r>
            </w:smartTag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левое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B471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мм</w:t>
              </w:r>
            </w:smartTag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471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мм</w:t>
              </w:r>
            </w:smartTag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Нумерация страниц 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Внизу, в центре страницы,  Times New Roman, 14 размер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переносов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747" w:type="dxa"/>
            <w:gridSpan w:val="2"/>
          </w:tcPr>
          <w:p w:rsidR="00B47106" w:rsidRPr="00B47106" w:rsidRDefault="00B47106" w:rsidP="00F1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Заголовки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Шрифт: структурные части 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 полужирный, прописные буквы по центру, 1,25 абзац  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3072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Шрифт: раздел 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полужирный, строчные буквы (кроме первой прописной) с абзацного отступа 1,25, выравнивание по ширине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315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Интервалы (расстояния) между: заголовками, таблицами, рисунками 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текстом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названиями главы и раздела: 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интервал=1,5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разделом и текстом: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интервал=1,5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любым заголовком работы (введение, заключение и т.п.)  и текстом: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 интервал=1,5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текстом и таблицей (рисунком):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интервал=1,5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названием таблицы (рисунка) и самими таблицей (рисунком) – без интервала</w:t>
            </w:r>
          </w:p>
        </w:tc>
      </w:tr>
    </w:tbl>
    <w:p w:rsidR="00B47106" w:rsidRPr="00B47106" w:rsidRDefault="00B47106" w:rsidP="00B4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таблицы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6539"/>
      </w:tblGrid>
      <w:tr w:rsidR="00B47106" w:rsidRPr="00B47106" w:rsidTr="0067258A">
        <w:tc>
          <w:tcPr>
            <w:tcW w:w="3072" w:type="dxa"/>
          </w:tcPr>
          <w:p w:rsidR="00B47106" w:rsidRPr="00B47106" w:rsidRDefault="00B47106" w:rsidP="00B4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текста</w:t>
            </w:r>
          </w:p>
        </w:tc>
        <w:tc>
          <w:tcPr>
            <w:tcW w:w="6675" w:type="dxa"/>
          </w:tcPr>
          <w:p w:rsidR="00B47106" w:rsidRPr="00B47106" w:rsidRDefault="00B47106" w:rsidP="00B4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Интервалы (расстояния) между: заголовками, таблицами, рисунками 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текстом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таблицей (рисунком) и источником к ним –без  интервала                                 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Примечанием и текстом: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интервал  </w:t>
            </w:r>
          </w:p>
          <w:p w:rsidR="00B47106" w:rsidRPr="00B47106" w:rsidRDefault="00B47106" w:rsidP="00B4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Внимание!!! 1 интервал – это 1 щелчек «Епtеr» в системе  1,5 междустрочного интервала                                     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Сокращения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курсовой</w:t>
            </w: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допускаются общепринятые сокращения и аббревиатуры: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– год  </w:t>
            </w:r>
          </w:p>
          <w:p w:rsidR="00B47106" w:rsidRPr="00B47106" w:rsidRDefault="00B47106" w:rsidP="00CD3BE2">
            <w:pPr>
              <w:tabs>
                <w:tab w:val="left" w:pos="3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гг. - годы            </w:t>
            </w:r>
            <w:r w:rsidR="00CD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D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руб.  - рублей</w:t>
            </w:r>
          </w:p>
          <w:p w:rsidR="00B47106" w:rsidRPr="00B47106" w:rsidRDefault="00CD3BE2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– минимальный</w:t>
            </w:r>
          </w:p>
          <w:p w:rsidR="00B47106" w:rsidRPr="00B47106" w:rsidRDefault="00B47106" w:rsidP="00CD3BE2">
            <w:pPr>
              <w:tabs>
                <w:tab w:val="left" w:pos="3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абс. </w:t>
            </w:r>
            <w:r w:rsidR="00CD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абсолютный </w:t>
            </w:r>
            <w:r w:rsidR="00CD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– то есть</w:t>
            </w:r>
          </w:p>
          <w:p w:rsidR="00B47106" w:rsidRPr="00B47106" w:rsidRDefault="00CD3BE2" w:rsidP="00CD3BE2">
            <w:pPr>
              <w:tabs>
                <w:tab w:val="left" w:pos="3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т.д. – так 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47106"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 – тому подобное</w:t>
            </w:r>
          </w:p>
          <w:p w:rsidR="00B47106" w:rsidRPr="00B47106" w:rsidRDefault="00CD3BE2" w:rsidP="00CD3BE2">
            <w:pPr>
              <w:tabs>
                <w:tab w:val="left" w:pos="3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– миллион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47106"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 – другие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– тыс</w:t>
            </w:r>
            <w:r w:rsidR="00CD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яча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–</w:t>
            </w:r>
            <w:r w:rsidR="00CD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миллиард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СНГ –  со</w:t>
            </w:r>
            <w:r w:rsidR="0087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дружество</w:t>
            </w: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независимых государств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  – валовой внутренний продукт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МВФ  - международный валютный фонд</w:t>
            </w:r>
          </w:p>
          <w:p w:rsidR="00B47106" w:rsidRPr="00B47106" w:rsidRDefault="00B47106" w:rsidP="00B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Внимание! </w:t>
            </w:r>
          </w:p>
          <w:p w:rsidR="00B47106" w:rsidRPr="00B47106" w:rsidRDefault="00B47106" w:rsidP="00F16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типа - РБ в </w:t>
            </w:r>
            <w:r w:rsidR="0087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курсовой</w:t>
            </w: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не допускается. Следует писать - Республика Беларусь</w:t>
            </w:r>
          </w:p>
        </w:tc>
      </w:tr>
      <w:tr w:rsidR="00B47106" w:rsidRPr="00B47106" w:rsidTr="0067258A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06" w:rsidRPr="00B47106" w:rsidRDefault="00B47106" w:rsidP="0087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правила пунктуации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– это длинная черта. Используется для обозначения пространственных пределов (Москва – Минск), отрезков времени (отчет за октябрь– ноябрь) и т.п.</w:t>
            </w:r>
          </w:p>
          <w:p w:rsidR="00B47106" w:rsidRPr="00B47106" w:rsidRDefault="00B47106" w:rsidP="00B471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– короткая черта, пишущаяся слитно с соединенными словами (во-первых, что-либо и т.п.)</w:t>
            </w:r>
          </w:p>
          <w:p w:rsidR="00B47106" w:rsidRPr="00B47106" w:rsidRDefault="00B47106" w:rsidP="00B4710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Внимание!!!</w:t>
            </w:r>
          </w:p>
          <w:p w:rsidR="00B47106" w:rsidRPr="00B47106" w:rsidRDefault="00873655" w:rsidP="00B4710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</w:t>
            </w:r>
            <w:r w:rsidR="00B47106"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цифровых значений по тексту можно использовать знак % –  и писать, нап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ример, </w:t>
            </w:r>
            <w:r w:rsidR="00B47106"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25 % (% пишется отдельно от числа)</w:t>
            </w:r>
          </w:p>
          <w:p w:rsidR="00B47106" w:rsidRPr="00B47106" w:rsidRDefault="00B47106" w:rsidP="00B4710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Надо писать – в 2012 году, неправильно писать  – в 2012-м году</w:t>
            </w:r>
          </w:p>
        </w:tc>
      </w:tr>
    </w:tbl>
    <w:p w:rsidR="003F0393" w:rsidRDefault="003F0393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текста 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осуществляется с использованием текстового редактора Word. При этом рекомендуется использовать шрифты типа Times New Roman размером 14 пт. Межстрочный интервал – 1,5. В случае вставки в строку формул допускается увеличение межстрочного интервала.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печати должен быть прямым, четким, черного цвета, одинаковым по всему объему текста 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Разрешается использовать компьютерные возможности акцентирования внимания на определениях, терминах, важных особенностях, применяя разное начертание шрифта: курсивное, полужирное, курсивное полужирное, выделение с помощью рамок, разреженного интервала, подчеркивания и другое.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873655" w:rsidRPr="00F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F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ка</w:t>
      </w:r>
      <w:r w:rsidR="00873655" w:rsidRPr="00F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правило, не должен превышать 5</w:t>
      </w:r>
      <w:r w:rsidRPr="00F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страниц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печатного текста. </w:t>
      </w:r>
      <w:r w:rsidRPr="00B4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Приложения при подсчете объема </w:t>
      </w:r>
      <w:r w:rsidR="00873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не учитываются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основной части 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делят на разделы, подразделы, пункты и подпункты.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структурных частей 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«</w:t>
      </w:r>
      <w:r w:rsidRPr="00B4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СОДЕРЖАНИЕ»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«ВВЕДЕНИЕ»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«ЗАКЛЮЧЕНИЕ»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«СПИСОК ИСПОЛЬЗОВАННЫХ ИСТОЧНИКОВ»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«ПРИЛОЖЕНИЯ»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заголовки разделов основной части печатают печатаются с новой страницы,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B471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1,25 см</w:t>
        </w:r>
      </w:smartTag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пробел после номера прописными буквами в середине строк, 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полужирный шрифт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пт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подразделов и пунктов печатают через пробел после номера строчными буквами (кроме первой прописной) с абзацного отступа (</w:t>
      </w:r>
      <w:smartTag w:uri="urn:schemas-microsoft-com:office:smarttags" w:element="metricconverter">
        <w:smartTagPr>
          <w:attr w:name="ProductID" w:val="1,25 см"/>
        </w:smartTagPr>
        <w:r w:rsidRPr="00B471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1,25 см</w:t>
        </w:r>
      </w:smartTag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полужирным шрифтом, с выравниванием по ширине.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номера, заголовков структурных частей точку не ставят. Если заголовок состоит из двух или более предложений,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разделяют точкой (точками).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заголовках не допускается перенос слов.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заголовком и текстом, двумя заголовками, а также текстом и последующим заголовком должно составл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1 строку печатного текста.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Каждую структурную часть 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кроме подразделов и пунктов следует начинать с нового листа.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106" w:rsidRPr="00B47106" w:rsidRDefault="00F1644B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47106"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Нумерация страниц и структурных частей </w:t>
      </w:r>
      <w:r w:rsidR="0087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</w:t>
      </w:r>
      <w:r w:rsidR="00B47106"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Нумерация страниц выполняется арабскими цифрами. Первой страницей </w:t>
      </w:r>
      <w:r w:rsidR="008736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работы является титульный лист, который включают в 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общую нумерацию страниц. На титульном листе номер страницы не ставят. На последующих листах, начиная с листа «Задание на выполнение </w:t>
      </w:r>
      <w:r w:rsidR="008736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работы» (страницы 2, 3), номер проставляют в центре нижней части листа без точки в конце, 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Times New Roman размером 14 пт. 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приложениях, содержащих информацию с двух сторон листа, номер проставляется на каждой странице. 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Нумерация разделов, подразделов, пунктов, рисунков, таблиц, формул, уравнений выполняется арабскими цифрами без знака «№».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Разделы </w:t>
      </w:r>
      <w:r w:rsidRPr="00B4710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«СОДЕРЖАНИЕ», «ВВЕДЕНИЕ», «ЗАКЛЮЧЕНИЕ», «СПИСОК ИСПОЛЬЗОВАННЫХ ИСТОЧНИКОВ», «ПРИЛОЖЕНИЯ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</w:t>
      </w:r>
      <w:r w:rsidR="008736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 имеют номеров.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Номер раздела указывают перед его заголовком. Слово «РАЗДЕЛ» не пишется.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Подразделы и пункты нумеруют в пределах каждого раздела. Номер пункта состоит из порядковых номеров раздела и подраздела, разделенных точками, например: «1.3.2» (второй пункт третьего подраздела первого раздела). В конце нумерации точку не ставят.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06" w:rsidRPr="00B47106" w:rsidRDefault="00F1644B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47106"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Иллюстрации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Иллюстрации (фотографии, рисунки,  схемы, диаграммы, графики, карты и другое) служат для наглядного представления  характеристик объектов исследования, полученных теоретических и (или) экспериментальных данных и выявленных закономерностей. </w:t>
      </w:r>
      <w:r w:rsidRPr="00B4710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Не допускается одни и те же результаты представлять в виде иллюстрации и таблицы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Иллюстрации следует располагать непосредственно на странице с текстом после абзаца, в котором они </w:t>
      </w:r>
      <w:r w:rsidR="008736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упоминаются впервые (отступив 1 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строку от текста), или отдельно на следующей странице. Они должны быть расположены так, чтобы их было удобно рассматривать без поворота </w:t>
      </w:r>
      <w:r w:rsidR="00023F4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курсов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ой работы или с поворотом по часовой стрелке. Если их размеры больше формата А4, их размещают на листе формата А3, учитывают как одну страницу и выносят в приложения.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Иллюстрации обозначают словом «</w:t>
      </w:r>
      <w:r w:rsidRPr="00B4710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Рисунок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», нумеруют последовательно в пределах каждого раздела. На все иллюстрации должны быть ссылки в тексте </w:t>
      </w:r>
      <w:r w:rsidR="008736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работы, при этом слово «рисунок» пишется строчными буквами без сокращений. Номер иллюстрации должен состоять из номера раздела и порядкового номера иллюстрации, разделенных точкой. Например: «Рисунок 1.2» (второй рисунок первого раздела). Если в каждом из разделов </w:t>
      </w:r>
      <w:r w:rsidR="008736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работы приведено лишь по одной иллюстрации, то их нумеруют последовательно в пределах работы в целом, например: «рисунок 1».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Иллюстрации должны быть выполнены с помощью компьютерной техники либо чернилами, тушью или пастой черного цвета на белой непрозрачной бумаге. 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Иллюстрация в виде графика должна содержать  координатные оси и их названия, а также координатную сетку, выполненную сплошными линиями.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имеют наименование и пояснительные данные (подрисуночный текст), располагаемые по центру страницы. Пояснительные данные помещают под иллюстрацией, отступив 1 строку, а со следующей строки - слово «Рисунок», номер и наименование иллюстрации, отделяя знаком тире номер от наименования. Точку в конце нумерации и наименования иллюстраций не ставят. Не допускается перенос слов в наименовании рисунка. </w:t>
      </w:r>
      <w:r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«Рисунок», его номер и наименование иллюстрации печатают полужирным шрифтом, выравнивая по центру, размером 14 пт.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 следующей строке после наименования рисунка приводится ссылка на источник информации, которая оформляется шрифтом с размером 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val="be-BY" w:eastAsia="ru-RU"/>
        </w:rPr>
        <w:t>10-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12 пт, 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  <w:t>c</w:t>
      </w:r>
      <w:r w:rsidRPr="00B4710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выравниванием по левому краю, без абзаца. Например: «Составлено автором.», «Рассчитано по: [12, с. 15].» или «Источники: [1, с. 15; 4, с. 67].». 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пример оформления рисунка (рисунок 3.1).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пустая строка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37907" cy="1815242"/>
            <wp:effectExtent l="9962" t="4033" r="4981" b="0"/>
            <wp:docPr id="1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 w:rsidRPr="00B4710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Рисунок 3.1 – Число организаций по текстильному и швейному производству в Республике Беларусь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Составлено автором на основе: [12, с. 15].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</w:pPr>
      <w:r w:rsidRPr="00B47106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пустая строка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06" w:rsidRPr="00B47106" w:rsidRDefault="00F1644B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47106"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Таблицы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материал 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оформляют в виде таблиц. Таблицы следует располагать непосредственно на странице с текстом после абзаца, в котором они упоминаются впервые (отступив 1 строку от текста), или отдельно на следующей странице. Они должны быть расположены так, чтобы их было удобно рассматривать без поворота 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с поворотом по часовой стрелке. </w:t>
      </w:r>
    </w:p>
    <w:p w:rsidR="00B47106" w:rsidRPr="00B47106" w:rsidRDefault="00873655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 w:rsidR="00B47106"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должна иметь краткий заголовок, который состоит из слова «Таблица», ее порядкового номера и названия, отделенного от номера знаком тире.</w:t>
      </w:r>
      <w:r w:rsidR="00B47106"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Заголовок таблицы, при его наличии, должен отражать ее содержание, быть точным, кратким. </w:t>
      </w:r>
      <w:r w:rsidR="00B47106"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Заголовок следует помещать над </w:t>
      </w:r>
      <w:r w:rsidR="00B47106"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таблицей слева, без абзацного отступа.</w:t>
      </w:r>
      <w:r w:rsidR="00B47106" w:rsidRPr="00B471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7106"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«Таблица», ее номер и название печатают полужирным шрифтом, размером 14 пт, с выравниванием по ширине, без абзаца.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таблицы приводится ссылка на источник информации, которая оформляется шрифтом с размером 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10-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пт, 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7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выравниванием по левому краю без абзаца. Например: «Составлено автором.», «Рассчитано по: [12, с.15].» или «Источники: [1, с.15; 4, с.67].». 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 пример оформления таблицы (таблица </w:t>
      </w:r>
      <w:r w:rsidR="00F164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7106" w:rsidRPr="00F1644B" w:rsidRDefault="00B47106" w:rsidP="003F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4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пустая строка</w:t>
      </w:r>
      <w:r w:rsidRPr="00F16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7106" w:rsidRPr="00B47106" w:rsidRDefault="00B47106" w:rsidP="003F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1 – Показатели</w:t>
      </w:r>
      <w:r w:rsidRPr="00F1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финансово-хозяйственной деятельности предприятия «…….» за 2013-2015 годы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1559"/>
        <w:gridCol w:w="1559"/>
      </w:tblGrid>
      <w:tr w:rsidR="00B47106" w:rsidRPr="00B47106" w:rsidTr="006725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B47106" w:rsidRPr="00B47106" w:rsidTr="0067258A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471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471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471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471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106" w:rsidRPr="00B47106" w:rsidTr="006725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товарной (валовой) продукции в текущих ценах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106" w:rsidRPr="00B47106" w:rsidTr="006725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06" w:rsidRPr="00B47106" w:rsidRDefault="00B47106" w:rsidP="003F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B47106">
        <w:rPr>
          <w:rFonts w:ascii="Times New Roman CYR" w:eastAsia="Times New Roman" w:hAnsi="Times New Roman CYR" w:cs="Times New Roman CYR"/>
          <w:color w:val="000000"/>
          <w:lang w:eastAsia="ru-RU"/>
        </w:rPr>
        <w:t>Составлено автором по данным предприятия.</w:t>
      </w:r>
    </w:p>
    <w:p w:rsidR="00B47106" w:rsidRPr="00B47106" w:rsidRDefault="00B47106" w:rsidP="003F03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таблиц необходимо руководствоваться следующими правилами:</w:t>
      </w:r>
    </w:p>
    <w:p w:rsidR="00B47106" w:rsidRPr="00B47106" w:rsidRDefault="00B47106" w:rsidP="00F164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применять в таблице одинарный интервал и шрифт на 1-2 пункта меньший, чем в тексте </w:t>
      </w:r>
      <w:r w:rsidR="003F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B47106" w:rsidRPr="00B47106" w:rsidRDefault="00B47106" w:rsidP="00F164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включать в таблицу графу «Номер по порядку». При необходимости нумерации показателей, включенных в таблицу, порядковые номера указывают в боковике таблицы непосредственно перед их наименованием;</w:t>
      </w:r>
    </w:p>
    <w:p w:rsidR="00B47106" w:rsidRPr="00B47106" w:rsidRDefault="00B47106" w:rsidP="00F164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с большим количеством строк допускается переносить на следующий лист. При переносе части таблицы на другой лист ее заголовок указывают один раз над первой частью, </w:t>
      </w:r>
      <w:r w:rsidRPr="00B4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слева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другими частями пишут слово «Продолжение таблицы» или «Окончание таблицы». Если в </w:t>
      </w:r>
      <w:r w:rsidR="003F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несколько таблиц, то после слова «Продолжение» указывают номер таблицы, например: «Продолжение таблицы 1.2»;</w:t>
      </w:r>
    </w:p>
    <w:p w:rsidR="00B47106" w:rsidRPr="00B47106" w:rsidRDefault="00B47106" w:rsidP="00F164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с большим количеством граф допускается делить на части и помещать одну часть под другой в пределах одной страницы, повторяя в каждой части таблицы боковик. Заголовок таблицы помещают только над первой частью таблицы, а над остальными пишут «Продолжение таблицы» или «Окончание таблицы» с указанием ее номера;</w:t>
      </w:r>
    </w:p>
    <w:p w:rsidR="00B47106" w:rsidRPr="00B47106" w:rsidRDefault="00B47106" w:rsidP="00F164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головку таблицы допускается не повторять во второй и последующих частях, заменяя ее соответствующими номерами граф. При этом графы нумеруют арабскими цифрами;</w:t>
      </w:r>
    </w:p>
    <w:p w:rsidR="00B47106" w:rsidRPr="00F1644B" w:rsidRDefault="00B47106" w:rsidP="00F1644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прерывания таблицы и переноса ее части на следующую страницу в конце первой части таблицы нижняя, ограничивающая ее черта, не проводится;</w:t>
      </w:r>
    </w:p>
    <w:p w:rsidR="00B47106" w:rsidRPr="00F1644B" w:rsidRDefault="00B47106" w:rsidP="00F1644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показатели, приведенные в графах таблицы, выражены в </w:t>
      </w:r>
      <w:r w:rsidRPr="00F16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 той же единице величины, то данную единицу (начиная с предлога В) приводят над таблицей сп</w:t>
      </w:r>
      <w:r w:rsidR="003F0393" w:rsidRPr="00F1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рава. (Например, В млн. руб.). </w:t>
      </w:r>
      <w:r w:rsidRPr="00F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большинстве граф таблицы приведены показатели, выраженные в одних и тех же единицах величин, но имеются графы с показателями, выраженными в других единицах величин, то над таблицей следует писать наименование преобладающего показателя и единицу величины, общую для эт</w:t>
      </w:r>
      <w:r w:rsidR="00DD1D4F" w:rsidRPr="00F1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показателей, а в заголовках </w:t>
      </w:r>
      <w:r w:rsidRPr="00F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 граф следует приводить обозначения других единиц величин (после наименования соответствующего показателя).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размеры таблицу больше формата А4, ее можно разместить на листе формата А3, учитывая как одну страницу и вынести в приложение.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7106" w:rsidRPr="00B47106" w:rsidRDefault="00F1644B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47106"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 Формулы и уравнения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Формулы и уравнения в </w:t>
      </w:r>
      <w:r w:rsidR="003F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их более одной) нумеруют в пределах раздела. Номер формулы (уравнения) состоит из номера раздела и порядкового номера формулы (уравнения) в разделе, разделенных точкой. Номера формул (уравнений) пишут в круглых скобках у правого поля листа на уровне формулы (уравнения), например: «(3.1)» – первая формула третьего раздела.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формул и уравнений необходимо соблюдать следующие правила:</w:t>
      </w:r>
    </w:p>
    <w:p w:rsidR="00B47106" w:rsidRPr="00B47106" w:rsidRDefault="00B47106" w:rsidP="003F03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и уравнения набираются в редакторе формул;</w:t>
      </w:r>
    </w:p>
    <w:p w:rsidR="00B47106" w:rsidRPr="00B47106" w:rsidRDefault="00B47106" w:rsidP="003F03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и уравнения следует выделять из текста в отдельную строку. Выше и ниже каждой формулы и уравнения оставляется по одной свободной строке;</w:t>
      </w:r>
    </w:p>
    <w:p w:rsidR="00B47106" w:rsidRPr="00B47106" w:rsidRDefault="00B47106" w:rsidP="003F03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формула или уравнение не умещаются в одну строку, они должны быть перенесены после знака равенства (=) или после знаков плюс (+), минус (-), умножения (×) и деления (:). При этом повторяют знак в начале следующей строки;</w:t>
      </w:r>
    </w:p>
    <w:p w:rsidR="00B47106" w:rsidRPr="00B47106" w:rsidRDefault="00B47106" w:rsidP="003F039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на формулы по тексту </w:t>
      </w:r>
      <w:r w:rsidR="003F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дают в скобках. Например, 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формуле (3.1)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7106" w:rsidRPr="00B47106" w:rsidRDefault="00B47106" w:rsidP="003F03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 значений символов и числовых коэффициентов, входящих в формулу или уравнение, следует приводить непосредственно под формулой или уравнением в той же последовательности, в какой они даны в формуле (уравнении). Значение каждого символа и числового коэффициента следует давать с новой строки. Первую строку пояснения начинают со слова «где» без двоеточия. Например,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пустая строка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b/>
          <w:i/>
          <w:position w:val="-62"/>
          <w:sz w:val="28"/>
          <w:szCs w:val="28"/>
          <w:lang w:eastAsia="ru-RU"/>
        </w:rPr>
        <w:object w:dxaOrig="16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8.2pt" o:ole="">
            <v:imagedata r:id="rId11" o:title=""/>
          </v:shape>
          <o:OLEObject Type="Embed" ProgID="Equation.3" ShapeID="_x0000_i1025" DrawAspect="Content" ObjectID="_1559368663" r:id="rId12"/>
        </w:object>
      </w:r>
      <w:r w:rsidRPr="00B471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(3.1)</w:t>
      </w:r>
    </w:p>
    <w:p w:rsidR="00B47106" w:rsidRPr="00B47106" w:rsidRDefault="00B47106" w:rsidP="003F0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пустая строка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B47106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79" w:dyaOrig="320">
          <v:shape id="_x0000_i1026" type="#_x0000_t75" style="width:14.25pt;height:15.75pt" o:ole="">
            <v:imagedata r:id="rId13" o:title=""/>
          </v:shape>
          <o:OLEObject Type="Embed" ProgID="Equation.3" ShapeID="_x0000_i1026" DrawAspect="Content" ObjectID="_1559368664" r:id="rId14"/>
        </w:objec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значение изучаемого признака,</w:t>
      </w:r>
    </w:p>
    <w:p w:rsidR="00B47106" w:rsidRPr="00B47106" w:rsidRDefault="00B47106" w:rsidP="003F03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B47106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i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индивидуальные значения изучаемого признака,</w:t>
      </w:r>
    </w:p>
    <w:p w:rsidR="00B47106" w:rsidRPr="00B47106" w:rsidRDefault="00B47106" w:rsidP="003F03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</w:t>
      </w:r>
      <w:r w:rsidRPr="00B47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частота.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пустая строка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буквы обозначения приложения. 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06" w:rsidRPr="00B47106" w:rsidRDefault="00F1644B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47106"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3.6 </w:t>
      </w:r>
      <w:r w:rsidR="00B47106" w:rsidRPr="00B47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списка использованных источников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формируется в алфавитном порядке фамилий первых авторов и (или) заглавий. Право выбора способа формирования списка использованной литературы предоставляется автору работы. 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использованной литературы сведения об источниках нумеруют арабскими цифрами. Сведения об источниках печатают с абзацного отступа. В списке использованной литера</w:t>
      </w:r>
      <w:r w:rsidR="0070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после номера ставят точку.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источники в тексте работы 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путем приведения номера в соответствии со списком использованной литературы. Номер источника по списку заключается в квадратные скобки. Например: «[14, с. 26, таблица 2.2]» (здесь 14 – номер источника в списке использованной литературы, 26 – номер страницы, 2.2 – номер таблицы), или «[18, с. 44]» (здесь 18 – номер источника в списке использованной литературы, 44 – номер страницы).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источников представлен в приложени</w:t>
      </w:r>
      <w:r w:rsidR="00700519" w:rsidRPr="0070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70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06" w:rsidRPr="00B47106" w:rsidRDefault="00700519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47106" w:rsidRPr="00B4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 Приложения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«Приложения» оформляют в конце </w:t>
      </w:r>
      <w:r w:rsidR="003F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располагая их в пор</w:t>
      </w:r>
      <w:r w:rsidR="003F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 появления ссылок в тексте.</w:t>
      </w:r>
    </w:p>
    <w:p w:rsidR="00B47106" w:rsidRPr="00B47106" w:rsidRDefault="00B47106" w:rsidP="003F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оформляются следующим образом, например, «…приведен в приложении А»</w:t>
      </w:r>
      <w:r w:rsidR="003F0393" w:rsidRPr="009B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А).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включение в приложение материалов, на которые отсутствуют ссылки в тексте </w:t>
      </w:r>
      <w:r w:rsidR="003F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приложение следует начинать с нового листа с указанием в правом верхнем углу слова «ПРИЛОЖЕНИЕ», напечатанного прописными буквами, жирным шрифтом. Приложение должно иметь содержательный заголовок, который размещается с новой строки по центру листа с прописной буквы.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«ПРИЛОЖЕНИЕ» и его содержательный заголовок должны быть ориентированы (расположены) параллельно относительно основного текста приложения.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 обозначают заглавными буквами русского алфавита, начиная с А (за исключением букв Ё, З, Й, О, Ч, Ь, Ы, Ъ), например: «ПРИЛОЖЕНИЕ А», «ПРИЛОЖЕНИЕ Б», «ПРИЛОЖЕНИЕ В». Допускается обозначать приложения буквами латинского алфавита, за исключением букв I и O.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 рисунки каждого приложения обозначают отдельной нумерацией арабскими цифрами с добавлением перед цифрой обозначения приложения, например: «Рисунок А.2», «Таблица А.1», если они приведены в приложении А.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имеют общую с остальной частью </w:t>
      </w:r>
      <w:r w:rsidR="003F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сквозную нумерацию страниц, которые не учитываютс</w:t>
      </w:r>
      <w:r w:rsidR="0041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 определении объема работы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содержании </w:t>
      </w:r>
      <w:r w:rsidR="003F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указываются названия приложений.</w:t>
      </w:r>
    </w:p>
    <w:p w:rsidR="00B47106" w:rsidRPr="00B47106" w:rsidRDefault="00B47106" w:rsidP="003F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837">
        <w:rPr>
          <w:rFonts w:ascii="Times New Roman" w:hAnsi="Times New Roman" w:cs="Times New Roman"/>
          <w:b/>
          <w:bCs/>
          <w:sz w:val="28"/>
          <w:szCs w:val="28"/>
        </w:rPr>
        <w:t>1.4. Подготовка к защите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Представленная на кафедру курсовая работа проверяется, рецензируется и возвращается студенту. Если работа допущена к защите, но в рецензии сделаны замечания, то повторно она не сдается. Студент должен внимательно ознакомиться с замечаниями и в соответствии с ними строить свою работу по подготовке к защите: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1) изучить при необходимости дополнительную литературу и последние законодательные документы, относящиеся к теме работы;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2) собрать и проанализировать конкретный материал; подробно изучить отдельные теоретические положения и т.д.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В случае возникновения неясных вопросов по рецензии студент может обратиться к преподавателю лично, либо в письменной форме (заочник).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Если замечания не носят принципиального характера и не требуют серьезной доработки, студент может обратиться за соответствующим разъяснением перед защитой.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 xml:space="preserve">Рецензия помогает правильно организовать дальнейшую самостоятельную работу студента по изучению данной проблемы и устранить имеющиеся недостатки. </w:t>
      </w:r>
    </w:p>
    <w:p w:rsidR="00C37BE8" w:rsidRPr="00E7145F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5F">
        <w:rPr>
          <w:rFonts w:ascii="Times New Roman" w:hAnsi="Times New Roman" w:cs="Times New Roman"/>
          <w:sz w:val="28"/>
          <w:szCs w:val="28"/>
        </w:rPr>
        <w:t xml:space="preserve">Наиболее типичными недостатками курсовых работ являются: 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1) наличие неправильных, ошибочных или устаревших положений, поверхностная характеристика экономических процессов и явлений, отсутствие связи с жизнью, анализа и обобщения фактов и цифрового материала;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2) нечеткая структура работы, отсутствие плана, введения, заключения, списка литературы или неправильное его составление;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3) неудачная форма изложения, чрезмерное увлечение цитатами, цифрами, дословное переписывание текста из учебников, небрежная редакция, ошибки, описки;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lastRenderedPageBreak/>
        <w:t>4) неправильное оформление работ: нет нумерации страниц, заглавий, вопросов и др.;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5) отсутствие ссылок на используемую литературу или несоответствие указанных ссылок приведенному материалу.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Возможны три формы предварительной оценки работы: "к защите", "к защите с условием доработки" (условно) и "на доработку". Последнее означает, что по разным причинам (по оформлению или по содержанию) работа не соответствует предъявленным выше требованиям и должна быть доработана и представлена повторно на проверку.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 xml:space="preserve">Повторная работа рецензируется в том случае, если к ней приложена первая работа и рецензия. Изменять тему не разрешается. 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При рецензировании курсовой работы преподаватель проверяет соответствие темы работы установленному шифром заданию. В случае выявленного несоответствия работа возвращается для переработки без рецензирования, но с указанием причины возврата.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AA0D6A" w:rsidRDefault="00E140D6" w:rsidP="00480094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37B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C37BE8" w:rsidRPr="00AA0D6A">
        <w:rPr>
          <w:rFonts w:ascii="Times New Roman" w:hAnsi="Times New Roman" w:cs="Times New Roman"/>
          <w:b/>
          <w:bCs/>
          <w:sz w:val="28"/>
          <w:szCs w:val="28"/>
        </w:rPr>
        <w:t>ЗАЩИТА КУРСОВОЙ РАБОТЫ И КРИТЕРИИ ЕЕ ОЦЕНКИ</w:t>
      </w:r>
    </w:p>
    <w:p w:rsidR="00C37BE8" w:rsidRPr="004F0837" w:rsidRDefault="00C37BE8" w:rsidP="00EF23BE">
      <w:pPr>
        <w:pStyle w:val="FR1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 xml:space="preserve">Защита курсовой работы по экономике проводится до экзамена по данному предмету. Студенты стационара, как правило, защищают работы до начала экзаменационной сессии, а заочного обучения – в период сессии. Студенты, не представившие работы или не защитившие их, к экзамену по </w:t>
      </w:r>
      <w:r>
        <w:rPr>
          <w:rFonts w:ascii="Times New Roman" w:hAnsi="Times New Roman" w:cs="Times New Roman"/>
          <w:sz w:val="28"/>
          <w:szCs w:val="28"/>
        </w:rPr>
        <w:t>макро</w:t>
      </w:r>
      <w:r w:rsidRPr="004F0837">
        <w:rPr>
          <w:rFonts w:ascii="Times New Roman" w:hAnsi="Times New Roman" w:cs="Times New Roman"/>
          <w:sz w:val="28"/>
          <w:szCs w:val="28"/>
        </w:rPr>
        <w:t>экономике не допускаются.</w:t>
      </w:r>
    </w:p>
    <w:p w:rsidR="00AE0D02" w:rsidRPr="00B47106" w:rsidRDefault="00AE0D02" w:rsidP="00AE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может 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мультимедийной презентации результатов исследования. В этом случае иллюстрированный материал представляется на электронных носителях в виде презентации слайдов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слайдов в мультимедийной презентации, а также их содержание в обязательном порядке согласовываются с научным руководителем.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слайдов создается с помощью программы </w:t>
      </w:r>
      <w:r w:rsidRPr="00B47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68F8" w:rsidRPr="00B47106" w:rsidRDefault="004168F8" w:rsidP="0041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Иллюстративный материал, выносимый на презентацию доклада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B4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может представлять собой: текст, таблицу или рисунок. При представлении информации в виде таблицы, ее название не должно содержать слово «таблица» и номер. Название таблицы (рисунка) рекомендуется размещать с выравниванием по центру. Ссылка на источник в листах иллюстративного материала презентации не выносится. Аналогичные требования предъявляются к оформлению рисунка.</w:t>
      </w:r>
    </w:p>
    <w:p w:rsidR="00C37BE8" w:rsidRPr="004F0837" w:rsidRDefault="00C37BE8" w:rsidP="00EF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37">
        <w:rPr>
          <w:rFonts w:ascii="Times New Roman" w:hAnsi="Times New Roman" w:cs="Times New Roman"/>
          <w:sz w:val="28"/>
          <w:szCs w:val="28"/>
        </w:rPr>
        <w:t>На защите студент должен раскрыть основное содержание работы, обосновать свою точку зрения по тем или иным вопросам, а также ответить на замечания рецензента и его устные вопросы. После этого выносится окончательная оценка курсовой работе. В результате защиты ставится дифференцированная оценка по десятибалльной шкале: "десять", "девять", "восемь", "семь", "шесть", "пять", "четыре". Более высокие оценки получают работы, которые отличаются глубиной изложения материала, самостоятельностью анализа фактического материала, творческим подходом к теме, в которых глубоко раскрываются экономические проблемы, делаются самостоятельные выводы; работы, грамотно и аккуратно оформленные, замечания по которым полностью учтены и доработаны. Высокая оценка зависит не только от качества самой работы, но и от того, как студент сможет защитить основные ее положения.</w:t>
      </w:r>
    </w:p>
    <w:p w:rsidR="00C37BE8" w:rsidRDefault="00C37BE8" w:rsidP="00AE0D02">
      <w:pPr>
        <w:spacing w:after="0" w:line="240" w:lineRule="auto"/>
        <w:ind w:firstLine="709"/>
        <w:jc w:val="both"/>
        <w:rPr>
          <w:sz w:val="24"/>
          <w:szCs w:val="24"/>
        </w:rPr>
      </w:pPr>
      <w:r w:rsidRPr="004F0837">
        <w:rPr>
          <w:rFonts w:ascii="Times New Roman" w:hAnsi="Times New Roman" w:cs="Times New Roman"/>
          <w:sz w:val="28"/>
          <w:szCs w:val="28"/>
        </w:rPr>
        <w:t>С результатами проведенных исследований студенты – авторы лучших курсовых работ, выполненных по наиболее актуальным темам, имеющим большое теоретическое и практическое значение, могут выступить на поточной или факультетской конференции, а также на ежегодной университетской студенческой научной конференции по проблемам экономических наук. Тезисы лучших докладов могут быть опубликованы в студенческих научных сборниках. Отдельные, наиболее качественно выполненные курсовые работы, по рекомендации руководителя, также могут быть оформлены как научные работы и представлены на конкурсы научных студенческих работ.</w:t>
      </w:r>
    </w:p>
    <w:p w:rsidR="00C37BE8" w:rsidRPr="00E7145F" w:rsidRDefault="00E140D6" w:rsidP="0048009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3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37BE8" w:rsidRPr="00E714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ТЕМЫ КУРСОВЫХ РАБОТ И ИНДИВИДУАЛЬНЫЕ ЗАДАНИЯ </w:t>
      </w:r>
    </w:p>
    <w:p w:rsidR="00C37BE8" w:rsidRDefault="00C37BE8" w:rsidP="000A24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0A2484" w:rsidRDefault="00C37BE8" w:rsidP="000A24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484">
        <w:rPr>
          <w:rFonts w:ascii="Times New Roman" w:hAnsi="Times New Roman" w:cs="Times New Roman"/>
          <w:b/>
          <w:bCs/>
          <w:sz w:val="28"/>
          <w:szCs w:val="28"/>
        </w:rPr>
        <w:t xml:space="preserve">3.1 Тематика курсовых работ </w:t>
      </w:r>
    </w:p>
    <w:p w:rsidR="00C37BE8" w:rsidRPr="00837B89" w:rsidRDefault="00C37BE8" w:rsidP="000A24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203B12" w:rsidRDefault="00C37BE8" w:rsidP="000A248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обеспечения экономического роста в национальной экономике.</w:t>
      </w:r>
    </w:p>
    <w:p w:rsidR="001C0ADA" w:rsidRPr="00203B12" w:rsidRDefault="001C0ADA" w:rsidP="00DD25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B12">
        <w:rPr>
          <w:rFonts w:ascii="Times New Roman" w:hAnsi="Times New Roman" w:cs="Times New Roman"/>
          <w:bCs/>
          <w:sz w:val="28"/>
          <w:szCs w:val="28"/>
        </w:rPr>
        <w:t>Стратегические направления государственного регулирования национальной экономики.</w:t>
      </w:r>
    </w:p>
    <w:p w:rsidR="001C0ADA" w:rsidRPr="00203B12" w:rsidRDefault="001C0ADA" w:rsidP="001C0AD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Актуальные проблемы экологизации экономического развития.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распределения и перераспределения доходов в национальной экономике.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регионального развития и региональной политики в национальной экономике.</w:t>
      </w:r>
    </w:p>
    <w:p w:rsidR="00C37BE8" w:rsidRPr="00203B12" w:rsidRDefault="001C0ADA" w:rsidP="001C0AD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р</w:t>
      </w:r>
      <w:r w:rsidR="00C37BE8" w:rsidRPr="00203B12">
        <w:rPr>
          <w:rFonts w:ascii="Times New Roman" w:hAnsi="Times New Roman" w:cs="Times New Roman"/>
          <w:sz w:val="28"/>
          <w:szCs w:val="28"/>
        </w:rPr>
        <w:t>азвити</w:t>
      </w:r>
      <w:r w:rsidRPr="00203B12">
        <w:rPr>
          <w:rFonts w:ascii="Times New Roman" w:hAnsi="Times New Roman" w:cs="Times New Roman"/>
          <w:sz w:val="28"/>
          <w:szCs w:val="28"/>
        </w:rPr>
        <w:t>я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 туристической индустрии в условиях глобализации и экономической интеграции.</w:t>
      </w:r>
    </w:p>
    <w:p w:rsidR="001C0ADA" w:rsidRPr="00203B12" w:rsidRDefault="001C0ADA" w:rsidP="00DD25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B12">
        <w:rPr>
          <w:rFonts w:ascii="Times New Roman" w:hAnsi="Times New Roman" w:cs="Times New Roman"/>
          <w:bCs/>
          <w:sz w:val="28"/>
          <w:szCs w:val="28"/>
        </w:rPr>
        <w:t>Государственно-частное партнерство: мировой опыт, отечественные проблемы.</w:t>
      </w:r>
    </w:p>
    <w:p w:rsidR="001C0ADA" w:rsidRPr="00203B12" w:rsidRDefault="001C0ADA" w:rsidP="001C0AD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Рынок труда и проблемы его функционирования в национальной экономике.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Экономические основы интеграционных процессов в современном мире.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эффективного взаимодействия государства и сферы предпринимательства в трансформационной экономике.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Социально-ориентированная модель развития национальной экономики: особенности и проблемы.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формирования «среднего класса» и социальной поляризации в трансформационной экономике.</w:t>
      </w:r>
    </w:p>
    <w:p w:rsidR="00DD258B" w:rsidRPr="00203B12" w:rsidRDefault="00DD258B" w:rsidP="00DD25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B12">
        <w:rPr>
          <w:rFonts w:ascii="Times New Roman" w:hAnsi="Times New Roman" w:cs="Times New Roman"/>
          <w:bCs/>
          <w:sz w:val="28"/>
          <w:szCs w:val="28"/>
        </w:rPr>
        <w:t>Проблемы обеспечения национальной конкурентоспособности в условиях глобальных вызовов</w:t>
      </w:r>
    </w:p>
    <w:p w:rsidR="00DD258B" w:rsidRPr="00203B12" w:rsidRDefault="00DD258B" w:rsidP="00DD258B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Инновационное развитие и обеспечение международной конкурентоспособности национальной экономики.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экономической концентрации и защиты конкуренции в национальной экономике.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Экономическая эффективность: концептуальные подходы и практические аспекты.</w:t>
      </w:r>
    </w:p>
    <w:p w:rsidR="00C37BE8" w:rsidRPr="00203B12" w:rsidRDefault="00DD258B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</w:t>
      </w:r>
      <w:r w:rsidR="00C37BE8" w:rsidRPr="00203B12">
        <w:rPr>
          <w:rFonts w:ascii="Times New Roman" w:hAnsi="Times New Roman" w:cs="Times New Roman"/>
          <w:sz w:val="28"/>
          <w:szCs w:val="28"/>
        </w:rPr>
        <w:t>роблемы развития интеллектуального капитала в национальной экономике.</w:t>
      </w:r>
    </w:p>
    <w:p w:rsidR="00C37BE8" w:rsidRPr="00203B12" w:rsidRDefault="00DD258B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и</w:t>
      </w:r>
      <w:r w:rsidR="00C37BE8" w:rsidRPr="00203B12">
        <w:rPr>
          <w:rFonts w:ascii="Times New Roman" w:hAnsi="Times New Roman" w:cs="Times New Roman"/>
          <w:sz w:val="28"/>
          <w:szCs w:val="28"/>
        </w:rPr>
        <w:t>нфляци</w:t>
      </w:r>
      <w:r w:rsidRPr="00203B12">
        <w:rPr>
          <w:rFonts w:ascii="Times New Roman" w:hAnsi="Times New Roman" w:cs="Times New Roman"/>
          <w:sz w:val="28"/>
          <w:szCs w:val="28"/>
        </w:rPr>
        <w:t>и и антиинфляционной политики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 в национальной экономике.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Актуальные проблемы инвестиционной политики в трансформационной экономике.</w:t>
      </w:r>
    </w:p>
    <w:p w:rsidR="00C37BE8" w:rsidRPr="00203B12" w:rsidRDefault="00C13836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роблемы устойчивого и инновационного развития </w:t>
      </w:r>
      <w:r w:rsidRPr="00203B12">
        <w:rPr>
          <w:rFonts w:ascii="Times New Roman" w:hAnsi="Times New Roman" w:cs="Times New Roman"/>
          <w:sz w:val="28"/>
          <w:szCs w:val="28"/>
        </w:rPr>
        <w:t>аграрно-промышленного комплекса в национальной экономике.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Рыночная экономика: общие черты и национальные особенности.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Приватизация как условие перехода к рыночной экономике.</w:t>
      </w:r>
    </w:p>
    <w:p w:rsidR="00C37BE8" w:rsidRPr="00203B12" w:rsidRDefault="009D7E0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lastRenderedPageBreak/>
        <w:t>Социальное партнерство: зарубежный опыт, отечественные проблемы.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Рынок ценных бумаг и проблемы его функционирования в Республике Беларусь.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 xml:space="preserve">Фискальная политика: цели, инструменты, эффективность. 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Денежно-кредитная политика: цели, инструменты, эффективность.</w:t>
      </w:r>
    </w:p>
    <w:p w:rsidR="00C37BE8" w:rsidRPr="00203B12" w:rsidRDefault="0087210E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развития и совершенствования б</w:t>
      </w:r>
      <w:r w:rsidR="00C37BE8" w:rsidRPr="00203B12">
        <w:rPr>
          <w:rFonts w:ascii="Times New Roman" w:hAnsi="Times New Roman" w:cs="Times New Roman"/>
          <w:sz w:val="28"/>
          <w:szCs w:val="28"/>
        </w:rPr>
        <w:t>анковск</w:t>
      </w:r>
      <w:r w:rsidRPr="00203B12">
        <w:rPr>
          <w:rFonts w:ascii="Times New Roman" w:hAnsi="Times New Roman" w:cs="Times New Roman"/>
          <w:sz w:val="28"/>
          <w:szCs w:val="28"/>
        </w:rPr>
        <w:t>ой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203B12">
        <w:rPr>
          <w:rFonts w:ascii="Times New Roman" w:hAnsi="Times New Roman" w:cs="Times New Roman"/>
          <w:sz w:val="28"/>
          <w:szCs w:val="28"/>
        </w:rPr>
        <w:t>ы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 в трансформационной экономике.</w:t>
      </w:r>
    </w:p>
    <w:p w:rsidR="00C37BE8" w:rsidRPr="00203B12" w:rsidRDefault="00FB0963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ограничения т</w:t>
      </w:r>
      <w:r w:rsidR="00C37BE8" w:rsidRPr="00203B12">
        <w:rPr>
          <w:rFonts w:ascii="Times New Roman" w:hAnsi="Times New Roman" w:cs="Times New Roman"/>
          <w:sz w:val="28"/>
          <w:szCs w:val="28"/>
        </w:rPr>
        <w:t>енев</w:t>
      </w:r>
      <w:r w:rsidRPr="00203B12">
        <w:rPr>
          <w:rFonts w:ascii="Times New Roman" w:hAnsi="Times New Roman" w:cs="Times New Roman"/>
          <w:sz w:val="28"/>
          <w:szCs w:val="28"/>
        </w:rPr>
        <w:t>ой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Pr="00203B12">
        <w:rPr>
          <w:rFonts w:ascii="Times New Roman" w:hAnsi="Times New Roman" w:cs="Times New Roman"/>
          <w:sz w:val="28"/>
          <w:szCs w:val="28"/>
        </w:rPr>
        <w:t>и</w:t>
      </w:r>
      <w:r w:rsidR="00C37BE8" w:rsidRPr="00203B12">
        <w:rPr>
          <w:rFonts w:ascii="Times New Roman" w:hAnsi="Times New Roman" w:cs="Times New Roman"/>
          <w:sz w:val="28"/>
          <w:szCs w:val="28"/>
        </w:rPr>
        <w:t>:</w:t>
      </w:r>
      <w:r w:rsidRPr="00203B12">
        <w:rPr>
          <w:rFonts w:ascii="Times New Roman" w:hAnsi="Times New Roman" w:cs="Times New Roman"/>
          <w:sz w:val="28"/>
          <w:szCs w:val="28"/>
        </w:rPr>
        <w:t xml:space="preserve"> мировой и отечественный опыт</w:t>
      </w:r>
      <w:r w:rsidR="00C37BE8" w:rsidRPr="00203B12">
        <w:rPr>
          <w:rFonts w:ascii="Times New Roman" w:hAnsi="Times New Roman" w:cs="Times New Roman"/>
          <w:sz w:val="28"/>
          <w:szCs w:val="28"/>
        </w:rPr>
        <w:t>.</w:t>
      </w:r>
    </w:p>
    <w:p w:rsidR="00C37BE8" w:rsidRPr="00203B12" w:rsidRDefault="00FB5F39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 xml:space="preserve"> Проблемы в</w:t>
      </w:r>
      <w:r w:rsidR="00C37BE8" w:rsidRPr="00203B12">
        <w:rPr>
          <w:rFonts w:ascii="Times New Roman" w:hAnsi="Times New Roman" w:cs="Times New Roman"/>
          <w:sz w:val="28"/>
          <w:szCs w:val="28"/>
        </w:rPr>
        <w:t>лияни</w:t>
      </w:r>
      <w:r w:rsidRPr="00203B12">
        <w:rPr>
          <w:rFonts w:ascii="Times New Roman" w:hAnsi="Times New Roman" w:cs="Times New Roman"/>
          <w:sz w:val="28"/>
          <w:szCs w:val="28"/>
        </w:rPr>
        <w:t>я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 макроэкономической политики на совокупный спрос и совокупное предложение.</w:t>
      </w:r>
    </w:p>
    <w:p w:rsidR="00FB5F39" w:rsidRPr="00203B12" w:rsidRDefault="00C37BE8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 xml:space="preserve">Денежный рынок: </w:t>
      </w:r>
      <w:r w:rsidR="00FB5F39" w:rsidRPr="00203B12">
        <w:rPr>
          <w:rFonts w:ascii="Times New Roman" w:hAnsi="Times New Roman" w:cs="Times New Roman"/>
          <w:sz w:val="28"/>
          <w:szCs w:val="28"/>
        </w:rPr>
        <w:t>проблемы развития и сбалансированности.</w:t>
      </w:r>
    </w:p>
    <w:p w:rsidR="00C37BE8" w:rsidRPr="00203B12" w:rsidRDefault="00D42FAF" w:rsidP="001C0AD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C37BE8" w:rsidRPr="00203B12">
        <w:rPr>
          <w:rFonts w:ascii="Times New Roman" w:hAnsi="Times New Roman" w:cs="Times New Roman"/>
          <w:sz w:val="28"/>
          <w:szCs w:val="28"/>
        </w:rPr>
        <w:t>политики государственной поддержки малого бизнеса в Республике Беларусь.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Бюджетный дефицит и государственный долг в контексте экономической безопасности национальной экономики.</w:t>
      </w:r>
    </w:p>
    <w:p w:rsidR="00C37BE8" w:rsidRPr="00203B12" w:rsidRDefault="00C37BE8" w:rsidP="001C0ADA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Макроэкономическая политика рыночной и административно-командной систем.</w:t>
      </w:r>
    </w:p>
    <w:p w:rsidR="00C37BE8" w:rsidRPr="00203B12" w:rsidRDefault="00E75AFE" w:rsidP="001C0ADA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обеспечения м</w:t>
      </w:r>
      <w:r w:rsidR="00C37BE8" w:rsidRPr="00203B12">
        <w:rPr>
          <w:rFonts w:ascii="Times New Roman" w:hAnsi="Times New Roman" w:cs="Times New Roman"/>
          <w:sz w:val="28"/>
          <w:szCs w:val="28"/>
        </w:rPr>
        <w:t>акроэкономическо</w:t>
      </w:r>
      <w:r w:rsidRPr="00203B12">
        <w:rPr>
          <w:rFonts w:ascii="Times New Roman" w:hAnsi="Times New Roman" w:cs="Times New Roman"/>
          <w:sz w:val="28"/>
          <w:szCs w:val="28"/>
        </w:rPr>
        <w:t>й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 </w:t>
      </w:r>
      <w:r w:rsidRPr="00203B12">
        <w:rPr>
          <w:rFonts w:ascii="Times New Roman" w:hAnsi="Times New Roman" w:cs="Times New Roman"/>
          <w:sz w:val="28"/>
          <w:szCs w:val="28"/>
        </w:rPr>
        <w:t>сбалансированности в национальной экономике.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Человеческий капитал: эволюция подходов, способы оценки.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Модели социальной защиты населения в рыночной экономике.</w:t>
      </w:r>
    </w:p>
    <w:p w:rsidR="00C37BE8" w:rsidRPr="00203B12" w:rsidRDefault="00094ADD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эффективного взаимодействия</w:t>
      </w:r>
      <w:r w:rsidR="00C37BE8" w:rsidRPr="00203B12">
        <w:rPr>
          <w:rFonts w:ascii="Times New Roman" w:hAnsi="Times New Roman" w:cs="Times New Roman"/>
          <w:sz w:val="28"/>
          <w:szCs w:val="28"/>
        </w:rPr>
        <w:t xml:space="preserve"> малого бизнеса и крупных корпораций в современной экономике.</w:t>
      </w:r>
    </w:p>
    <w:p w:rsidR="00094ADD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Антимонопольное регулирование</w:t>
      </w:r>
      <w:r w:rsidR="00094ADD" w:rsidRPr="00203B12">
        <w:rPr>
          <w:rFonts w:ascii="Times New Roman" w:hAnsi="Times New Roman" w:cs="Times New Roman"/>
          <w:sz w:val="28"/>
          <w:szCs w:val="28"/>
        </w:rPr>
        <w:t>:</w:t>
      </w:r>
      <w:r w:rsidRPr="00203B12">
        <w:rPr>
          <w:rFonts w:ascii="Times New Roman" w:hAnsi="Times New Roman" w:cs="Times New Roman"/>
          <w:sz w:val="28"/>
          <w:szCs w:val="28"/>
        </w:rPr>
        <w:t xml:space="preserve"> </w:t>
      </w:r>
      <w:r w:rsidR="00094ADD" w:rsidRPr="00203B12">
        <w:rPr>
          <w:rFonts w:ascii="Times New Roman" w:hAnsi="Times New Roman" w:cs="Times New Roman"/>
          <w:sz w:val="28"/>
          <w:szCs w:val="28"/>
        </w:rPr>
        <w:t>мировой опыт, отечественные проблемы.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Денежн</w:t>
      </w:r>
      <w:r w:rsidR="001138F0" w:rsidRPr="00203B12">
        <w:rPr>
          <w:rFonts w:ascii="Times New Roman" w:hAnsi="Times New Roman" w:cs="Times New Roman"/>
          <w:sz w:val="28"/>
          <w:szCs w:val="28"/>
        </w:rPr>
        <w:t>ые</w:t>
      </w:r>
      <w:r w:rsidRPr="00203B1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138F0" w:rsidRPr="00203B12">
        <w:rPr>
          <w:rFonts w:ascii="Times New Roman" w:hAnsi="Times New Roman" w:cs="Times New Roman"/>
          <w:sz w:val="28"/>
          <w:szCs w:val="28"/>
        </w:rPr>
        <w:t>ы:</w:t>
      </w:r>
      <w:r w:rsidRPr="00203B12">
        <w:rPr>
          <w:rFonts w:ascii="Times New Roman" w:hAnsi="Times New Roman" w:cs="Times New Roman"/>
          <w:sz w:val="28"/>
          <w:szCs w:val="28"/>
        </w:rPr>
        <w:t xml:space="preserve"> </w:t>
      </w:r>
      <w:r w:rsidR="001138F0" w:rsidRPr="00203B12">
        <w:rPr>
          <w:rFonts w:ascii="Times New Roman" w:hAnsi="Times New Roman" w:cs="Times New Roman"/>
          <w:sz w:val="28"/>
          <w:szCs w:val="28"/>
        </w:rPr>
        <w:t>эволюция и</w:t>
      </w:r>
      <w:r w:rsidR="0046412B" w:rsidRPr="00203B12">
        <w:rPr>
          <w:rFonts w:ascii="Times New Roman" w:hAnsi="Times New Roman" w:cs="Times New Roman"/>
          <w:sz w:val="28"/>
          <w:szCs w:val="28"/>
        </w:rPr>
        <w:t xml:space="preserve"> </w:t>
      </w:r>
      <w:r w:rsidR="001138F0" w:rsidRPr="00203B12">
        <w:rPr>
          <w:rFonts w:ascii="Times New Roman" w:hAnsi="Times New Roman" w:cs="Times New Roman"/>
          <w:sz w:val="28"/>
          <w:szCs w:val="28"/>
        </w:rPr>
        <w:t>с</w:t>
      </w:r>
      <w:r w:rsidRPr="00203B12">
        <w:rPr>
          <w:rFonts w:ascii="Times New Roman" w:hAnsi="Times New Roman" w:cs="Times New Roman"/>
          <w:sz w:val="28"/>
          <w:szCs w:val="28"/>
        </w:rPr>
        <w:t>овременн</w:t>
      </w:r>
      <w:r w:rsidR="001138F0" w:rsidRPr="00203B12">
        <w:rPr>
          <w:rFonts w:ascii="Times New Roman" w:hAnsi="Times New Roman" w:cs="Times New Roman"/>
          <w:sz w:val="28"/>
          <w:szCs w:val="28"/>
        </w:rPr>
        <w:t>ость</w:t>
      </w:r>
      <w:r w:rsidRPr="00203B12">
        <w:rPr>
          <w:rFonts w:ascii="Times New Roman" w:hAnsi="Times New Roman" w:cs="Times New Roman"/>
          <w:sz w:val="28"/>
          <w:szCs w:val="28"/>
        </w:rPr>
        <w:t>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Свободные экономические зоны и особенности их функционирования в Республике Беларусь.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Миграция рабочей силы как фактор макроэкономической динамики.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Иностранные инвестиции и их роль в развитии национальной экономики.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Динамика и структура внешней торговли Республики Беларусь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Платёжный баланс и оценка его состояния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Стратегические приоритеты внешнеэкономической политики Республики Беларусь.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Рынок земли и его формирование в Республике Беларусь.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Налоговая система страны.</w:t>
      </w:r>
    </w:p>
    <w:p w:rsidR="00203B12" w:rsidRPr="00203B12" w:rsidRDefault="00203B12" w:rsidP="00E52B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Транснациональные корпорации и их роль в современной экономике</w:t>
      </w:r>
    </w:p>
    <w:p w:rsidR="00E52BDC" w:rsidRPr="00203B12" w:rsidRDefault="00C37BE8" w:rsidP="00E52B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Уровень жизни и его составляющие.</w:t>
      </w:r>
    </w:p>
    <w:p w:rsidR="00E52BDC" w:rsidRPr="00203B12" w:rsidRDefault="00E52BDC" w:rsidP="00E52B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bCs/>
          <w:sz w:val="28"/>
          <w:szCs w:val="28"/>
          <w:lang w:eastAsia="ru-RU"/>
        </w:rPr>
        <w:t>Функционирование холдингов: зарубежный опыт и практика Республики Беларусь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Проблема неравенства доходов населения и её преодоление.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внешней задолженности Республики Беларусь.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lastRenderedPageBreak/>
        <w:t>Национальное богатство Беларуси: структура и способы измерения.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Участие Республики Беларусь в международной экономической интеграции.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Формирование экономической системы Европейского союза.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Структурная трансформация экономики Республики Беларусь.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Проблемы перехода к рыночной экономике в постсоциалистических странах.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Система планирования и прогнозирования национальной экономики.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Национальная экономика и экономическая безопасность.</w:t>
      </w:r>
    </w:p>
    <w:p w:rsidR="00C37BE8" w:rsidRPr="00203B12" w:rsidRDefault="00C37BE8" w:rsidP="001C0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12">
        <w:rPr>
          <w:rFonts w:ascii="Times New Roman" w:hAnsi="Times New Roman" w:cs="Times New Roman"/>
          <w:sz w:val="28"/>
          <w:szCs w:val="28"/>
        </w:rPr>
        <w:t>Демографическая политика, как элемент социальной политики государства.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B271F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71F">
        <w:rPr>
          <w:rFonts w:ascii="Times New Roman" w:hAnsi="Times New Roman" w:cs="Times New Roman"/>
          <w:b/>
          <w:bCs/>
          <w:sz w:val="28"/>
          <w:szCs w:val="28"/>
        </w:rPr>
        <w:t>3.2 Индивидуальные задания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7F70F9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>роблемы обеспечения экономического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роста в национальной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возможности, факторы, последствия и препятствия увеличения экономического потенциала страны.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теоретической части раскрыть следующие вопросы: понятие и </w:t>
      </w:r>
      <w:r w:rsidR="00AF077B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837B89">
        <w:rPr>
          <w:rFonts w:ascii="Times New Roman" w:hAnsi="Times New Roman" w:cs="Times New Roman"/>
          <w:sz w:val="28"/>
          <w:szCs w:val="28"/>
        </w:rPr>
        <w:t>экономического роста; инвестиции и технический прогресс в обеспечении экономического роста; политика экономического роста; издержки экономического роста; концепция устойчивого экономического роста; естественные пределы экономического роста.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показатели и динамику экономического развития Республики Беларусь с 1991 года, оценить эффективность национальной экономики в контексте устойчивого роста.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мероприятий по стабилизации экономического развития Республики Беларусь и оптимизации темпов экономического роста.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="007F70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</w:t>
      </w:r>
      <w:r w:rsidR="007F70F9">
        <w:rPr>
          <w:rFonts w:ascii="Times New Roman" w:hAnsi="Times New Roman" w:cs="Times New Roman"/>
          <w:b/>
          <w:bCs/>
          <w:sz w:val="28"/>
          <w:szCs w:val="28"/>
        </w:rPr>
        <w:t>ческие направления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регул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ирования национальной экономики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Цель курсовой работы: исследовать формы, методы, стратегические направления государственного регулирования экономики.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теоретической части раскрыть содержание следующих вопросов: </w:t>
      </w:r>
      <w:r w:rsidR="007F70F9">
        <w:rPr>
          <w:rFonts w:ascii="Times New Roman" w:hAnsi="Times New Roman" w:cs="Times New Roman"/>
          <w:sz w:val="28"/>
          <w:szCs w:val="28"/>
        </w:rPr>
        <w:t>о</w:t>
      </w:r>
      <w:r w:rsidRPr="00837B89">
        <w:rPr>
          <w:rFonts w:ascii="Times New Roman" w:hAnsi="Times New Roman" w:cs="Times New Roman"/>
          <w:sz w:val="28"/>
          <w:szCs w:val="28"/>
        </w:rPr>
        <w:t>бъективная необходимость государственного регулирования экономики, его методы и формы;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7F70F9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837B89">
        <w:rPr>
          <w:rFonts w:ascii="Times New Roman" w:hAnsi="Times New Roman" w:cs="Times New Roman"/>
          <w:sz w:val="28"/>
          <w:szCs w:val="28"/>
        </w:rPr>
        <w:t>стратегии государственного вмешательства в плановой и предпринимательск</w:t>
      </w:r>
      <w:r w:rsidR="007F70F9">
        <w:rPr>
          <w:rFonts w:ascii="Times New Roman" w:hAnsi="Times New Roman" w:cs="Times New Roman"/>
          <w:sz w:val="28"/>
          <w:szCs w:val="28"/>
        </w:rPr>
        <w:t>ой</w:t>
      </w:r>
      <w:r w:rsidRPr="00837B89">
        <w:rPr>
          <w:rFonts w:ascii="Times New Roman" w:hAnsi="Times New Roman" w:cs="Times New Roman"/>
          <w:sz w:val="28"/>
          <w:szCs w:val="28"/>
        </w:rPr>
        <w:t xml:space="preserve"> системах; особенности регулирования государством трансформационных экономик.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проанализировать </w:t>
      </w:r>
      <w:r w:rsidR="007F70F9">
        <w:rPr>
          <w:rFonts w:ascii="Times New Roman" w:hAnsi="Times New Roman" w:cs="Times New Roman"/>
          <w:sz w:val="28"/>
          <w:szCs w:val="28"/>
        </w:rPr>
        <w:t xml:space="preserve">стратегическую </w:t>
      </w:r>
      <w:r w:rsidRPr="00837B89">
        <w:rPr>
          <w:rFonts w:ascii="Times New Roman" w:hAnsi="Times New Roman" w:cs="Times New Roman"/>
          <w:sz w:val="28"/>
          <w:szCs w:val="28"/>
        </w:rPr>
        <w:t>роль государства в национальной экономике Республики Беларусь, дать оценку эффективности государственного вмешательства в экономику.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lastRenderedPageBreak/>
        <w:t>В проектной части предложить систему мероприятий по совершенствованию государственного регулирования национальной экономики Беларуси.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7F70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Актуальные проблемы эколо</w:t>
      </w:r>
      <w:r>
        <w:rPr>
          <w:rFonts w:ascii="Times New Roman" w:hAnsi="Times New Roman" w:cs="Times New Roman"/>
          <w:b/>
          <w:bCs/>
          <w:sz w:val="28"/>
          <w:szCs w:val="28"/>
        </w:rPr>
        <w:t>гизации экономического развития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экономические аспекты экологических проблем в контексте концепции устойчивого экономического государства.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сущность экологии, экологизации экономического развития; экономические основы экологических проблем; экология и экономический рост; глобализация и экологические проблемы; принципы и методы экологической политики.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актуальные проблемы экологизации экономического развития в Республике Беларусь, оценить эффективность системы управления экологией, экологической политик</w:t>
      </w:r>
      <w:r w:rsidR="00AF077B">
        <w:rPr>
          <w:rFonts w:ascii="Times New Roman" w:hAnsi="Times New Roman" w:cs="Times New Roman"/>
          <w:sz w:val="28"/>
          <w:szCs w:val="28"/>
        </w:rPr>
        <w:t>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в стране.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мероприятий по оптимизации эколого-экономического развития Республики Беларусь в контексте концепции устойчивого роста.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AF07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распределения и перераспределения д</w:t>
      </w:r>
      <w:r>
        <w:rPr>
          <w:rFonts w:ascii="Times New Roman" w:hAnsi="Times New Roman" w:cs="Times New Roman"/>
          <w:b/>
          <w:bCs/>
          <w:sz w:val="28"/>
          <w:szCs w:val="28"/>
        </w:rPr>
        <w:t>оходов в национальной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механизм распределения национального дохода между факторами производства и проблемы их перераспределения в рыночной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первичное и вторичное, функциональное распределение доходов; значение зарплаты в политике распределения доходов; справедливость распределения доходов; стратегия перераспределения доходов.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существующую в республике Беларусь систему распределения и перераспределения доходов, динамику заработной платы в совокупных доходах, роль профсоюзов и государства в механизмах перераспределения доходов, оценить их эффективность.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 по совершенствованию распределительно-перераспределительных отношений в Республике Беларусь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и их оптимизации.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="00475D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регионального развития и региональной по</w:t>
      </w:r>
      <w:r>
        <w:rPr>
          <w:rFonts w:ascii="Times New Roman" w:hAnsi="Times New Roman" w:cs="Times New Roman"/>
          <w:b/>
          <w:bCs/>
          <w:sz w:val="28"/>
          <w:szCs w:val="28"/>
        </w:rPr>
        <w:t>литики в национальной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сущность, особенности и проблемы регионального политики и регионального развития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в национальной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lastRenderedPageBreak/>
        <w:t>В теоретической части раскрыть следующие вопросы: сущность регионалистики и региональной политики; региональные пропорции в национальной экономике; проблемы регионального развития в современных условиях.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проблемы регионального развития и региональной политики в Республике Беларусь, оценить эффективность региональной политики в стране.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мероприятий по совершенствованию и оптимизации регионального развития и региональной политики в Республике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475D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A2B">
        <w:rPr>
          <w:rFonts w:ascii="Times New Roman" w:hAnsi="Times New Roman" w:cs="Times New Roman"/>
          <w:b/>
          <w:bCs/>
          <w:sz w:val="28"/>
          <w:szCs w:val="28"/>
        </w:rPr>
        <w:t>Проблемы р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>азвити</w:t>
      </w:r>
      <w:r w:rsidR="00242A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туристической индустрии в условиях глобализ</w:t>
      </w:r>
      <w:r>
        <w:rPr>
          <w:rFonts w:ascii="Times New Roman" w:hAnsi="Times New Roman" w:cs="Times New Roman"/>
          <w:b/>
          <w:bCs/>
          <w:sz w:val="28"/>
          <w:szCs w:val="28"/>
        </w:rPr>
        <w:t>ации и экономической интеграции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воздействие туристической индустрии на уровень экономического развития страны в условиях растущей глобализации.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сущность и структура туристической индустрии;</w:t>
      </w:r>
      <w:r w:rsidR="005B0BB7">
        <w:rPr>
          <w:rFonts w:ascii="Times New Roman" w:hAnsi="Times New Roman" w:cs="Times New Roman"/>
          <w:sz w:val="28"/>
          <w:szCs w:val="28"/>
        </w:rPr>
        <w:t xml:space="preserve"> влияние глобализационных и интеграционных процессов на ее развитие</w:t>
      </w:r>
      <w:r w:rsidRPr="00837B89">
        <w:rPr>
          <w:rFonts w:ascii="Times New Roman" w:hAnsi="Times New Roman" w:cs="Times New Roman"/>
          <w:sz w:val="28"/>
          <w:szCs w:val="28"/>
        </w:rPr>
        <w:t>; развитие туризма и его вклад в благосостояние национальной экономики.</w:t>
      </w:r>
    </w:p>
    <w:p w:rsidR="00242A2B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основные направления и динамику</w:t>
      </w:r>
      <w:r w:rsidR="00242A2B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837B89">
        <w:rPr>
          <w:rFonts w:ascii="Times New Roman" w:hAnsi="Times New Roman" w:cs="Times New Roman"/>
          <w:sz w:val="28"/>
          <w:szCs w:val="28"/>
        </w:rPr>
        <w:t xml:space="preserve"> развития туризма в Республике Беларусь, оценить</w:t>
      </w:r>
      <w:r w:rsidR="00242A2B">
        <w:rPr>
          <w:rFonts w:ascii="Times New Roman" w:hAnsi="Times New Roman" w:cs="Times New Roman"/>
          <w:sz w:val="28"/>
          <w:szCs w:val="28"/>
        </w:rPr>
        <w:t xml:space="preserve"> вклад туристической отрасли в ВВП страны, выявить факторы, сдерживающие развитие туризма в Беларуси.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комплекс мер по активизации и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оптимизации развития туристической индустрии в Республике Беларусь</w:t>
      </w:r>
      <w:r w:rsidR="005B0BB7">
        <w:rPr>
          <w:rFonts w:ascii="Times New Roman" w:hAnsi="Times New Roman" w:cs="Times New Roman"/>
          <w:sz w:val="28"/>
          <w:szCs w:val="28"/>
        </w:rPr>
        <w:t>, в том числе – в регионах страны.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A2B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484">
        <w:rPr>
          <w:rFonts w:ascii="Times New Roman" w:hAnsi="Times New Roman" w:cs="Times New Roman"/>
          <w:b/>
          <w:bCs/>
          <w:sz w:val="28"/>
          <w:szCs w:val="28"/>
        </w:rPr>
        <w:t>Тема 7</w:t>
      </w:r>
      <w:r w:rsidR="00242A2B">
        <w:rPr>
          <w:rFonts w:ascii="Times New Roman" w:hAnsi="Times New Roman" w:cs="Times New Roman"/>
          <w:b/>
          <w:bCs/>
          <w:sz w:val="28"/>
          <w:szCs w:val="28"/>
        </w:rPr>
        <w:t>. Государственно-частное партнерство: мировой опыт</w:t>
      </w:r>
      <w:r w:rsidR="00583F4D">
        <w:rPr>
          <w:rFonts w:ascii="Times New Roman" w:hAnsi="Times New Roman" w:cs="Times New Roman"/>
          <w:b/>
          <w:bCs/>
          <w:sz w:val="28"/>
          <w:szCs w:val="28"/>
        </w:rPr>
        <w:t>, отечественные проблемы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Цель курсовой работы: исследовать объективную необходимость и механизмы </w:t>
      </w:r>
      <w:r w:rsidR="00583F4D">
        <w:rPr>
          <w:rFonts w:ascii="Times New Roman" w:hAnsi="Times New Roman" w:cs="Times New Roman"/>
          <w:sz w:val="28"/>
          <w:szCs w:val="28"/>
        </w:rPr>
        <w:t>государственно-частного партнерства за рубежом и в национальной экономике.</w:t>
      </w:r>
    </w:p>
    <w:p w:rsidR="00583F4D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</w:t>
      </w:r>
      <w:r w:rsidR="00583F4D">
        <w:rPr>
          <w:rFonts w:ascii="Times New Roman" w:hAnsi="Times New Roman" w:cs="Times New Roman"/>
          <w:sz w:val="28"/>
          <w:szCs w:val="28"/>
        </w:rPr>
        <w:t xml:space="preserve">асти раскрыть вопросы: сущность, формы и механизмы государственно-частного партнерства, зарубежный опыт его реализации, </w:t>
      </w:r>
      <w:r w:rsidR="009C43C4">
        <w:rPr>
          <w:rFonts w:ascii="Times New Roman" w:hAnsi="Times New Roman" w:cs="Times New Roman"/>
          <w:sz w:val="28"/>
          <w:szCs w:val="28"/>
        </w:rPr>
        <w:t>эффективное управление в сфере ГЧП.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направления</w:t>
      </w:r>
      <w:r w:rsidR="009C43C4">
        <w:rPr>
          <w:rFonts w:ascii="Times New Roman" w:hAnsi="Times New Roman" w:cs="Times New Roman"/>
          <w:sz w:val="28"/>
          <w:szCs w:val="28"/>
        </w:rPr>
        <w:t xml:space="preserve"> 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9C43C4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 w:rsidR="009C43C4" w:rsidRPr="00837B89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в Республике Беларусь,</w:t>
      </w:r>
      <w:r w:rsidR="009C43C4">
        <w:rPr>
          <w:rFonts w:ascii="Times New Roman" w:hAnsi="Times New Roman" w:cs="Times New Roman"/>
          <w:sz w:val="28"/>
          <w:szCs w:val="28"/>
        </w:rPr>
        <w:t xml:space="preserve"> его правовые и финансовые аспекты. </w:t>
      </w:r>
      <w:r w:rsidRPr="00837B89">
        <w:rPr>
          <w:rFonts w:ascii="Times New Roman" w:hAnsi="Times New Roman" w:cs="Times New Roman"/>
          <w:sz w:val="28"/>
          <w:szCs w:val="28"/>
        </w:rPr>
        <w:t>Выявить проблемы в данной области и оценить возможности страны в их решении.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 в области рационал</w:t>
      </w:r>
      <w:r w:rsidR="009C43C4">
        <w:rPr>
          <w:rFonts w:ascii="Times New Roman" w:hAnsi="Times New Roman" w:cs="Times New Roman"/>
          <w:sz w:val="28"/>
          <w:szCs w:val="28"/>
        </w:rPr>
        <w:t xml:space="preserve">изации практики </w:t>
      </w:r>
      <w:r w:rsidR="005B0BB7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в Республике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8</w:t>
      </w:r>
      <w:r w:rsidR="005B0B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Рынок труда и проблемы его функционировани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в </w:t>
      </w:r>
      <w:r w:rsidR="005B0BB7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проблему формирования и развития рынка труда в условиях переходной экономик</w:t>
      </w:r>
      <w:r w:rsidR="00505422">
        <w:rPr>
          <w:rFonts w:ascii="Times New Roman" w:hAnsi="Times New Roman" w:cs="Times New Roman"/>
          <w:sz w:val="28"/>
          <w:szCs w:val="28"/>
        </w:rPr>
        <w:t>и</w:t>
      </w:r>
      <w:r w:rsidRPr="00837B89">
        <w:rPr>
          <w:rFonts w:ascii="Times New Roman" w:hAnsi="Times New Roman" w:cs="Times New Roman"/>
          <w:sz w:val="28"/>
          <w:szCs w:val="28"/>
        </w:rPr>
        <w:t>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вопросы: структура и инфраструктура рынка труда; организация предложения и формирование спроса на труд; профсоюзы на рынке труда; государственное регулирование рынка труда; безработица и занятость в переходной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этапы, динамику развития рынка труда в Республике Беларусь,</w:t>
      </w:r>
      <w:r w:rsidR="00505422">
        <w:rPr>
          <w:rFonts w:ascii="Times New Roman" w:hAnsi="Times New Roman" w:cs="Times New Roman"/>
          <w:sz w:val="28"/>
          <w:szCs w:val="28"/>
        </w:rPr>
        <w:t xml:space="preserve"> выявить его особенности,</w:t>
      </w:r>
      <w:r w:rsidRPr="00837B89">
        <w:rPr>
          <w:rFonts w:ascii="Times New Roman" w:hAnsi="Times New Roman" w:cs="Times New Roman"/>
          <w:sz w:val="28"/>
          <w:szCs w:val="28"/>
        </w:rPr>
        <w:t xml:space="preserve"> дать оценку эффективности мер государственного регулирования рынка труда в Беларуси.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 по оптимизации рынка труда в Беларуси, обеспечению рациональной и эффективной занятости.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9</w:t>
      </w:r>
      <w:r w:rsidR="005054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Экономические основы интеграционных процессов</w:t>
      </w:r>
      <w:r w:rsidR="00464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современном мире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механизмы международной региональной интеграции в условиях растущей глобализации.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сущность интеграции, ее виды</w:t>
      </w:r>
      <w:r w:rsidR="00505422">
        <w:rPr>
          <w:rFonts w:ascii="Times New Roman" w:hAnsi="Times New Roman" w:cs="Times New Roman"/>
          <w:sz w:val="28"/>
          <w:szCs w:val="28"/>
        </w:rPr>
        <w:t xml:space="preserve"> и механизмы</w:t>
      </w:r>
      <w:r w:rsidRPr="00837B89">
        <w:rPr>
          <w:rFonts w:ascii="Times New Roman" w:hAnsi="Times New Roman" w:cs="Times New Roman"/>
          <w:sz w:val="28"/>
          <w:szCs w:val="28"/>
        </w:rPr>
        <w:t>; интеграция и глобализация; интеграция и ее эффективность.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</w:t>
      </w:r>
      <w:r w:rsidR="0055564E">
        <w:rPr>
          <w:rFonts w:ascii="Times New Roman" w:hAnsi="Times New Roman" w:cs="Times New Roman"/>
          <w:sz w:val="28"/>
          <w:szCs w:val="28"/>
        </w:rPr>
        <w:t xml:space="preserve"> показатели динамики 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эффективность интеграционных процессов с участием Республики Беларусь, оценить влияние интеграции на экономический потенциал страны и возможности ее экономического роста.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мероприятий по повышению эффективности интеграционных процессов с участием Республики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10</w:t>
      </w:r>
      <w:r w:rsidR="005556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эффективного взаимодействия государства и сферы предпринимательств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>а в трансформационной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экономический механизм взаимодействия государства и предпринимательского сектора в переходной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содержание следующих вопросов: правовые и экономические аспекты влияния государства на развитие предпринимательства; либерализация трансформационной экономики; роль среднего и малого бизнеса в экономическом развитии страны; экономический механизм инновационного развития субъектов хозяйствования.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мероприятия белорусского правительства в направлении либерализации экономики, оценить их влияние на перспективы развития предпринимательства в Республике Беларусь.</w:t>
      </w:r>
      <w:r w:rsidR="0055564E">
        <w:rPr>
          <w:rFonts w:ascii="Times New Roman" w:hAnsi="Times New Roman" w:cs="Times New Roman"/>
          <w:sz w:val="28"/>
          <w:szCs w:val="28"/>
        </w:rPr>
        <w:t xml:space="preserve"> Выявить проблемы взаимодействия государства и предпринимательства.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lastRenderedPageBreak/>
        <w:t>В проектной части предложить комплекс мер по оптимизации взаимодействия государства и предпринимательства в белоруской экономике.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11</w:t>
      </w:r>
      <w:r w:rsidR="005556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Социально-ориентированная модель развития национальной эк</w:t>
      </w:r>
      <w:r>
        <w:rPr>
          <w:rFonts w:ascii="Times New Roman" w:hAnsi="Times New Roman" w:cs="Times New Roman"/>
          <w:b/>
          <w:bCs/>
          <w:sz w:val="28"/>
          <w:szCs w:val="28"/>
        </w:rPr>
        <w:t>ономики: особенности и проблемы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характерные черты и механизмы социально-ориентированной модели рыночной экономики с учетом национальной специфики.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отличия социально-ориентированной и либеральной моделей экономического развития; роль государства в трансформационной экономике; концептуальные особенности белорусской модели социально-экономического развития.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проанализировать основные направления рыночных преобразований в Республике Беларусь, сравнить статистические данные о ходе реформ в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837B89">
        <w:rPr>
          <w:rFonts w:ascii="Times New Roman" w:hAnsi="Times New Roman" w:cs="Times New Roman"/>
          <w:sz w:val="28"/>
          <w:szCs w:val="28"/>
        </w:rPr>
        <w:t xml:space="preserve"> и других постсоветских странах, оценить результативность социальных реформ в Беларуси.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мероприятий по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углублению рыночных преобразований и оптимизации социальной политики белорусского государства.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55564E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12.</w:t>
      </w:r>
      <w:r w:rsidR="00464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BE8" w:rsidRPr="00480094">
        <w:rPr>
          <w:rFonts w:ascii="Times New Roman" w:hAnsi="Times New Roman" w:cs="Times New Roman"/>
          <w:b/>
          <w:bCs/>
          <w:sz w:val="28"/>
          <w:szCs w:val="28"/>
        </w:rPr>
        <w:t>Проблемы формирования «среднего класса» и социальной поляризаци</w:t>
      </w:r>
      <w:r w:rsidR="00C37BE8">
        <w:rPr>
          <w:rFonts w:ascii="Times New Roman" w:hAnsi="Times New Roman" w:cs="Times New Roman"/>
          <w:b/>
          <w:bCs/>
          <w:sz w:val="28"/>
          <w:szCs w:val="28"/>
        </w:rPr>
        <w:t>и в трансформационной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Цель курсовой работы: раскрыть социальную структуру общества на основе экономических критериев в условиях переходного периода развития.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содержание следующих вопросов: сущность «среднего класса»; понятие социальной стратификации; социальная поляризация: равенство, неравенство, справедливость, черта бедности; роль государства в сглаживании социально-экономической дифференциации общества.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показатели социальной поляризации в Республике Беларусь, динамику социальной структуры общества в конце 20 – начале 21 веков, показатели имущественного расслоения, уровня жизни, бедности в Беларуси; дать их оценку.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комплекс мер по оптимизации социального расслоения в обществе на основе государственных программ социальной защиты населения.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13</w:t>
      </w:r>
      <w:r w:rsidR="00547D10">
        <w:rPr>
          <w:rFonts w:ascii="Times New Roman" w:hAnsi="Times New Roman" w:cs="Times New Roman"/>
          <w:b/>
          <w:bCs/>
          <w:sz w:val="28"/>
          <w:szCs w:val="28"/>
        </w:rPr>
        <w:t xml:space="preserve">. Проблемы </w:t>
      </w:r>
      <w:r w:rsidR="00DD258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547D10">
        <w:rPr>
          <w:rFonts w:ascii="Times New Roman" w:hAnsi="Times New Roman" w:cs="Times New Roman"/>
          <w:b/>
          <w:bCs/>
          <w:sz w:val="28"/>
          <w:szCs w:val="28"/>
        </w:rPr>
        <w:t>национальной конкурентоспособности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условиях глобальных вызовов</w:t>
      </w:r>
    </w:p>
    <w:p w:rsidR="00547D10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Цель курсовой работы: исследовать </w:t>
      </w:r>
      <w:r w:rsidR="00547D10">
        <w:rPr>
          <w:rFonts w:ascii="Times New Roman" w:hAnsi="Times New Roman" w:cs="Times New Roman"/>
          <w:sz w:val="28"/>
          <w:szCs w:val="28"/>
        </w:rPr>
        <w:t>проблемы национальной конкурентоспособности в контексте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глобал</w:t>
      </w:r>
      <w:r w:rsidR="00547D10">
        <w:rPr>
          <w:rFonts w:ascii="Times New Roman" w:hAnsi="Times New Roman" w:cs="Times New Roman"/>
          <w:sz w:val="28"/>
          <w:szCs w:val="28"/>
        </w:rPr>
        <w:t>ьных вызовов.</w:t>
      </w:r>
      <w:r w:rsidRPr="0083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lastRenderedPageBreak/>
        <w:t xml:space="preserve">В теоретической части раскрыть содержание следующих вопросов: сущность </w:t>
      </w:r>
      <w:r w:rsidR="00547D10">
        <w:rPr>
          <w:rFonts w:ascii="Times New Roman" w:hAnsi="Times New Roman" w:cs="Times New Roman"/>
          <w:sz w:val="28"/>
          <w:szCs w:val="28"/>
        </w:rPr>
        <w:t xml:space="preserve">национальной конкурентоспособности и </w:t>
      </w:r>
      <w:r w:rsidRPr="00837B89">
        <w:rPr>
          <w:rFonts w:ascii="Times New Roman" w:hAnsi="Times New Roman" w:cs="Times New Roman"/>
          <w:sz w:val="28"/>
          <w:szCs w:val="28"/>
        </w:rPr>
        <w:t>глобализации; национальная экономика в условиях глобальных вызовов; обеспечени</w:t>
      </w:r>
      <w:r w:rsidR="00315852">
        <w:rPr>
          <w:rFonts w:ascii="Times New Roman" w:hAnsi="Times New Roman" w:cs="Times New Roman"/>
          <w:sz w:val="28"/>
          <w:szCs w:val="28"/>
        </w:rPr>
        <w:t>е</w:t>
      </w:r>
      <w:r w:rsidRPr="00837B89">
        <w:rPr>
          <w:rFonts w:ascii="Times New Roman" w:hAnsi="Times New Roman" w:cs="Times New Roman"/>
          <w:sz w:val="28"/>
          <w:szCs w:val="28"/>
        </w:rPr>
        <w:t xml:space="preserve"> национальной безопасности; глобальные вызовы и конкурентоспособность национальной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систему мер белорусского государства по повышению национальной конкурентоспособности и обеспечению национальной безопасности, дать оценку их эффективности.</w:t>
      </w:r>
      <w:r w:rsidR="00315852">
        <w:rPr>
          <w:rFonts w:ascii="Times New Roman" w:hAnsi="Times New Roman" w:cs="Times New Roman"/>
          <w:sz w:val="28"/>
          <w:szCs w:val="28"/>
        </w:rPr>
        <w:t xml:space="preserve"> Показать динамику места Беларуси в рейтингах международной конкурентоспособности.</w:t>
      </w:r>
    </w:p>
    <w:p w:rsidR="00315852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 по повышению национальн</w:t>
      </w:r>
      <w:r w:rsidR="00315852">
        <w:rPr>
          <w:rFonts w:ascii="Times New Roman" w:hAnsi="Times New Roman" w:cs="Times New Roman"/>
          <w:sz w:val="28"/>
          <w:szCs w:val="28"/>
        </w:rPr>
        <w:t>ой конкурентоспособности</w:t>
      </w:r>
      <w:r w:rsidR="00315852">
        <w:rPr>
          <w:rFonts w:ascii="Times New Roman" w:hAnsi="Times New Roman" w:cs="Times New Roman"/>
          <w:sz w:val="28"/>
          <w:szCs w:val="28"/>
        </w:rPr>
        <w:tab/>
        <w:t>Беларуси.</w:t>
      </w: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14</w:t>
      </w:r>
      <w:r w:rsidR="003158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Инновационное развитие и обеспечение международной конкурентоспо</w:t>
      </w:r>
      <w:r>
        <w:rPr>
          <w:rFonts w:ascii="Times New Roman" w:hAnsi="Times New Roman" w:cs="Times New Roman"/>
          <w:b/>
          <w:bCs/>
          <w:sz w:val="28"/>
          <w:szCs w:val="28"/>
        </w:rPr>
        <w:t>собности национальной экономики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взаимосвязь между инновационным развитием и конкурентоспособностью национальной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содержание следующих вопросов: сущность инноваций и инновационного развития; критерии инновационной экономики; сущность международной конкурентоспособности; рейтинговые оценки стран по критериям международной конкурентоспособности.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проанализировать возможности и показатели инновационного развития белорусской экономики, место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837B89">
        <w:rPr>
          <w:rFonts w:ascii="Times New Roman" w:hAnsi="Times New Roman" w:cs="Times New Roman"/>
          <w:sz w:val="28"/>
          <w:szCs w:val="28"/>
        </w:rPr>
        <w:t xml:space="preserve"> в рейтинговых оценках по критериям международной конкурентоспособности.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 по повышению международной конкурентоспособности белорусской экономики на основе ее инновационного развития.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15</w:t>
      </w:r>
      <w:r w:rsidR="003158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экономической концентрации и защиты конку</w:t>
      </w:r>
      <w:r>
        <w:rPr>
          <w:rFonts w:ascii="Times New Roman" w:hAnsi="Times New Roman" w:cs="Times New Roman"/>
          <w:b/>
          <w:bCs/>
          <w:sz w:val="28"/>
          <w:szCs w:val="28"/>
        </w:rPr>
        <w:t>ренции в национальной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механизмы защиты конкуренции в условиях концентрации предприятий.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вопросы: определение</w:t>
      </w:r>
      <w:r w:rsidR="00315852">
        <w:rPr>
          <w:rFonts w:ascii="Times New Roman" w:hAnsi="Times New Roman" w:cs="Times New Roman"/>
          <w:sz w:val="28"/>
          <w:szCs w:val="28"/>
        </w:rPr>
        <w:t>, причины</w:t>
      </w:r>
      <w:r w:rsidRPr="00837B89">
        <w:rPr>
          <w:rFonts w:ascii="Times New Roman" w:hAnsi="Times New Roman" w:cs="Times New Roman"/>
          <w:sz w:val="28"/>
          <w:szCs w:val="28"/>
        </w:rPr>
        <w:t xml:space="preserve"> и формы экономической концентрации; преимущества диверсификации;</w:t>
      </w:r>
      <w:r w:rsidR="00DC5A23">
        <w:rPr>
          <w:rFonts w:ascii="Times New Roman" w:hAnsi="Times New Roman" w:cs="Times New Roman"/>
          <w:sz w:val="28"/>
          <w:szCs w:val="28"/>
        </w:rPr>
        <w:t xml:space="preserve"> монополизация</w:t>
      </w:r>
      <w:r w:rsidRPr="00837B89">
        <w:rPr>
          <w:rFonts w:ascii="Times New Roman" w:hAnsi="Times New Roman" w:cs="Times New Roman"/>
          <w:sz w:val="28"/>
          <w:szCs w:val="28"/>
        </w:rPr>
        <w:t>; антимонопольное законодательство.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показатели концентрации белоруской промышленности, отдельных отраслей</w:t>
      </w:r>
      <w:r w:rsidR="00DC5A23">
        <w:rPr>
          <w:rFonts w:ascii="Times New Roman" w:hAnsi="Times New Roman" w:cs="Times New Roman"/>
          <w:sz w:val="28"/>
          <w:szCs w:val="28"/>
        </w:rPr>
        <w:t xml:space="preserve"> и производств</w:t>
      </w:r>
      <w:r w:rsidRPr="00837B89">
        <w:rPr>
          <w:rFonts w:ascii="Times New Roman" w:hAnsi="Times New Roman" w:cs="Times New Roman"/>
          <w:sz w:val="28"/>
          <w:szCs w:val="28"/>
        </w:rPr>
        <w:t>; выявить особенности антимонопольного закона Республики Беларусь; оценить эффективность антимонопольного регулирования в стране.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мероприятий по оптимизации экономической концентрации предприятий и совершенствованию антимонопольного регулирования белорусской экономики.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16</w:t>
      </w:r>
      <w:r w:rsidR="00DC5A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Экономическая эффективность: концептуальные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подходы и практические аспекты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различные подходы к трактовке экономической эффективности на микро- и макроуровнях национальной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понятие экономической эффективности; ресурсный подход к эффективности; эффективность и потенциал предприятия; эффективность и концепция устойчивого развития; система показателей эффективности на микро- и макроуровнях.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систему показателей эффективности национальной экономики Республики Беларусь, рейтинговые оценки национальной конкурентоспособности страны, дать оценку динамики показателей эффективности.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 по повышению экономической эффективности национальной экономики Республики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17</w:t>
      </w:r>
      <w:r w:rsidR="00DC5A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4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A2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>роблемы развития интеллектуального ка</w:t>
      </w:r>
      <w:r>
        <w:rPr>
          <w:rFonts w:ascii="Times New Roman" w:hAnsi="Times New Roman" w:cs="Times New Roman"/>
          <w:b/>
          <w:bCs/>
          <w:sz w:val="28"/>
          <w:szCs w:val="28"/>
        </w:rPr>
        <w:t>питала в национальной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Цель курсовой работы: исследовать влияние интеллектуального ресурса на экономический рост национальной экономики в </w:t>
      </w:r>
      <w:r w:rsidRPr="00837B8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37B89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теоретической части раскрыть следующие вопросы: концепция «новой экономики»; человеческий капитал; интеллектуальный капитал и наукоемкое производство; современный тип экономического роста; хайтеграция, сервизация, софтизация в </w:t>
      </w:r>
      <w:r w:rsidRPr="00837B8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37B89">
        <w:rPr>
          <w:rFonts w:ascii="Times New Roman" w:hAnsi="Times New Roman" w:cs="Times New Roman"/>
          <w:sz w:val="28"/>
          <w:szCs w:val="28"/>
        </w:rPr>
        <w:t xml:space="preserve"> веке; механизм «ловушки нарастающего технологического отставания».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рынок наукоемкой продукции Республики Беларусь, динамику роста расходов на НИОКР, динамику экспорта высоких технологий в стране.</w:t>
      </w:r>
      <w:r w:rsidR="00DC5A23">
        <w:rPr>
          <w:rFonts w:ascii="Times New Roman" w:hAnsi="Times New Roman" w:cs="Times New Roman"/>
          <w:sz w:val="28"/>
          <w:szCs w:val="28"/>
        </w:rPr>
        <w:t xml:space="preserve"> Выявить проблемы инновационного развития Республики Беларусь.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 по наращиванию интеллектуального капитала и развитию рынка наукоемкой продукции в Республике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18</w:t>
      </w:r>
      <w:r w:rsidR="00DC5A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027">
        <w:rPr>
          <w:rFonts w:ascii="Times New Roman" w:hAnsi="Times New Roman" w:cs="Times New Roman"/>
          <w:b/>
          <w:bCs/>
          <w:sz w:val="28"/>
          <w:szCs w:val="28"/>
        </w:rPr>
        <w:t>Проблемы и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>нфляци</w:t>
      </w:r>
      <w:r w:rsidR="00B60027">
        <w:rPr>
          <w:rFonts w:ascii="Times New Roman" w:hAnsi="Times New Roman" w:cs="Times New Roman"/>
          <w:b/>
          <w:bCs/>
          <w:sz w:val="28"/>
          <w:szCs w:val="28"/>
        </w:rPr>
        <w:t>и и антиинфляционной политики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027">
        <w:rPr>
          <w:rFonts w:ascii="Times New Roman" w:hAnsi="Times New Roman" w:cs="Times New Roman"/>
          <w:b/>
          <w:bCs/>
          <w:sz w:val="28"/>
          <w:szCs w:val="28"/>
        </w:rPr>
        <w:t>в национальной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механизмы инфляционных процессов и антиинфляционной политики в национальной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понятие, виды и измерение инфляции; механизмы инфляции спроса и предложения; воздействие инфляции на занятость, распределение доходов и экономический рост; антиинфляционная политика.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lastRenderedPageBreak/>
        <w:t>В аналитической части проанализировать особенности, динамику, тенденции инфляции в Республике Беларусь, оценить эффективность проводимой в стране антиинфляционной политики.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 по сдерживанию инфляционных процессов в Республике Беларусь и повышению эффективности антиинфляционной политики.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19</w:t>
      </w:r>
      <w:r w:rsidR="00B600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Актуальные проблемы инвестиционной политик</w:t>
      </w:r>
      <w:r>
        <w:rPr>
          <w:rFonts w:ascii="Times New Roman" w:hAnsi="Times New Roman" w:cs="Times New Roman"/>
          <w:b/>
          <w:bCs/>
          <w:sz w:val="28"/>
          <w:szCs w:val="28"/>
        </w:rPr>
        <w:t>и в трансформационной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инновационные и структурные аспекты инвестиционной политики стран с переходной экономикой.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понятие инвестиций и инвестиционной политики; инвестиции и модернизация экономики; инвестиции и инновационное развитие; инвестиционные возможности, инвестиционный климат, инвестиционный потенциал страны.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инвестиционные возможности и потенциал Республики Беларусь, структуру и динамику инвестиций в экономику страны, их источники и направления, оценить эффективность проводимой инвестиционной политики.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 по совершенствованию инвестиционной политики и оптимизации инвестиционного климата в Республике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20</w:t>
      </w:r>
      <w:r w:rsidR="00B600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0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>роблемы устойчивого и инновационного раз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вития </w:t>
      </w:r>
      <w:r w:rsidR="00B60027">
        <w:rPr>
          <w:rFonts w:ascii="Times New Roman" w:hAnsi="Times New Roman" w:cs="Times New Roman"/>
          <w:b/>
          <w:bCs/>
          <w:sz w:val="28"/>
          <w:szCs w:val="28"/>
        </w:rPr>
        <w:t>аграрно-промышленного комплекса в национальной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Цель курсовой работы: исследовать </w:t>
      </w:r>
      <w:r w:rsidR="00B60027">
        <w:rPr>
          <w:rFonts w:ascii="Times New Roman" w:hAnsi="Times New Roman" w:cs="Times New Roman"/>
          <w:sz w:val="28"/>
          <w:szCs w:val="28"/>
        </w:rPr>
        <w:t xml:space="preserve">проблемы и </w:t>
      </w:r>
      <w:r w:rsidRPr="00837B89">
        <w:rPr>
          <w:rFonts w:ascii="Times New Roman" w:hAnsi="Times New Roman" w:cs="Times New Roman"/>
          <w:sz w:val="28"/>
          <w:szCs w:val="28"/>
        </w:rPr>
        <w:t xml:space="preserve">возможности эффективного развития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 (</w:t>
      </w:r>
      <w:r w:rsidRPr="00837B89">
        <w:rPr>
          <w:rFonts w:ascii="Times New Roman" w:hAnsi="Times New Roman" w:cs="Times New Roman"/>
          <w:sz w:val="28"/>
          <w:szCs w:val="28"/>
        </w:rPr>
        <w:t>АПК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7B89">
        <w:rPr>
          <w:rFonts w:ascii="Times New Roman" w:hAnsi="Times New Roman" w:cs="Times New Roman"/>
          <w:sz w:val="28"/>
          <w:szCs w:val="28"/>
        </w:rPr>
        <w:t xml:space="preserve"> в период трансформации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теоретической части раскрыть вопросы: сущность АПК; </w:t>
      </w:r>
      <w:r w:rsidR="00FF4F75">
        <w:rPr>
          <w:rFonts w:ascii="Times New Roman" w:hAnsi="Times New Roman" w:cs="Times New Roman"/>
          <w:sz w:val="28"/>
          <w:szCs w:val="28"/>
        </w:rPr>
        <w:t xml:space="preserve">АПК в системе макроэкономических пропорций; </w:t>
      </w:r>
      <w:r w:rsidRPr="00837B89">
        <w:rPr>
          <w:rFonts w:ascii="Times New Roman" w:hAnsi="Times New Roman" w:cs="Times New Roman"/>
          <w:sz w:val="28"/>
          <w:szCs w:val="28"/>
        </w:rPr>
        <w:t>АПК и инновации; АПК и продовольственная</w:t>
      </w:r>
      <w:r w:rsidR="00FF4F75">
        <w:rPr>
          <w:rFonts w:ascii="Times New Roman" w:hAnsi="Times New Roman" w:cs="Times New Roman"/>
          <w:sz w:val="28"/>
          <w:szCs w:val="28"/>
        </w:rPr>
        <w:t xml:space="preserve"> безопасность страны</w:t>
      </w:r>
      <w:r w:rsidRPr="00837B89">
        <w:rPr>
          <w:rFonts w:ascii="Times New Roman" w:hAnsi="Times New Roman" w:cs="Times New Roman"/>
          <w:sz w:val="28"/>
          <w:szCs w:val="28"/>
        </w:rPr>
        <w:t>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экономические проблемы развития АПК в Республике Беларусь, дать оценку эффективности механизма инновационного развития АПК и системы управления им.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мероприятий по оптимизации устойчивого и инновационного развития АПК в Республике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21</w:t>
      </w:r>
      <w:r w:rsidR="009D7E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Рыночная экономика: общие черты и национальные особенности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Цель курсовой работы: раскрыть механизм функционирования рыночной экономики, общие черты и национальные особенности, показатели эффективности ее развития в условиях усиления тенденций глобализации и регионализации мировой экономики.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lastRenderedPageBreak/>
        <w:t xml:space="preserve">В теоретической части показать экономические, правовые и теоретические основы функционирования рыночной экономики, раскрыть хозяйственный механизм ее развития в современных условиях и специфику его преломления в национальных моделях рыночной экономики.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особенности национальных моделей рыночной экономики, дать оценку сильным и слабым ее сторонам</w:t>
      </w:r>
      <w:r w:rsidR="00C13836">
        <w:rPr>
          <w:rFonts w:ascii="Times New Roman" w:hAnsi="Times New Roman" w:cs="Times New Roman"/>
          <w:sz w:val="28"/>
          <w:szCs w:val="28"/>
        </w:rPr>
        <w:t>, оценить специфику белорусской модели рыночной экономики.</w:t>
      </w:r>
    </w:p>
    <w:p w:rsidR="00C13836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</w:t>
      </w:r>
      <w:r w:rsidR="00C13836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13836">
        <w:rPr>
          <w:rFonts w:ascii="Times New Roman" w:hAnsi="Times New Roman" w:cs="Times New Roman"/>
          <w:sz w:val="28"/>
          <w:szCs w:val="28"/>
        </w:rPr>
        <w:t>предложить конкретные мероприятия по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C13836">
        <w:rPr>
          <w:rFonts w:ascii="Times New Roman" w:hAnsi="Times New Roman" w:cs="Times New Roman"/>
          <w:sz w:val="28"/>
          <w:szCs w:val="28"/>
        </w:rPr>
        <w:t>оптимизации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рыночной экономики</w:t>
      </w:r>
      <w:r w:rsidR="00C13836">
        <w:rPr>
          <w:rFonts w:ascii="Times New Roman" w:hAnsi="Times New Roman" w:cs="Times New Roman"/>
          <w:sz w:val="28"/>
          <w:szCs w:val="28"/>
        </w:rPr>
        <w:t xml:space="preserve"> в Республике Беларусь</w:t>
      </w:r>
      <w:r w:rsidRPr="00837B89">
        <w:rPr>
          <w:rFonts w:ascii="Times New Roman" w:hAnsi="Times New Roman" w:cs="Times New Roman"/>
          <w:sz w:val="28"/>
          <w:szCs w:val="28"/>
        </w:rPr>
        <w:t>,</w:t>
      </w:r>
      <w:r w:rsidR="00C13836">
        <w:rPr>
          <w:rFonts w:ascii="Times New Roman" w:hAnsi="Times New Roman" w:cs="Times New Roman"/>
          <w:sz w:val="28"/>
          <w:szCs w:val="28"/>
        </w:rPr>
        <w:t xml:space="preserve"> решению ее актуальных проблем.</w:t>
      </w:r>
    </w:p>
    <w:p w:rsidR="00C13836" w:rsidRDefault="00C13836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0BB">
        <w:rPr>
          <w:rFonts w:ascii="Times New Roman" w:hAnsi="Times New Roman" w:cs="Times New Roman"/>
          <w:b/>
          <w:bCs/>
          <w:sz w:val="28"/>
          <w:szCs w:val="28"/>
        </w:rPr>
        <w:t>Тема 22</w:t>
      </w:r>
      <w:r w:rsidR="009D7E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30BB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Приватизация как условие перехода к рыночной 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>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раскрыть на основе мирового и отечественного опыта потенциал приватизации в ходе перехода к рыночной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теоретической части раскрыть сущность, формы и стратегии приватизации в ходе реформирования госсобственности, дать оценку их эффективности. </w:t>
      </w:r>
    </w:p>
    <w:p w:rsidR="009D7E0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раскрыть содержание государственной программы Республики Беларусь по разгосударствлению и приватизации госсобственности, проанализировать основные этапы и итоги приватизации, оценить уровень достижения поставленных перед приватизацией задач. </w:t>
      </w:r>
      <w:r w:rsidR="009D7E08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837B89">
        <w:rPr>
          <w:rFonts w:ascii="Times New Roman" w:hAnsi="Times New Roman" w:cs="Times New Roman"/>
          <w:sz w:val="28"/>
          <w:szCs w:val="28"/>
        </w:rPr>
        <w:t>сравнительн</w:t>
      </w:r>
      <w:r w:rsidR="009D7E08">
        <w:rPr>
          <w:rFonts w:ascii="Times New Roman" w:hAnsi="Times New Roman" w:cs="Times New Roman"/>
          <w:sz w:val="28"/>
          <w:szCs w:val="28"/>
        </w:rPr>
        <w:t>ую</w:t>
      </w:r>
      <w:r w:rsidRPr="00837B8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D7E08">
        <w:rPr>
          <w:rFonts w:ascii="Times New Roman" w:hAnsi="Times New Roman" w:cs="Times New Roman"/>
          <w:sz w:val="28"/>
          <w:szCs w:val="28"/>
        </w:rPr>
        <w:t>у</w:t>
      </w:r>
      <w:r w:rsidRPr="00837B89">
        <w:rPr>
          <w:rFonts w:ascii="Times New Roman" w:hAnsi="Times New Roman" w:cs="Times New Roman"/>
          <w:sz w:val="28"/>
          <w:szCs w:val="28"/>
        </w:rPr>
        <w:t xml:space="preserve"> опыта белорусской модели приватизации</w:t>
      </w:r>
      <w:r w:rsidR="009D7E08">
        <w:rPr>
          <w:rFonts w:ascii="Times New Roman" w:hAnsi="Times New Roman" w:cs="Times New Roman"/>
          <w:sz w:val="28"/>
          <w:szCs w:val="28"/>
        </w:rPr>
        <w:t>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 В </w:t>
      </w:r>
      <w:r w:rsidR="009D7E08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D7E08">
        <w:rPr>
          <w:rFonts w:ascii="Times New Roman" w:hAnsi="Times New Roman" w:cs="Times New Roman"/>
          <w:sz w:val="28"/>
          <w:szCs w:val="28"/>
        </w:rPr>
        <w:t xml:space="preserve">предложить конкретные мероприятия по ускорению и повышению эффективности приватизационных процессов </w:t>
      </w:r>
      <w:r w:rsidRPr="00837B89">
        <w:rPr>
          <w:rFonts w:ascii="Times New Roman" w:hAnsi="Times New Roman" w:cs="Times New Roman"/>
          <w:sz w:val="28"/>
          <w:szCs w:val="28"/>
        </w:rPr>
        <w:t>в Республике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B2" w:rsidRPr="00A873B2" w:rsidRDefault="00C37BE8" w:rsidP="007353CB">
      <w:pPr>
        <w:pStyle w:val="a3"/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23</w:t>
      </w:r>
      <w:r w:rsidR="00A873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73B2" w:rsidRPr="00A873B2">
        <w:rPr>
          <w:rFonts w:ascii="Times New Roman" w:hAnsi="Times New Roman" w:cs="Times New Roman"/>
          <w:b/>
          <w:sz w:val="28"/>
          <w:szCs w:val="28"/>
        </w:rPr>
        <w:t>Социальное партнерство: зарубежный опыт, отечественные проблемы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Цель курсовой работы: изучить </w:t>
      </w:r>
      <w:r w:rsidR="00A873B2">
        <w:rPr>
          <w:rFonts w:ascii="Times New Roman" w:hAnsi="Times New Roman" w:cs="Times New Roman"/>
          <w:sz w:val="28"/>
          <w:szCs w:val="28"/>
        </w:rPr>
        <w:t>механизм и национальные модели социального партнерства</w:t>
      </w:r>
      <w:r w:rsidRPr="00837B89">
        <w:rPr>
          <w:rFonts w:ascii="Times New Roman" w:hAnsi="Times New Roman" w:cs="Times New Roman"/>
          <w:sz w:val="28"/>
          <w:szCs w:val="28"/>
        </w:rPr>
        <w:t>.</w:t>
      </w:r>
    </w:p>
    <w:p w:rsidR="00A873B2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понятие</w:t>
      </w:r>
      <w:r w:rsidR="00A873B2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  <w:r w:rsidRPr="00837B89">
        <w:rPr>
          <w:rFonts w:ascii="Times New Roman" w:hAnsi="Times New Roman" w:cs="Times New Roman"/>
          <w:sz w:val="28"/>
          <w:szCs w:val="28"/>
        </w:rPr>
        <w:t>, е</w:t>
      </w:r>
      <w:r w:rsidR="00A873B2">
        <w:rPr>
          <w:rFonts w:ascii="Times New Roman" w:hAnsi="Times New Roman" w:cs="Times New Roman"/>
          <w:sz w:val="28"/>
          <w:szCs w:val="28"/>
        </w:rPr>
        <w:t>го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структуру,</w:t>
      </w:r>
      <w:r w:rsidR="00A873B2">
        <w:rPr>
          <w:rFonts w:ascii="Times New Roman" w:hAnsi="Times New Roman" w:cs="Times New Roman"/>
          <w:sz w:val="28"/>
          <w:szCs w:val="28"/>
        </w:rPr>
        <w:t xml:space="preserve"> механизм и модели, исследовать историю и роль социального партнерства в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достижени</w:t>
      </w:r>
      <w:r w:rsidR="00A873B2">
        <w:rPr>
          <w:rFonts w:ascii="Times New Roman" w:hAnsi="Times New Roman" w:cs="Times New Roman"/>
          <w:sz w:val="28"/>
          <w:szCs w:val="28"/>
        </w:rPr>
        <w:t>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эффективной занятости</w:t>
      </w:r>
      <w:r w:rsidR="00A873B2">
        <w:rPr>
          <w:rFonts w:ascii="Times New Roman" w:hAnsi="Times New Roman" w:cs="Times New Roman"/>
          <w:sz w:val="28"/>
          <w:szCs w:val="28"/>
        </w:rPr>
        <w:t>.</w:t>
      </w:r>
      <w:r w:rsidRPr="0083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B2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</w:t>
      </w:r>
      <w:r w:rsidR="00A873B2">
        <w:rPr>
          <w:rFonts w:ascii="Times New Roman" w:hAnsi="Times New Roman" w:cs="Times New Roman"/>
          <w:sz w:val="28"/>
          <w:szCs w:val="28"/>
        </w:rPr>
        <w:t>проанализировать зарубежный опыт социального партнерства</w:t>
      </w:r>
      <w:r w:rsidR="00331F38">
        <w:rPr>
          <w:rFonts w:ascii="Times New Roman" w:hAnsi="Times New Roman" w:cs="Times New Roman"/>
          <w:sz w:val="28"/>
          <w:szCs w:val="28"/>
        </w:rPr>
        <w:t>, показать его сильные стороны,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331F38">
        <w:rPr>
          <w:rFonts w:ascii="Times New Roman" w:hAnsi="Times New Roman" w:cs="Times New Roman"/>
          <w:sz w:val="28"/>
          <w:szCs w:val="28"/>
        </w:rPr>
        <w:t xml:space="preserve">возможности его использования в </w:t>
      </w:r>
      <w:r w:rsidRPr="00837B89">
        <w:rPr>
          <w:rFonts w:ascii="Times New Roman" w:hAnsi="Times New Roman" w:cs="Times New Roman"/>
          <w:sz w:val="28"/>
          <w:szCs w:val="28"/>
        </w:rPr>
        <w:t>национальных программ</w:t>
      </w:r>
      <w:r w:rsidR="00331F38">
        <w:rPr>
          <w:rFonts w:ascii="Times New Roman" w:hAnsi="Times New Roman" w:cs="Times New Roman"/>
          <w:sz w:val="28"/>
          <w:szCs w:val="28"/>
        </w:rPr>
        <w:t>ах</w:t>
      </w:r>
      <w:r w:rsidRPr="00837B89">
        <w:rPr>
          <w:rFonts w:ascii="Times New Roman" w:hAnsi="Times New Roman" w:cs="Times New Roman"/>
          <w:sz w:val="28"/>
          <w:szCs w:val="28"/>
        </w:rPr>
        <w:t xml:space="preserve"> </w:t>
      </w:r>
      <w:r w:rsidR="00331F38">
        <w:rPr>
          <w:rFonts w:ascii="Times New Roman" w:hAnsi="Times New Roman" w:cs="Times New Roman"/>
          <w:sz w:val="28"/>
          <w:szCs w:val="28"/>
        </w:rPr>
        <w:t xml:space="preserve">эффективной занятости. 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</w:t>
      </w:r>
      <w:r w:rsidR="00331F38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31F38">
        <w:rPr>
          <w:rFonts w:ascii="Times New Roman" w:hAnsi="Times New Roman" w:cs="Times New Roman"/>
          <w:sz w:val="28"/>
          <w:szCs w:val="28"/>
        </w:rPr>
        <w:t>предложить конкретные мероприятия по стимулированию развития социального партнерства в Республике Беларусь.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480094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94">
        <w:rPr>
          <w:rFonts w:ascii="Times New Roman" w:hAnsi="Times New Roman" w:cs="Times New Roman"/>
          <w:b/>
          <w:bCs/>
          <w:sz w:val="28"/>
          <w:szCs w:val="28"/>
        </w:rPr>
        <w:t>Тема 24</w:t>
      </w:r>
      <w:r w:rsidR="00331F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0094">
        <w:rPr>
          <w:rFonts w:ascii="Times New Roman" w:hAnsi="Times New Roman" w:cs="Times New Roman"/>
          <w:b/>
          <w:bCs/>
          <w:sz w:val="28"/>
          <w:szCs w:val="28"/>
        </w:rPr>
        <w:t xml:space="preserve"> Рынок ценных бумаг и проблемы его функционирования в Республике Беларусь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lastRenderedPageBreak/>
        <w:t>Цель курсовой работы: раскрыть возможности воздействия рынка ценных бумаг и отдельных его сегментов на эффективность функционирования национальной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изучить структуру и закономерности развития рынка ценных бумаг, инфраструктуру фондового рынка, механизм воздействия рынка ценных бумаг и отдельных его сегментов на рынок капиталов и денежный рынок.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проанализировать динамику и структуру развития рынка ценных бумаг в Республике Беларусь, уровень развития инфраструктуры рынка ценных бумаг и место коммерческих банков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37B89">
        <w:rPr>
          <w:rFonts w:ascii="Times New Roman" w:hAnsi="Times New Roman" w:cs="Times New Roman"/>
          <w:sz w:val="28"/>
          <w:szCs w:val="28"/>
        </w:rPr>
        <w:t xml:space="preserve">фондовом рынке, сделать акценты на </w:t>
      </w:r>
      <w:r w:rsidR="00331F3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37B89">
        <w:rPr>
          <w:rFonts w:ascii="Times New Roman" w:hAnsi="Times New Roman" w:cs="Times New Roman"/>
          <w:sz w:val="28"/>
          <w:szCs w:val="28"/>
        </w:rPr>
        <w:t>проблемных сегментах.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</w:t>
      </w:r>
      <w:r w:rsidR="00331F38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31F38">
        <w:rPr>
          <w:rFonts w:ascii="Times New Roman" w:hAnsi="Times New Roman" w:cs="Times New Roman"/>
          <w:sz w:val="28"/>
          <w:szCs w:val="28"/>
        </w:rPr>
        <w:t>пред</w:t>
      </w:r>
      <w:r w:rsidRPr="00837B89">
        <w:rPr>
          <w:rFonts w:ascii="Times New Roman" w:hAnsi="Times New Roman" w:cs="Times New Roman"/>
          <w:sz w:val="28"/>
          <w:szCs w:val="28"/>
        </w:rPr>
        <w:t>ло</w:t>
      </w:r>
      <w:r w:rsidR="00331F38">
        <w:rPr>
          <w:rFonts w:ascii="Times New Roman" w:hAnsi="Times New Roman" w:cs="Times New Roman"/>
          <w:sz w:val="28"/>
          <w:szCs w:val="28"/>
        </w:rPr>
        <w:t xml:space="preserve">жить конкретные мероприятия по оптимизации </w:t>
      </w:r>
      <w:r w:rsidRPr="00837B89">
        <w:rPr>
          <w:rFonts w:ascii="Times New Roman" w:hAnsi="Times New Roman" w:cs="Times New Roman"/>
          <w:sz w:val="28"/>
          <w:szCs w:val="28"/>
        </w:rPr>
        <w:t xml:space="preserve">структурных и институциональных преобразований в экономике Республики Беларусь </w:t>
      </w:r>
      <w:r w:rsidR="00331F38">
        <w:rPr>
          <w:rFonts w:ascii="Times New Roman" w:hAnsi="Times New Roman" w:cs="Times New Roman"/>
          <w:sz w:val="28"/>
          <w:szCs w:val="28"/>
        </w:rPr>
        <w:t>с учетом</w:t>
      </w:r>
      <w:r w:rsidRPr="00837B89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87210E">
        <w:rPr>
          <w:rFonts w:ascii="Times New Roman" w:hAnsi="Times New Roman" w:cs="Times New Roman"/>
          <w:sz w:val="28"/>
          <w:szCs w:val="28"/>
        </w:rPr>
        <w:t>го</w:t>
      </w:r>
      <w:r w:rsidRPr="00837B89">
        <w:rPr>
          <w:rFonts w:ascii="Times New Roman" w:hAnsi="Times New Roman" w:cs="Times New Roman"/>
          <w:sz w:val="28"/>
          <w:szCs w:val="28"/>
        </w:rPr>
        <w:t xml:space="preserve"> функционирования рынка ценных бумаг</w:t>
      </w:r>
      <w:r w:rsidR="0087210E">
        <w:rPr>
          <w:rFonts w:ascii="Times New Roman" w:hAnsi="Times New Roman" w:cs="Times New Roman"/>
          <w:sz w:val="28"/>
          <w:szCs w:val="28"/>
        </w:rPr>
        <w:t>.</w:t>
      </w:r>
      <w:r w:rsidRPr="0083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15713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t>Тема 25</w:t>
      </w:r>
      <w:r w:rsidR="008721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Фискальная политика: цели, инструменты, эффективность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возможности воздействия фискальной политики на эффективный рост национальной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сущность фискальной политики и теоретические подходы к обоснованию ее эффективности; виды фискальной политики и инструменты ее проведения; сильные и слабые стороны фискальной политики как формы государственного регулирования рыночной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содержание проводимой фискальной политики в Республике Беларусь, ее последствия, отметить специфику инструментов воздействия фискальной политики на совокупный спрос и совокупно</w:t>
      </w:r>
      <w:r w:rsidR="0087210E">
        <w:rPr>
          <w:rFonts w:ascii="Times New Roman" w:hAnsi="Times New Roman" w:cs="Times New Roman"/>
          <w:sz w:val="28"/>
          <w:szCs w:val="28"/>
        </w:rPr>
        <w:t>е</w:t>
      </w:r>
      <w:r w:rsidRPr="00837B89">
        <w:rPr>
          <w:rFonts w:ascii="Times New Roman" w:hAnsi="Times New Roman" w:cs="Times New Roman"/>
          <w:sz w:val="28"/>
          <w:szCs w:val="28"/>
        </w:rPr>
        <w:t xml:space="preserve"> предложение; изучить методы финансирования дефицита госбюджета в национальной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оектн</w:t>
      </w:r>
      <w:r w:rsidRPr="00837B89">
        <w:rPr>
          <w:rFonts w:ascii="Times New Roman" w:hAnsi="Times New Roman" w:cs="Times New Roman"/>
          <w:sz w:val="28"/>
          <w:szCs w:val="28"/>
        </w:rPr>
        <w:t xml:space="preserve">ой части </w:t>
      </w:r>
      <w:r w:rsidR="0087210E">
        <w:rPr>
          <w:rFonts w:ascii="Times New Roman" w:hAnsi="Times New Roman" w:cs="Times New Roman"/>
          <w:sz w:val="28"/>
          <w:szCs w:val="28"/>
        </w:rPr>
        <w:t xml:space="preserve">предложить конкретные </w:t>
      </w:r>
      <w:r w:rsidRPr="00837B89">
        <w:rPr>
          <w:rFonts w:ascii="Times New Roman" w:hAnsi="Times New Roman" w:cs="Times New Roman"/>
          <w:sz w:val="28"/>
          <w:szCs w:val="28"/>
        </w:rPr>
        <w:t>мероприяти</w:t>
      </w:r>
      <w:r w:rsidR="0087210E">
        <w:rPr>
          <w:rFonts w:ascii="Times New Roman" w:hAnsi="Times New Roman" w:cs="Times New Roman"/>
          <w:sz w:val="28"/>
          <w:szCs w:val="28"/>
        </w:rPr>
        <w:t>я</w:t>
      </w:r>
      <w:r w:rsidRPr="00837B89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использования инструментов фискальной политики в стимулировании экономического роста</w:t>
      </w:r>
      <w:r>
        <w:rPr>
          <w:rFonts w:ascii="Times New Roman" w:hAnsi="Times New Roman" w:cs="Times New Roman"/>
          <w:sz w:val="28"/>
          <w:szCs w:val="28"/>
        </w:rPr>
        <w:t xml:space="preserve"> и инновационного характера экономики</w:t>
      </w:r>
      <w:r w:rsidRPr="00837B89">
        <w:rPr>
          <w:rFonts w:ascii="Times New Roman" w:hAnsi="Times New Roman" w:cs="Times New Roman"/>
          <w:sz w:val="28"/>
          <w:szCs w:val="28"/>
        </w:rPr>
        <w:t>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15713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t>Тема 26</w:t>
      </w:r>
      <w:r w:rsidR="008721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Денежно-кредитная политика: цели, инструменты, эффективность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раскрыть сильные и слабые стороны денежно-кредитной политики в механизме регулирования рыночной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показать сущность, виды и инструменты проведения денежно-кредитной политики, раскрыть основные теоретические подходы в оценке эффективности денежно-кредитной политики по сравнению с другими видами экономической политики.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lastRenderedPageBreak/>
        <w:t>В аналитической части проанализировать содержание проводимой в Республике Беларусь денежно-кредитной политики, ее последствия для денежного рынка и социально-экономического состояния страны в целом; динамику изменения денежно-кредитной политики на разных этапах циклического развития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проектной части разработать </w:t>
      </w:r>
      <w:r w:rsidR="0087210E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837B89">
        <w:rPr>
          <w:rFonts w:ascii="Times New Roman" w:hAnsi="Times New Roman" w:cs="Times New Roman"/>
          <w:sz w:val="28"/>
          <w:szCs w:val="28"/>
        </w:rPr>
        <w:t xml:space="preserve">мероприятия по повышению эффективности денежно-кредитной политики в целом и </w:t>
      </w:r>
      <w:r w:rsidR="0087210E">
        <w:rPr>
          <w:rFonts w:ascii="Times New Roman" w:hAnsi="Times New Roman" w:cs="Times New Roman"/>
          <w:sz w:val="28"/>
          <w:szCs w:val="28"/>
        </w:rPr>
        <w:t xml:space="preserve">оптимизации ее </w:t>
      </w:r>
      <w:r w:rsidRPr="00837B89">
        <w:rPr>
          <w:rFonts w:ascii="Times New Roman" w:hAnsi="Times New Roman" w:cs="Times New Roman"/>
          <w:sz w:val="28"/>
          <w:szCs w:val="28"/>
        </w:rPr>
        <w:t>отдельных инструментов.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t>Тема 27</w:t>
      </w:r>
      <w:r w:rsidR="0087210E">
        <w:rPr>
          <w:rFonts w:ascii="Times New Roman" w:hAnsi="Times New Roman" w:cs="Times New Roman"/>
          <w:b/>
          <w:bCs/>
          <w:sz w:val="28"/>
          <w:szCs w:val="28"/>
        </w:rPr>
        <w:t>. Проблемы развития и совершенствования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10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>анковск</w:t>
      </w:r>
      <w:r w:rsidR="0087210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 w:rsidR="0087210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в трансформационной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показать особенности функционирования банковской системы как элемента инфраструктуры рыночной экономики в трансформационной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теоретической части показать структуру банковской </w:t>
      </w:r>
      <w:r w:rsidR="00ED274A">
        <w:rPr>
          <w:rFonts w:ascii="Times New Roman" w:hAnsi="Times New Roman" w:cs="Times New Roman"/>
          <w:sz w:val="28"/>
          <w:szCs w:val="28"/>
        </w:rPr>
        <w:t xml:space="preserve">и парабанковской </w:t>
      </w:r>
      <w:r w:rsidRPr="00837B89">
        <w:rPr>
          <w:rFonts w:ascii="Times New Roman" w:hAnsi="Times New Roman" w:cs="Times New Roman"/>
          <w:sz w:val="28"/>
          <w:szCs w:val="28"/>
        </w:rPr>
        <w:t>систем в трансформационной экономике</w:t>
      </w:r>
      <w:r w:rsidR="00ED274A">
        <w:rPr>
          <w:rFonts w:ascii="Times New Roman" w:hAnsi="Times New Roman" w:cs="Times New Roman"/>
          <w:sz w:val="28"/>
          <w:szCs w:val="28"/>
        </w:rPr>
        <w:t>,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функции центрального и коммерческих банков</w:t>
      </w:r>
      <w:r w:rsidR="00ED274A">
        <w:rPr>
          <w:rFonts w:ascii="Times New Roman" w:hAnsi="Times New Roman" w:cs="Times New Roman"/>
          <w:sz w:val="28"/>
          <w:szCs w:val="28"/>
        </w:rPr>
        <w:t>, специализированных финансово-кредитных институтов</w:t>
      </w:r>
      <w:r w:rsidRPr="00837B89">
        <w:rPr>
          <w:rFonts w:ascii="Times New Roman" w:hAnsi="Times New Roman" w:cs="Times New Roman"/>
          <w:sz w:val="28"/>
          <w:szCs w:val="28"/>
        </w:rPr>
        <w:t xml:space="preserve"> и механизм их влияния на денежный рынок и структурные преобразования в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</w:t>
      </w:r>
      <w:r w:rsidR="00FB0963">
        <w:rPr>
          <w:rFonts w:ascii="Times New Roman" w:hAnsi="Times New Roman" w:cs="Times New Roman"/>
          <w:sz w:val="28"/>
          <w:szCs w:val="28"/>
        </w:rPr>
        <w:t xml:space="preserve">проанализировать параметры </w:t>
      </w:r>
      <w:r w:rsidR="00ED274A">
        <w:rPr>
          <w:rFonts w:ascii="Times New Roman" w:hAnsi="Times New Roman" w:cs="Times New Roman"/>
          <w:sz w:val="28"/>
          <w:szCs w:val="28"/>
        </w:rPr>
        <w:t>развития</w:t>
      </w:r>
      <w:r w:rsidRPr="00837B89">
        <w:rPr>
          <w:rFonts w:ascii="Times New Roman" w:hAnsi="Times New Roman" w:cs="Times New Roman"/>
          <w:sz w:val="28"/>
          <w:szCs w:val="28"/>
        </w:rPr>
        <w:t xml:space="preserve"> банковской системы</w:t>
      </w:r>
      <w:r w:rsidR="00ED274A">
        <w:rPr>
          <w:rFonts w:ascii="Times New Roman" w:hAnsi="Times New Roman" w:cs="Times New Roman"/>
          <w:sz w:val="28"/>
          <w:szCs w:val="28"/>
        </w:rPr>
        <w:t>,</w:t>
      </w:r>
      <w:r w:rsidRPr="00837B89">
        <w:rPr>
          <w:rFonts w:ascii="Times New Roman" w:hAnsi="Times New Roman" w:cs="Times New Roman"/>
          <w:sz w:val="28"/>
          <w:szCs w:val="28"/>
        </w:rPr>
        <w:t xml:space="preserve"> раскрыть особенности функционирования Национального банка Республики Беларусь; отразить показатели эффективности функционирования системы коммерческих банков, а также сильные и слабые стороны банковской системы Республики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</w:t>
      </w:r>
      <w:r w:rsidR="00ED274A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D5C09">
        <w:rPr>
          <w:rFonts w:ascii="Times New Roman" w:hAnsi="Times New Roman" w:cs="Times New Roman"/>
          <w:sz w:val="28"/>
          <w:szCs w:val="28"/>
        </w:rPr>
        <w:t xml:space="preserve">предложить конкретные мероприятия по совершенствованию </w:t>
      </w:r>
      <w:r w:rsidRPr="00837B89">
        <w:rPr>
          <w:rFonts w:ascii="Times New Roman" w:hAnsi="Times New Roman" w:cs="Times New Roman"/>
          <w:sz w:val="28"/>
          <w:szCs w:val="28"/>
        </w:rPr>
        <w:t>банковской системы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5D5C09" w:rsidRPr="00837B89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5D5C09">
        <w:rPr>
          <w:rFonts w:ascii="Times New Roman" w:hAnsi="Times New Roman" w:cs="Times New Roman"/>
          <w:sz w:val="28"/>
          <w:szCs w:val="28"/>
        </w:rPr>
        <w:t>.</w:t>
      </w:r>
    </w:p>
    <w:p w:rsidR="005D5C09" w:rsidRPr="00837B89" w:rsidRDefault="005D5C09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963" w:rsidRPr="00FB0963" w:rsidRDefault="00C37BE8" w:rsidP="007353CB">
      <w:pPr>
        <w:pStyle w:val="a3"/>
        <w:tabs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t>Тема 28</w:t>
      </w:r>
      <w:r w:rsidR="00FB09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963" w:rsidRPr="00FB0963">
        <w:rPr>
          <w:rFonts w:ascii="Times New Roman" w:hAnsi="Times New Roman" w:cs="Times New Roman"/>
          <w:b/>
          <w:sz w:val="28"/>
          <w:szCs w:val="28"/>
        </w:rPr>
        <w:t>Проблемы ограничения теневой экономики: мировой и отечественный опыт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раскрыть объективные основы функционирования и эволюции теневой экономики в современных условиях.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теоретической части раскрыть сущность, структуру и </w:t>
      </w:r>
      <w:r w:rsidR="005D5C09"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Pr="00837B89">
        <w:rPr>
          <w:rFonts w:ascii="Times New Roman" w:hAnsi="Times New Roman" w:cs="Times New Roman"/>
          <w:sz w:val="28"/>
          <w:szCs w:val="28"/>
        </w:rPr>
        <w:t>теневой экономики, ее экономические и правовые аспекты функционирования, последствия воздей</w:t>
      </w:r>
      <w:r>
        <w:rPr>
          <w:rFonts w:ascii="Times New Roman" w:hAnsi="Times New Roman" w:cs="Times New Roman"/>
          <w:sz w:val="28"/>
          <w:szCs w:val="28"/>
        </w:rPr>
        <w:t>ствия на социально-экономическое</w:t>
      </w:r>
      <w:r w:rsidRPr="00837B89">
        <w:rPr>
          <w:rFonts w:ascii="Times New Roman" w:hAnsi="Times New Roman" w:cs="Times New Roman"/>
          <w:sz w:val="28"/>
          <w:szCs w:val="28"/>
        </w:rPr>
        <w:t xml:space="preserve"> развитие страны.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изучить </w:t>
      </w:r>
      <w:r w:rsidR="005D5C09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Pr="00837B89">
        <w:rPr>
          <w:rFonts w:ascii="Times New Roman" w:hAnsi="Times New Roman" w:cs="Times New Roman"/>
          <w:sz w:val="28"/>
          <w:szCs w:val="28"/>
        </w:rPr>
        <w:t>тенденции и масштабы развития теневой экономики в Республик</w:t>
      </w:r>
      <w:r w:rsidR="005D5C09">
        <w:rPr>
          <w:rFonts w:ascii="Times New Roman" w:hAnsi="Times New Roman" w:cs="Times New Roman"/>
          <w:sz w:val="28"/>
          <w:szCs w:val="28"/>
        </w:rPr>
        <w:t>е</w:t>
      </w:r>
      <w:r w:rsidRPr="00837B89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5D5C09">
        <w:rPr>
          <w:rFonts w:ascii="Times New Roman" w:hAnsi="Times New Roman" w:cs="Times New Roman"/>
          <w:sz w:val="28"/>
          <w:szCs w:val="28"/>
        </w:rPr>
        <w:t>, сравнить их с</w:t>
      </w:r>
      <w:r w:rsidRPr="00837B89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5D5C09">
        <w:rPr>
          <w:rFonts w:ascii="Times New Roman" w:hAnsi="Times New Roman" w:cs="Times New Roman"/>
          <w:sz w:val="28"/>
          <w:szCs w:val="28"/>
        </w:rPr>
        <w:t>ми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постсоветски</w:t>
      </w:r>
      <w:r w:rsidR="005D5C09">
        <w:rPr>
          <w:rFonts w:ascii="Times New Roman" w:hAnsi="Times New Roman" w:cs="Times New Roman"/>
          <w:sz w:val="28"/>
          <w:szCs w:val="28"/>
        </w:rPr>
        <w:t>ми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5D5C09">
        <w:rPr>
          <w:rFonts w:ascii="Times New Roman" w:hAnsi="Times New Roman" w:cs="Times New Roman"/>
          <w:sz w:val="28"/>
          <w:szCs w:val="28"/>
        </w:rPr>
        <w:t>ами</w:t>
      </w:r>
      <w:r w:rsidRPr="00837B89">
        <w:rPr>
          <w:rFonts w:ascii="Times New Roman" w:hAnsi="Times New Roman" w:cs="Times New Roman"/>
          <w:sz w:val="28"/>
          <w:szCs w:val="28"/>
        </w:rPr>
        <w:t>, проанализировать механизмы легализации преступных доходов и методы борьбы с ними.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</w:t>
      </w:r>
      <w:r w:rsidR="005D5C09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D5C09">
        <w:rPr>
          <w:rFonts w:ascii="Times New Roman" w:hAnsi="Times New Roman" w:cs="Times New Roman"/>
          <w:sz w:val="28"/>
          <w:szCs w:val="28"/>
        </w:rPr>
        <w:t xml:space="preserve">предложить конкретные мероприятия по повышению </w:t>
      </w:r>
      <w:r w:rsidRPr="00837B89">
        <w:rPr>
          <w:rFonts w:ascii="Times New Roman" w:hAnsi="Times New Roman" w:cs="Times New Roman"/>
          <w:sz w:val="28"/>
          <w:szCs w:val="28"/>
        </w:rPr>
        <w:t>эффективност</w:t>
      </w:r>
      <w:r w:rsidR="005D5C09">
        <w:rPr>
          <w:rFonts w:ascii="Times New Roman" w:hAnsi="Times New Roman" w:cs="Times New Roman"/>
          <w:sz w:val="28"/>
          <w:szCs w:val="28"/>
        </w:rPr>
        <w:t>и</w:t>
      </w:r>
      <w:r w:rsidRPr="00837B8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D5C09">
        <w:rPr>
          <w:rFonts w:ascii="Times New Roman" w:hAnsi="Times New Roman" w:cs="Times New Roman"/>
          <w:sz w:val="28"/>
          <w:szCs w:val="28"/>
        </w:rPr>
        <w:t>ых</w:t>
      </w:r>
      <w:r w:rsidRPr="00837B89">
        <w:rPr>
          <w:rFonts w:ascii="Times New Roman" w:hAnsi="Times New Roman" w:cs="Times New Roman"/>
          <w:sz w:val="28"/>
          <w:szCs w:val="28"/>
        </w:rPr>
        <w:t xml:space="preserve"> программ борьбы с теневой экономикой в Республике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15713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29</w:t>
      </w:r>
      <w:r w:rsidR="005D5C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F39">
        <w:rPr>
          <w:rFonts w:ascii="Times New Roman" w:hAnsi="Times New Roman" w:cs="Times New Roman"/>
          <w:b/>
          <w:bCs/>
          <w:sz w:val="28"/>
          <w:szCs w:val="28"/>
        </w:rPr>
        <w:t>Проблемы в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>лияни</w:t>
      </w:r>
      <w:r w:rsidR="00D42FA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макроэкономической политики на совокупный спрос и совокупное предложение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возможности воздействия различных видов макроэкономической политики на совокупный спрос и совокупное предложение.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теоретические подходы к трактовке совокупного спроса и совокупного предложения как инструментов воздействия на ВНП; детерминанты совокупного спроса и совокупного предложения; механизм влияния различных видов макроэкономической политики (фискальной, денежно-кредитной,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7B89">
        <w:rPr>
          <w:rFonts w:ascii="Times New Roman" w:hAnsi="Times New Roman" w:cs="Times New Roman"/>
          <w:sz w:val="28"/>
          <w:szCs w:val="28"/>
        </w:rPr>
        <w:t>, инвестиционной, внешнеэкономической) на динамику изменения совокупного спроса и совокупного предложения.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динамику изменения совокупного спроса и совокупного предложения в Республике Беларусь, раскрыть содержание проводимой макроэкономической политики в контексте ее влияния на совокупный спрос и совокупное предложение.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</w:t>
      </w:r>
      <w:r w:rsidR="00FB5F39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B5F39">
        <w:rPr>
          <w:rFonts w:ascii="Times New Roman" w:hAnsi="Times New Roman" w:cs="Times New Roman"/>
          <w:sz w:val="28"/>
          <w:szCs w:val="28"/>
        </w:rPr>
        <w:t xml:space="preserve">предложить конкретные мероприятия по совершенствованию воздействия макроэкономической политики </w:t>
      </w:r>
      <w:r w:rsidRPr="00837B89">
        <w:rPr>
          <w:rFonts w:ascii="Times New Roman" w:hAnsi="Times New Roman" w:cs="Times New Roman"/>
          <w:sz w:val="28"/>
          <w:szCs w:val="28"/>
        </w:rPr>
        <w:t>на оптимально</w:t>
      </w:r>
      <w:r w:rsidR="00FB5F39">
        <w:rPr>
          <w:rFonts w:ascii="Times New Roman" w:hAnsi="Times New Roman" w:cs="Times New Roman"/>
          <w:sz w:val="28"/>
          <w:szCs w:val="28"/>
        </w:rPr>
        <w:t>е</w:t>
      </w:r>
      <w:r w:rsidRPr="00837B89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FB5F39">
        <w:rPr>
          <w:rFonts w:ascii="Times New Roman" w:hAnsi="Times New Roman" w:cs="Times New Roman"/>
          <w:sz w:val="28"/>
          <w:szCs w:val="28"/>
        </w:rPr>
        <w:t>е</w:t>
      </w:r>
      <w:r w:rsidRPr="00837B89">
        <w:rPr>
          <w:rFonts w:ascii="Times New Roman" w:hAnsi="Times New Roman" w:cs="Times New Roman"/>
          <w:sz w:val="28"/>
          <w:szCs w:val="28"/>
        </w:rPr>
        <w:t xml:space="preserve"> совокупного спроса и совокупного предложения.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3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t>Тема 30</w:t>
      </w:r>
      <w:r w:rsidR="00FB5F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4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Денежный рынок: </w:t>
      </w:r>
      <w:r w:rsidR="00FB5F39">
        <w:rPr>
          <w:rFonts w:ascii="Times New Roman" w:hAnsi="Times New Roman" w:cs="Times New Roman"/>
          <w:b/>
          <w:bCs/>
          <w:sz w:val="28"/>
          <w:szCs w:val="28"/>
        </w:rPr>
        <w:t>проблемы развития и сбалансированности.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раскрыть особенности денежного рынка в механизме рыночной экономики.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показать различные трактовки спроса на деньги и факторов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B89">
        <w:rPr>
          <w:rFonts w:ascii="Times New Roman" w:hAnsi="Times New Roman" w:cs="Times New Roman"/>
          <w:sz w:val="28"/>
          <w:szCs w:val="28"/>
        </w:rPr>
        <w:t xml:space="preserve"> их определяющих; механизм денежного предложения со стороны центрального и коммерческих банков и его влияние на денежные агрегаты; инструменты регулирования равновесия на денежном рынке.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проанализировать изменение размера и структуры денежного предложения Республики Беларусь, изучить факторы формирования спроса на деньги в контексте проводимой Национальным банком денежно-кредитной политики.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проектной части предложить систему мероприятий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837B89">
        <w:rPr>
          <w:rFonts w:ascii="Times New Roman" w:hAnsi="Times New Roman" w:cs="Times New Roman"/>
          <w:sz w:val="28"/>
          <w:szCs w:val="28"/>
        </w:rPr>
        <w:t>по достижению сбалансированности спроса и предложения на денежном рынке Республики Беларусь.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15713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t>Тема 31</w:t>
      </w:r>
      <w:r w:rsidR="00D42F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FAF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>политики государственной поддержки малого бизнеса в Республике Беларусь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раскрыть потенциал малого бизнеса в условиях становления рыночной экономики Республики Беларусь, оценить формы и методы его поддержки со стороны государства.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теоретической части раскрыть содержание и формы развития малого бизнеса, необходимые экономические и правовые условия его </w:t>
      </w:r>
      <w:r w:rsidRPr="00837B89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функционирования, формы взаимодействия с </w:t>
      </w:r>
      <w:r w:rsidR="00D42FAF">
        <w:rPr>
          <w:rFonts w:ascii="Times New Roman" w:hAnsi="Times New Roman" w:cs="Times New Roman"/>
          <w:sz w:val="28"/>
          <w:szCs w:val="28"/>
        </w:rPr>
        <w:t xml:space="preserve">государством и </w:t>
      </w:r>
      <w:r w:rsidRPr="00837B89">
        <w:rPr>
          <w:rFonts w:ascii="Times New Roman" w:hAnsi="Times New Roman" w:cs="Times New Roman"/>
          <w:sz w:val="28"/>
          <w:szCs w:val="28"/>
        </w:rPr>
        <w:t>корпоративным бизнесом</w:t>
      </w:r>
      <w:r w:rsidR="00D42FAF">
        <w:rPr>
          <w:rFonts w:ascii="Times New Roman" w:hAnsi="Times New Roman" w:cs="Times New Roman"/>
          <w:sz w:val="28"/>
          <w:szCs w:val="28"/>
        </w:rPr>
        <w:t>.</w:t>
      </w:r>
      <w:r w:rsidRPr="0083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AF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необходимо проанализировать </w:t>
      </w:r>
      <w:r w:rsidR="00D42FAF">
        <w:rPr>
          <w:rFonts w:ascii="Times New Roman" w:hAnsi="Times New Roman" w:cs="Times New Roman"/>
          <w:sz w:val="28"/>
          <w:szCs w:val="28"/>
        </w:rPr>
        <w:t xml:space="preserve">показатели развития </w:t>
      </w:r>
      <w:r w:rsidRPr="00837B89">
        <w:rPr>
          <w:rFonts w:ascii="Times New Roman" w:hAnsi="Times New Roman" w:cs="Times New Roman"/>
          <w:sz w:val="28"/>
          <w:szCs w:val="28"/>
        </w:rPr>
        <w:t xml:space="preserve">малого бизнеса, оценить условия развития предпринимательства в Республике Беларусь, охарактеризовать эффективность и проблемы его взаимодействия с другими сегментами предпринимательской среды. </w:t>
      </w:r>
      <w:r w:rsidR="00D42FAF">
        <w:rPr>
          <w:rFonts w:ascii="Times New Roman" w:hAnsi="Times New Roman" w:cs="Times New Roman"/>
          <w:sz w:val="28"/>
          <w:szCs w:val="28"/>
        </w:rPr>
        <w:t>О</w:t>
      </w:r>
      <w:r w:rsidRPr="00837B89">
        <w:rPr>
          <w:rFonts w:ascii="Times New Roman" w:hAnsi="Times New Roman" w:cs="Times New Roman"/>
          <w:sz w:val="28"/>
          <w:szCs w:val="28"/>
        </w:rPr>
        <w:t>ценить формы и методы политики государственной поддержки малого бизнеса</w:t>
      </w:r>
      <w:r w:rsidR="00D42FAF">
        <w:rPr>
          <w:rFonts w:ascii="Times New Roman" w:hAnsi="Times New Roman" w:cs="Times New Roman"/>
          <w:sz w:val="28"/>
          <w:szCs w:val="28"/>
        </w:rPr>
        <w:t>.</w:t>
      </w:r>
      <w:r w:rsidRPr="0083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проектной части </w:t>
      </w:r>
      <w:r w:rsidR="00D42FAF">
        <w:rPr>
          <w:rFonts w:ascii="Times New Roman" w:hAnsi="Times New Roman" w:cs="Times New Roman"/>
          <w:sz w:val="28"/>
          <w:szCs w:val="28"/>
        </w:rPr>
        <w:t xml:space="preserve">предложить конкретные мероприятия </w:t>
      </w:r>
      <w:r w:rsidR="00EF60B0">
        <w:rPr>
          <w:rFonts w:ascii="Times New Roman" w:hAnsi="Times New Roman" w:cs="Times New Roman"/>
          <w:sz w:val="28"/>
          <w:szCs w:val="28"/>
        </w:rPr>
        <w:t>по</w:t>
      </w:r>
      <w:r w:rsidRPr="00837B89">
        <w:rPr>
          <w:rFonts w:ascii="Times New Roman" w:hAnsi="Times New Roman" w:cs="Times New Roman"/>
          <w:sz w:val="28"/>
          <w:szCs w:val="28"/>
        </w:rPr>
        <w:t xml:space="preserve"> активизации малого бизнеса в Республике Беларусь, в том числе за счет расширения форм и методов государственной поддержки.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15713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t>Тема 32</w:t>
      </w:r>
      <w:r w:rsidR="00D42F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Бюджетный дефицит и государственный долг в контексте экономической безопасности национальной экономики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показать механизм влияния фискальной политики и ее последствия на экономическую безопасность страны.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сущность и виды бюджетного дефицита и государственного долга, методы их финансирования; понятие экономической безопасности и критерии ее оценки; механизм взаимозависимости бюджетного дефицита и государственного долга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B89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B89">
        <w:rPr>
          <w:rFonts w:ascii="Times New Roman" w:hAnsi="Times New Roman" w:cs="Times New Roman"/>
          <w:sz w:val="28"/>
          <w:szCs w:val="28"/>
        </w:rPr>
        <w:t xml:space="preserve"> и экономической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B89">
        <w:rPr>
          <w:rFonts w:ascii="Times New Roman" w:hAnsi="Times New Roman" w:cs="Times New Roman"/>
          <w:sz w:val="28"/>
          <w:szCs w:val="28"/>
        </w:rPr>
        <w:t xml:space="preserve"> с другой стороны.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изучить динамику и структуру изменения бюджетного дефицита и государственного долга в Республике Беларусь</w:t>
      </w:r>
      <w:r w:rsidR="00EF60B0">
        <w:rPr>
          <w:rFonts w:ascii="Times New Roman" w:hAnsi="Times New Roman" w:cs="Times New Roman"/>
          <w:sz w:val="28"/>
          <w:szCs w:val="28"/>
        </w:rPr>
        <w:t>,</w:t>
      </w:r>
      <w:r w:rsidRPr="00837B89">
        <w:rPr>
          <w:rFonts w:ascii="Times New Roman" w:hAnsi="Times New Roman" w:cs="Times New Roman"/>
          <w:sz w:val="28"/>
          <w:szCs w:val="28"/>
        </w:rPr>
        <w:t xml:space="preserve"> методы их финансирования</w:t>
      </w:r>
      <w:r w:rsidR="00EF60B0">
        <w:rPr>
          <w:rFonts w:ascii="Times New Roman" w:hAnsi="Times New Roman" w:cs="Times New Roman"/>
          <w:sz w:val="28"/>
          <w:szCs w:val="28"/>
        </w:rPr>
        <w:t>,</w:t>
      </w:r>
      <w:r w:rsidRPr="00837B89">
        <w:rPr>
          <w:rFonts w:ascii="Times New Roman" w:hAnsi="Times New Roman" w:cs="Times New Roman"/>
          <w:sz w:val="28"/>
          <w:szCs w:val="28"/>
        </w:rPr>
        <w:t xml:space="preserve"> дать оценку критериям экономической безопасности национальной экономики.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</w:t>
      </w:r>
      <w:r w:rsidR="00EF60B0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F60B0">
        <w:rPr>
          <w:rFonts w:ascii="Times New Roman" w:hAnsi="Times New Roman" w:cs="Times New Roman"/>
          <w:sz w:val="28"/>
          <w:szCs w:val="28"/>
        </w:rPr>
        <w:t xml:space="preserve">предложить и обосновать мероприятия по </w:t>
      </w:r>
      <w:r w:rsidRPr="00837B89">
        <w:rPr>
          <w:rFonts w:ascii="Times New Roman" w:hAnsi="Times New Roman" w:cs="Times New Roman"/>
          <w:sz w:val="28"/>
          <w:szCs w:val="28"/>
        </w:rPr>
        <w:t>оптимизации бюджетной политики, по укреплению экономической безопасности страны и повышению эффективности проводимой фискальной политики.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15713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t>Тема 33</w:t>
      </w:r>
      <w:r w:rsidR="00EF60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Макроэкономическая политика рыночной и административно-командной систем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показать сравнительную эффективность хозяйственн</w:t>
      </w:r>
      <w:r w:rsidR="00EF60B0">
        <w:rPr>
          <w:rFonts w:ascii="Times New Roman" w:hAnsi="Times New Roman" w:cs="Times New Roman"/>
          <w:sz w:val="28"/>
          <w:szCs w:val="28"/>
        </w:rPr>
        <w:t>ых</w:t>
      </w:r>
      <w:r w:rsidRPr="00837B89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EF60B0">
        <w:rPr>
          <w:rFonts w:ascii="Times New Roman" w:hAnsi="Times New Roman" w:cs="Times New Roman"/>
          <w:sz w:val="28"/>
          <w:szCs w:val="28"/>
        </w:rPr>
        <w:t>ов</w:t>
      </w:r>
      <w:r w:rsidRPr="00837B89">
        <w:rPr>
          <w:rFonts w:ascii="Times New Roman" w:hAnsi="Times New Roman" w:cs="Times New Roman"/>
          <w:sz w:val="28"/>
          <w:szCs w:val="28"/>
        </w:rPr>
        <w:t xml:space="preserve"> рыночной и административно-командной экономик. 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теоретической части показать экономические основы функционирования рыночной и административно-командной систем: ценообразование, управление, распределение ресурсов и доходов, стимулирование труда; финансирование экономики, теоретические основы построения макростатистики, формы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7B89">
        <w:rPr>
          <w:rFonts w:ascii="Times New Roman" w:hAnsi="Times New Roman" w:cs="Times New Roman"/>
          <w:sz w:val="28"/>
          <w:szCs w:val="28"/>
        </w:rPr>
        <w:t>т.д.; а также показать инструментарий проведения макроэкономической политики в двух исследуемых экономических системах.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аналитической части проанализировать состояние хозяйственного механизма Республики Беларусь на соответствие критериям рыночной и </w:t>
      </w:r>
      <w:r w:rsidRPr="00837B89">
        <w:rPr>
          <w:rFonts w:ascii="Times New Roman" w:hAnsi="Times New Roman" w:cs="Times New Roman"/>
          <w:sz w:val="28"/>
          <w:szCs w:val="28"/>
        </w:rPr>
        <w:lastRenderedPageBreak/>
        <w:t xml:space="preserve">переходной экономик (можно в форме сравнительной характеристики с другими странами СНГ). 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 xml:space="preserve">В </w:t>
      </w:r>
      <w:r w:rsidR="00EF60B0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837B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F60B0">
        <w:rPr>
          <w:rFonts w:ascii="Times New Roman" w:hAnsi="Times New Roman" w:cs="Times New Roman"/>
          <w:sz w:val="28"/>
          <w:szCs w:val="28"/>
        </w:rPr>
        <w:t>предложить конкретные мероприятия по</w:t>
      </w:r>
      <w:r w:rsidRPr="00837B89">
        <w:rPr>
          <w:rFonts w:ascii="Times New Roman" w:hAnsi="Times New Roman" w:cs="Times New Roman"/>
          <w:sz w:val="28"/>
          <w:szCs w:val="28"/>
        </w:rPr>
        <w:t xml:space="preserve"> </w:t>
      </w:r>
      <w:r w:rsidR="00EF60B0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Pr="00837B89">
        <w:rPr>
          <w:rFonts w:ascii="Times New Roman" w:hAnsi="Times New Roman" w:cs="Times New Roman"/>
          <w:sz w:val="28"/>
          <w:szCs w:val="28"/>
        </w:rPr>
        <w:t xml:space="preserve">структурных и институциональных преобразований в Республике Беларусь, необходимых для создания рыночной модели экономики в </w:t>
      </w:r>
      <w:r w:rsidR="00EF60B0">
        <w:rPr>
          <w:rFonts w:ascii="Times New Roman" w:hAnsi="Times New Roman" w:cs="Times New Roman"/>
          <w:sz w:val="28"/>
          <w:szCs w:val="28"/>
        </w:rPr>
        <w:t>стране.</w:t>
      </w:r>
    </w:p>
    <w:p w:rsidR="00EF60B0" w:rsidRPr="00837B89" w:rsidRDefault="00EF60B0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0F1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38">
        <w:rPr>
          <w:rFonts w:ascii="Times New Roman" w:hAnsi="Times New Roman" w:cs="Times New Roman"/>
          <w:b/>
          <w:bCs/>
          <w:sz w:val="28"/>
          <w:szCs w:val="28"/>
        </w:rPr>
        <w:t>Тема 34</w:t>
      </w:r>
      <w:r w:rsidR="00EF60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0F1">
        <w:rPr>
          <w:rFonts w:ascii="Times New Roman" w:hAnsi="Times New Roman" w:cs="Times New Roman"/>
          <w:b/>
          <w:bCs/>
          <w:sz w:val="28"/>
          <w:szCs w:val="28"/>
        </w:rPr>
        <w:t>Проблемы обеспечения м</w:t>
      </w:r>
      <w:r w:rsidRPr="00157138">
        <w:rPr>
          <w:rFonts w:ascii="Times New Roman" w:hAnsi="Times New Roman" w:cs="Times New Roman"/>
          <w:b/>
          <w:bCs/>
          <w:sz w:val="28"/>
          <w:szCs w:val="28"/>
        </w:rPr>
        <w:t>акроэкономическо</w:t>
      </w:r>
      <w:r w:rsidR="009E70F1">
        <w:rPr>
          <w:rFonts w:ascii="Times New Roman" w:hAnsi="Times New Roman" w:cs="Times New Roman"/>
          <w:b/>
          <w:bCs/>
          <w:sz w:val="28"/>
          <w:szCs w:val="28"/>
        </w:rPr>
        <w:t>й сбалансированности в национальной экономике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Цель курсовой работы: исследовать макроэкономическо</w:t>
      </w:r>
      <w:r w:rsidR="00E75AFE">
        <w:rPr>
          <w:rFonts w:ascii="Times New Roman" w:hAnsi="Times New Roman" w:cs="Times New Roman"/>
          <w:sz w:val="28"/>
          <w:szCs w:val="28"/>
        </w:rPr>
        <w:t>е</w:t>
      </w:r>
      <w:r w:rsidRPr="00837B89">
        <w:rPr>
          <w:rFonts w:ascii="Times New Roman" w:hAnsi="Times New Roman" w:cs="Times New Roman"/>
          <w:sz w:val="28"/>
          <w:szCs w:val="28"/>
        </w:rPr>
        <w:t xml:space="preserve"> равновеси</w:t>
      </w:r>
      <w:r w:rsidR="00E75AFE">
        <w:rPr>
          <w:rFonts w:ascii="Times New Roman" w:hAnsi="Times New Roman" w:cs="Times New Roman"/>
          <w:sz w:val="28"/>
          <w:szCs w:val="28"/>
        </w:rPr>
        <w:t>е</w:t>
      </w:r>
      <w:r w:rsidRPr="00837B89">
        <w:rPr>
          <w:rFonts w:ascii="Times New Roman" w:hAnsi="Times New Roman" w:cs="Times New Roman"/>
          <w:sz w:val="28"/>
          <w:szCs w:val="28"/>
        </w:rPr>
        <w:t xml:space="preserve"> как основ</w:t>
      </w:r>
      <w:r w:rsidR="00E75AFE">
        <w:rPr>
          <w:rFonts w:ascii="Times New Roman" w:hAnsi="Times New Roman" w:cs="Times New Roman"/>
          <w:sz w:val="28"/>
          <w:szCs w:val="28"/>
        </w:rPr>
        <w:t>у</w:t>
      </w:r>
      <w:r w:rsidRPr="00837B89">
        <w:rPr>
          <w:rFonts w:ascii="Times New Roman" w:hAnsi="Times New Roman" w:cs="Times New Roman"/>
          <w:sz w:val="28"/>
          <w:szCs w:val="28"/>
        </w:rPr>
        <w:t xml:space="preserve"> оптимального использования экономических ресурсов в национальной экономике.</w:t>
      </w:r>
    </w:p>
    <w:p w:rsidR="00C37BE8" w:rsidRPr="00837B89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теоретической части раскрыть виды и модели установления макроэкономического равновесия, методы определения равновесного объема ВВП, инструменты воздействия правительства на достижение макроэкономического равновесия на отдельных рынк</w:t>
      </w:r>
      <w:r w:rsidR="00E75AFE">
        <w:rPr>
          <w:rFonts w:ascii="Times New Roman" w:hAnsi="Times New Roman" w:cs="Times New Roman"/>
          <w:sz w:val="28"/>
          <w:szCs w:val="28"/>
        </w:rPr>
        <w:t>ах</w:t>
      </w:r>
      <w:r w:rsidRPr="00837B89">
        <w:rPr>
          <w:rFonts w:ascii="Times New Roman" w:hAnsi="Times New Roman" w:cs="Times New Roman"/>
          <w:sz w:val="28"/>
          <w:szCs w:val="28"/>
        </w:rPr>
        <w:t>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9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на основе данных национальных счетов Республики Беларусь состояние равновесия на отдельных рынк</w:t>
      </w:r>
      <w:r w:rsidR="00E75AFE">
        <w:rPr>
          <w:rFonts w:ascii="Times New Roman" w:hAnsi="Times New Roman" w:cs="Times New Roman"/>
          <w:sz w:val="28"/>
          <w:szCs w:val="28"/>
        </w:rPr>
        <w:t>ах</w:t>
      </w:r>
      <w:r w:rsidRPr="00837B89">
        <w:rPr>
          <w:rFonts w:ascii="Times New Roman" w:hAnsi="Times New Roman" w:cs="Times New Roman"/>
          <w:sz w:val="28"/>
          <w:szCs w:val="28"/>
        </w:rPr>
        <w:t xml:space="preserve">, а также равновесный объем национального продукта и его отклонение от фактического с точки зрения выявления рецессионного и инфляционного разрывов в экономике. </w:t>
      </w:r>
      <w:r w:rsidR="00E75AFE">
        <w:rPr>
          <w:rFonts w:ascii="Times New Roman" w:hAnsi="Times New Roman" w:cs="Times New Roman"/>
          <w:sz w:val="28"/>
          <w:szCs w:val="28"/>
        </w:rPr>
        <w:t>Выявить факторы, препятствующие сбалансированности белорусской экономики.</w:t>
      </w:r>
    </w:p>
    <w:p w:rsidR="00C37BE8" w:rsidRPr="00837B89" w:rsidRDefault="00E75AFE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проектной части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C37BE8" w:rsidRPr="00837B89">
        <w:rPr>
          <w:rFonts w:ascii="Times New Roman" w:hAnsi="Times New Roman" w:cs="Times New Roman"/>
          <w:sz w:val="28"/>
          <w:szCs w:val="28"/>
        </w:rPr>
        <w:t>разработать систему мер по сбалансированию отдельных видов рынков и национальной экономики Республики Беларусь</w:t>
      </w:r>
      <w:r w:rsidR="00C37BE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C37BE8" w:rsidRPr="00837B89">
        <w:rPr>
          <w:rFonts w:ascii="Times New Roman" w:hAnsi="Times New Roman" w:cs="Times New Roman"/>
          <w:sz w:val="28"/>
          <w:szCs w:val="28"/>
        </w:rPr>
        <w:t>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</w:rPr>
        <w:t>Тема 35</w:t>
      </w:r>
      <w:r w:rsidR="00E75A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6603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Человеческий капитал: эв</w:t>
      </w:r>
      <w:r>
        <w:rPr>
          <w:rFonts w:ascii="Times New Roman" w:hAnsi="Times New Roman" w:cs="Times New Roman"/>
          <w:b/>
          <w:bCs/>
          <w:sz w:val="28"/>
          <w:szCs w:val="28"/>
        </w:rPr>
        <w:t>олюция подходов, способы оценки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Цель курсовой работы: раскрыть роль человеческого капитала в инновационной модели развития современной экономики.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теоретической части курсовой работы раскрыть понятие «человеческий капитал» и эволюцию подходов к нему</w:t>
      </w:r>
      <w:r w:rsidR="00094ADD">
        <w:rPr>
          <w:rFonts w:ascii="Times New Roman" w:hAnsi="Times New Roman" w:cs="Times New Roman"/>
          <w:sz w:val="28"/>
          <w:szCs w:val="28"/>
        </w:rPr>
        <w:t>,</w:t>
      </w:r>
      <w:r w:rsidRPr="00746603">
        <w:rPr>
          <w:rFonts w:ascii="Times New Roman" w:hAnsi="Times New Roman" w:cs="Times New Roman"/>
          <w:sz w:val="28"/>
          <w:szCs w:val="28"/>
        </w:rPr>
        <w:t xml:space="preserve"> показать способы оценки потенциала человеческого капитала.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аналитической части охарактеризовать уровень развития человеческого капитала в разных национальных и институциональных моделях экономик</w:t>
      </w:r>
      <w:r w:rsidR="00094ADD">
        <w:rPr>
          <w:rFonts w:ascii="Times New Roman" w:hAnsi="Times New Roman" w:cs="Times New Roman"/>
          <w:sz w:val="28"/>
          <w:szCs w:val="28"/>
        </w:rPr>
        <w:t>,</w:t>
      </w:r>
      <w:r w:rsidRPr="00746603">
        <w:rPr>
          <w:rFonts w:ascii="Times New Roman" w:hAnsi="Times New Roman" w:cs="Times New Roman"/>
          <w:sz w:val="28"/>
          <w:szCs w:val="28"/>
        </w:rPr>
        <w:t xml:space="preserve"> оценить условия и уровень развития человеческого потенциала в Республике Беларусь.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 xml:space="preserve">В проектной части </w:t>
      </w:r>
      <w:r w:rsidR="00094ADD">
        <w:rPr>
          <w:rFonts w:ascii="Times New Roman" w:hAnsi="Times New Roman" w:cs="Times New Roman"/>
          <w:sz w:val="28"/>
          <w:szCs w:val="28"/>
        </w:rPr>
        <w:t>обосновать конкретные мероприятия по</w:t>
      </w:r>
      <w:r w:rsidRPr="00746603">
        <w:rPr>
          <w:rFonts w:ascii="Times New Roman" w:hAnsi="Times New Roman" w:cs="Times New Roman"/>
          <w:sz w:val="28"/>
          <w:szCs w:val="28"/>
        </w:rPr>
        <w:t xml:space="preserve"> активизации человеческого капитала в Республике Беларусь как важнейшего фактора становления инновационной модели развития национальной экономики и формирования «среднего класса».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</w:rPr>
        <w:t>Тема 36</w:t>
      </w:r>
      <w:r w:rsidR="00094A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6603">
        <w:rPr>
          <w:rFonts w:ascii="Times New Roman" w:hAnsi="Times New Roman" w:cs="Times New Roman"/>
          <w:b/>
          <w:bCs/>
          <w:sz w:val="28"/>
          <w:szCs w:val="28"/>
        </w:rPr>
        <w:t xml:space="preserve"> Модели социальной защиты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населения в рыночной экономике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lastRenderedPageBreak/>
        <w:t>Цель курсовой работы: исследовать объективную необходимость, сущность и формы современных моделей социальной защиты населения в рыночной экономике.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сущность, возникновение и развитие, цели и масштабы социальной защиты населения в рыночной экономике; показатели эффективности социальной политики государства; системы социальной защиты населения.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 xml:space="preserve">В аналитической части </w:t>
      </w:r>
      <w:r w:rsidR="001138F0" w:rsidRPr="00746603">
        <w:rPr>
          <w:rFonts w:ascii="Times New Roman" w:hAnsi="Times New Roman" w:cs="Times New Roman"/>
          <w:sz w:val="28"/>
          <w:szCs w:val="28"/>
        </w:rPr>
        <w:t>проанализировать систему социальной защиты населения в Республике Беларусь</w:t>
      </w:r>
      <w:r w:rsidR="001138F0">
        <w:rPr>
          <w:rFonts w:ascii="Times New Roman" w:hAnsi="Times New Roman" w:cs="Times New Roman"/>
          <w:sz w:val="28"/>
          <w:szCs w:val="28"/>
        </w:rPr>
        <w:t>,</w:t>
      </w:r>
      <w:r w:rsidR="001138F0" w:rsidRPr="00746603">
        <w:rPr>
          <w:rFonts w:ascii="Times New Roman" w:hAnsi="Times New Roman" w:cs="Times New Roman"/>
          <w:sz w:val="28"/>
          <w:szCs w:val="28"/>
        </w:rPr>
        <w:t xml:space="preserve"> </w:t>
      </w:r>
      <w:r w:rsidRPr="00746603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1138F0">
        <w:rPr>
          <w:rFonts w:ascii="Times New Roman" w:hAnsi="Times New Roman" w:cs="Times New Roman"/>
          <w:sz w:val="28"/>
          <w:szCs w:val="28"/>
        </w:rPr>
        <w:t xml:space="preserve">ее </w:t>
      </w:r>
      <w:r w:rsidRPr="00746603">
        <w:rPr>
          <w:rFonts w:ascii="Times New Roman" w:hAnsi="Times New Roman" w:cs="Times New Roman"/>
          <w:sz w:val="28"/>
          <w:szCs w:val="28"/>
        </w:rPr>
        <w:t>сильные и слабые стороны</w:t>
      </w:r>
      <w:r w:rsidR="001138F0">
        <w:rPr>
          <w:rFonts w:ascii="Times New Roman" w:hAnsi="Times New Roman" w:cs="Times New Roman"/>
          <w:sz w:val="28"/>
          <w:szCs w:val="28"/>
        </w:rPr>
        <w:t>,</w:t>
      </w:r>
      <w:r w:rsidRPr="00746603">
        <w:rPr>
          <w:rFonts w:ascii="Times New Roman" w:hAnsi="Times New Roman" w:cs="Times New Roman"/>
          <w:sz w:val="28"/>
          <w:szCs w:val="28"/>
        </w:rPr>
        <w:t xml:space="preserve"> результативность социального партнёрства.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проектной части разработать проект мероприятий по повышению эффективности белорусской модели социальной защиты населения с точки зрения обеспечения устойчивого экономического роста национальной экономики.</w:t>
      </w:r>
    </w:p>
    <w:p w:rsidR="00C37BE8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</w:rPr>
        <w:t>Тема 37</w:t>
      </w:r>
      <w:r w:rsidR="001138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6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8F0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эффективного взаимодействия </w:t>
      </w:r>
      <w:r w:rsidRPr="00746603">
        <w:rPr>
          <w:rFonts w:ascii="Times New Roman" w:hAnsi="Times New Roman" w:cs="Times New Roman"/>
          <w:b/>
          <w:bCs/>
          <w:sz w:val="28"/>
          <w:szCs w:val="28"/>
        </w:rPr>
        <w:t>малого бизнеса и крупных корпораций в современной экон</w:t>
      </w:r>
      <w:r>
        <w:rPr>
          <w:rFonts w:ascii="Times New Roman" w:hAnsi="Times New Roman" w:cs="Times New Roman"/>
          <w:b/>
          <w:bCs/>
          <w:sz w:val="28"/>
          <w:szCs w:val="28"/>
        </w:rPr>
        <w:t>омике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Цель курсовой работы: раскрыть диалектическое единство малого и крупного бизнеса в современной экономической системе.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сущность и формы малого и крупного бизнеса; преимущества, недостатки и условия их оптимального развития в современной экономике; формы и тенденции взаимодействия малого бизнеса и крупных корпораций.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условия и формы развития малого и крупного бизнеса в Республике Беларусь; их роль в национальной экономике; тенденции развития</w:t>
      </w:r>
      <w:r w:rsidR="00EE11A4">
        <w:rPr>
          <w:rFonts w:ascii="Times New Roman" w:hAnsi="Times New Roman" w:cs="Times New Roman"/>
          <w:sz w:val="28"/>
          <w:szCs w:val="28"/>
        </w:rPr>
        <w:t xml:space="preserve"> и взаимодействия.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проектной части разработать проект мероприятий по оптимизации взаимодействия малого бизнеса и крупных предприятий Республики Беларусь и повышению эффективности государственного регулирования их развития.</w:t>
      </w:r>
    </w:p>
    <w:p w:rsidR="00C37BE8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EE11A4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37BE8" w:rsidRPr="00746603">
        <w:rPr>
          <w:rFonts w:ascii="Times New Roman" w:hAnsi="Times New Roman" w:cs="Times New Roman"/>
          <w:b/>
          <w:bCs/>
          <w:sz w:val="28"/>
          <w:szCs w:val="28"/>
        </w:rPr>
        <w:t>ема 38</w:t>
      </w:r>
      <w:r w:rsidR="001138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37BE8" w:rsidRPr="00746603">
        <w:rPr>
          <w:rFonts w:ascii="Times New Roman" w:hAnsi="Times New Roman" w:cs="Times New Roman"/>
          <w:b/>
          <w:bCs/>
          <w:sz w:val="28"/>
          <w:szCs w:val="28"/>
        </w:rPr>
        <w:t xml:space="preserve"> Антимонопольное регулирование</w:t>
      </w:r>
      <w:r w:rsidR="001138F0">
        <w:rPr>
          <w:rFonts w:ascii="Times New Roman" w:hAnsi="Times New Roman" w:cs="Times New Roman"/>
          <w:b/>
          <w:bCs/>
          <w:sz w:val="28"/>
          <w:szCs w:val="28"/>
        </w:rPr>
        <w:t>: мировой опыт, отечественные проблемы</w:t>
      </w:r>
      <w:r w:rsidR="00C37BE8" w:rsidRPr="00746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Цель курсовой работы: раскрыть место антимонопольного регулирования и антимонопольного законодательства в механизме рыночной инфраструктуры.</w:t>
      </w:r>
    </w:p>
    <w:p w:rsidR="00EE11A4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история возникновения, сущность и инструменты антимонопольного законодательства; сравнительная характеристика антимонопольного регулирования в странах с рыночной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EE11A4">
        <w:rPr>
          <w:rFonts w:ascii="Times New Roman" w:hAnsi="Times New Roman" w:cs="Times New Roman"/>
          <w:sz w:val="28"/>
          <w:szCs w:val="28"/>
        </w:rPr>
        <w:t xml:space="preserve">и переходной </w:t>
      </w:r>
      <w:r w:rsidRPr="00746603">
        <w:rPr>
          <w:rFonts w:ascii="Times New Roman" w:hAnsi="Times New Roman" w:cs="Times New Roman"/>
          <w:sz w:val="28"/>
          <w:szCs w:val="28"/>
        </w:rPr>
        <w:t>экономик</w:t>
      </w:r>
      <w:r w:rsidR="00EE11A4">
        <w:rPr>
          <w:rFonts w:ascii="Times New Roman" w:hAnsi="Times New Roman" w:cs="Times New Roman"/>
          <w:sz w:val="28"/>
          <w:szCs w:val="28"/>
        </w:rPr>
        <w:t>ами.</w:t>
      </w:r>
      <w:r w:rsidRPr="0074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эволюцию развития антимонопольного законодательства Республики Беларусь, инструменты антимонопольного регулирования и их эффективность.</w:t>
      </w:r>
      <w:r w:rsidR="00EE11A4">
        <w:rPr>
          <w:rFonts w:ascii="Times New Roman" w:hAnsi="Times New Roman" w:cs="Times New Roman"/>
          <w:sz w:val="28"/>
          <w:szCs w:val="28"/>
        </w:rPr>
        <w:t xml:space="preserve"> Выявить особенности антимонопольного регулирования в Беларуси.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lastRenderedPageBreak/>
        <w:t>В проектной части предложить систему мероприятий по повышению эффективности антимонопольного регулирования как основы роста инвестиционной привлекательности экономики Республики Беларусь.</w:t>
      </w:r>
    </w:p>
    <w:p w:rsidR="00C37BE8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</w:rPr>
        <w:t>Тема 39</w:t>
      </w:r>
      <w:r w:rsidR="001138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4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603">
        <w:rPr>
          <w:rFonts w:ascii="Times New Roman" w:hAnsi="Times New Roman" w:cs="Times New Roman"/>
          <w:b/>
          <w:bCs/>
          <w:sz w:val="28"/>
          <w:szCs w:val="28"/>
        </w:rPr>
        <w:t>Денежн</w:t>
      </w:r>
      <w:r w:rsidR="001138F0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746603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 w:rsidR="001138F0">
        <w:rPr>
          <w:rFonts w:ascii="Times New Roman" w:hAnsi="Times New Roman" w:cs="Times New Roman"/>
          <w:b/>
          <w:bCs/>
          <w:sz w:val="28"/>
          <w:szCs w:val="28"/>
        </w:rPr>
        <w:t>ы: эволюция и с</w:t>
      </w:r>
      <w:r>
        <w:rPr>
          <w:rFonts w:ascii="Times New Roman" w:hAnsi="Times New Roman" w:cs="Times New Roman"/>
          <w:b/>
          <w:bCs/>
          <w:sz w:val="28"/>
          <w:szCs w:val="28"/>
        </w:rPr>
        <w:t>овременн</w:t>
      </w:r>
      <w:r w:rsidR="001138F0">
        <w:rPr>
          <w:rFonts w:ascii="Times New Roman" w:hAnsi="Times New Roman" w:cs="Times New Roman"/>
          <w:b/>
          <w:bCs/>
          <w:sz w:val="28"/>
          <w:szCs w:val="28"/>
        </w:rPr>
        <w:t>ость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Цель курсовой работы: исследовать возможности эффективного функционирования денежной системы и её влияние на денежный рынок.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 xml:space="preserve">В теоретической части раскрыть понятие, структуру и типы денежных систем; охарактеризовать этапы её эволюции; отметить особенности функционирования современных моделей денежных систем. </w:t>
      </w:r>
      <w:r w:rsidR="00EE11A4">
        <w:rPr>
          <w:rFonts w:ascii="Times New Roman" w:hAnsi="Times New Roman" w:cs="Times New Roman"/>
          <w:sz w:val="28"/>
          <w:szCs w:val="28"/>
        </w:rPr>
        <w:t xml:space="preserve">Охарактеризовать </w:t>
      </w:r>
      <w:r w:rsidRPr="00746603">
        <w:rPr>
          <w:rFonts w:ascii="Times New Roman" w:hAnsi="Times New Roman" w:cs="Times New Roman"/>
          <w:sz w:val="28"/>
          <w:szCs w:val="28"/>
        </w:rPr>
        <w:t>современны</w:t>
      </w:r>
      <w:r w:rsidR="00EE11A4">
        <w:rPr>
          <w:rFonts w:ascii="Times New Roman" w:hAnsi="Times New Roman" w:cs="Times New Roman"/>
          <w:sz w:val="28"/>
          <w:szCs w:val="28"/>
        </w:rPr>
        <w:t>е</w:t>
      </w:r>
      <w:r w:rsidRPr="00746603">
        <w:rPr>
          <w:rFonts w:ascii="Times New Roman" w:hAnsi="Times New Roman" w:cs="Times New Roman"/>
          <w:sz w:val="28"/>
          <w:szCs w:val="28"/>
        </w:rPr>
        <w:t xml:space="preserve"> деньг</w:t>
      </w:r>
      <w:r w:rsidR="00EE11A4">
        <w:rPr>
          <w:rFonts w:ascii="Times New Roman" w:hAnsi="Times New Roman" w:cs="Times New Roman"/>
          <w:sz w:val="28"/>
          <w:szCs w:val="28"/>
        </w:rPr>
        <w:t>и</w:t>
      </w:r>
      <w:r w:rsidRPr="00746603">
        <w:rPr>
          <w:rFonts w:ascii="Times New Roman" w:hAnsi="Times New Roman" w:cs="Times New Roman"/>
          <w:sz w:val="28"/>
          <w:szCs w:val="28"/>
        </w:rPr>
        <w:t xml:space="preserve"> как основ</w:t>
      </w:r>
      <w:r w:rsidR="00EE11A4">
        <w:rPr>
          <w:rFonts w:ascii="Times New Roman" w:hAnsi="Times New Roman" w:cs="Times New Roman"/>
          <w:sz w:val="28"/>
          <w:szCs w:val="28"/>
        </w:rPr>
        <w:t>у</w:t>
      </w:r>
      <w:r w:rsidRPr="00746603">
        <w:rPr>
          <w:rFonts w:ascii="Times New Roman" w:hAnsi="Times New Roman" w:cs="Times New Roman"/>
          <w:sz w:val="28"/>
          <w:szCs w:val="28"/>
        </w:rPr>
        <w:t xml:space="preserve"> функционирования денежной системы.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аналитической части проанализировать социально-экономические и нормативно-правовые основы функционирования денежной системы Республики Беларусь; раскрыть её структуру</w:t>
      </w:r>
      <w:r w:rsidR="00640395">
        <w:rPr>
          <w:rFonts w:ascii="Times New Roman" w:hAnsi="Times New Roman" w:cs="Times New Roman"/>
          <w:sz w:val="28"/>
          <w:szCs w:val="28"/>
        </w:rPr>
        <w:t>, показать динамику</w:t>
      </w:r>
      <w:r w:rsidRPr="00746603">
        <w:rPr>
          <w:rFonts w:ascii="Times New Roman" w:hAnsi="Times New Roman" w:cs="Times New Roman"/>
          <w:sz w:val="28"/>
          <w:szCs w:val="28"/>
        </w:rPr>
        <w:t xml:space="preserve"> и тенденции развития.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 xml:space="preserve">В проектной части </w:t>
      </w:r>
      <w:r w:rsidR="00640395">
        <w:rPr>
          <w:rFonts w:ascii="Times New Roman" w:hAnsi="Times New Roman" w:cs="Times New Roman"/>
          <w:sz w:val="28"/>
          <w:szCs w:val="28"/>
        </w:rPr>
        <w:t xml:space="preserve">предложить конкретные мероприятия по оптимизации </w:t>
      </w:r>
      <w:r w:rsidRPr="00746603">
        <w:rPr>
          <w:rFonts w:ascii="Times New Roman" w:hAnsi="Times New Roman" w:cs="Times New Roman"/>
          <w:sz w:val="28"/>
          <w:szCs w:val="28"/>
        </w:rPr>
        <w:t>развития денежной системы Республики Беларусь в рамках взаимодействия национального денежного рынка с мировыми финансовыми рынками и институтами.</w:t>
      </w:r>
    </w:p>
    <w:p w:rsidR="00C37BE8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</w:rPr>
        <w:t>Тема 40</w:t>
      </w:r>
      <w:r w:rsidR="006403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6603">
        <w:rPr>
          <w:rFonts w:ascii="Times New Roman" w:hAnsi="Times New Roman" w:cs="Times New Roman"/>
          <w:b/>
          <w:bCs/>
          <w:sz w:val="28"/>
          <w:szCs w:val="28"/>
        </w:rPr>
        <w:t xml:space="preserve"> Свободные экономические зоны и особенности их функцио</w:t>
      </w:r>
      <w:r>
        <w:rPr>
          <w:rFonts w:ascii="Times New Roman" w:hAnsi="Times New Roman" w:cs="Times New Roman"/>
          <w:b/>
          <w:bCs/>
          <w:sz w:val="28"/>
          <w:szCs w:val="28"/>
        </w:rPr>
        <w:t>нирования в Республике Беларусь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Цель курсовой работы: раскрыть место и роль свободных экономических зон (СЭЗ) в развитии форм международной интеграции хозяйственной деятельности.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>В теоретической части раскрыть следующие вопросы: цели, задачи и предпосылки создания СЭЗ; типы и характеристики СЭЗ; мировой опыт создания и функционирования СЭЗ.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 xml:space="preserve">В аналитической части проанализировать </w:t>
      </w:r>
      <w:r w:rsidR="00640395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Pr="00746603">
        <w:rPr>
          <w:rFonts w:ascii="Times New Roman" w:hAnsi="Times New Roman" w:cs="Times New Roman"/>
          <w:sz w:val="28"/>
          <w:szCs w:val="28"/>
        </w:rPr>
        <w:t>развития СЭЗ в Республике Беларусь, виды деятельности на территории СЭЗ, налогообложение СЭЗ, государственные гарантии инвесторам в СЭЗ.</w:t>
      </w:r>
      <w:r w:rsidR="00640395">
        <w:rPr>
          <w:rFonts w:ascii="Times New Roman" w:hAnsi="Times New Roman" w:cs="Times New Roman"/>
          <w:sz w:val="28"/>
          <w:szCs w:val="28"/>
        </w:rPr>
        <w:t xml:space="preserve"> Показать влияние СЭЗ на развитие национальной экономики.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640395">
        <w:rPr>
          <w:rFonts w:ascii="Times New Roman" w:hAnsi="Times New Roman" w:cs="Times New Roman"/>
          <w:sz w:val="28"/>
          <w:szCs w:val="28"/>
        </w:rPr>
        <w:t>Выявить факторы, сдерживающие развитие СЭЗ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640395">
        <w:rPr>
          <w:rFonts w:ascii="Times New Roman" w:hAnsi="Times New Roman" w:cs="Times New Roman"/>
          <w:sz w:val="28"/>
          <w:szCs w:val="28"/>
        </w:rPr>
        <w:t>в Беларуси.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03">
        <w:rPr>
          <w:rFonts w:ascii="Times New Roman" w:hAnsi="Times New Roman" w:cs="Times New Roman"/>
          <w:sz w:val="28"/>
          <w:szCs w:val="28"/>
        </w:rPr>
        <w:t xml:space="preserve">В проектной части обозначить проблемы развития свободных экономических зон в Республике Беларусь и </w:t>
      </w:r>
      <w:r w:rsidR="00640395">
        <w:rPr>
          <w:rFonts w:ascii="Times New Roman" w:hAnsi="Times New Roman" w:cs="Times New Roman"/>
          <w:sz w:val="28"/>
          <w:szCs w:val="28"/>
        </w:rPr>
        <w:t>предложить конкретные мероприятия по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Pr="00746603">
        <w:rPr>
          <w:rFonts w:ascii="Times New Roman" w:hAnsi="Times New Roman" w:cs="Times New Roman"/>
          <w:sz w:val="28"/>
          <w:szCs w:val="28"/>
        </w:rPr>
        <w:t>их преодолени</w:t>
      </w:r>
      <w:r w:rsidR="00640395">
        <w:rPr>
          <w:rFonts w:ascii="Times New Roman" w:hAnsi="Times New Roman" w:cs="Times New Roman"/>
          <w:sz w:val="28"/>
          <w:szCs w:val="28"/>
        </w:rPr>
        <w:t>ю</w:t>
      </w:r>
      <w:r w:rsidRPr="00746603">
        <w:rPr>
          <w:rFonts w:ascii="Times New Roman" w:hAnsi="Times New Roman" w:cs="Times New Roman"/>
          <w:sz w:val="28"/>
          <w:szCs w:val="28"/>
        </w:rPr>
        <w:t>.</w:t>
      </w:r>
    </w:p>
    <w:p w:rsidR="00C37BE8" w:rsidRPr="00746603" w:rsidRDefault="00C37BE8" w:rsidP="00023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41:</w:t>
      </w: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Миграция рабочей силы как фак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тор макроэкономической динамики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процессы миграции рабочей силы в экономике Республики Беларусь.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сущность миграции рабочей силы, её причины, виды и последствия для участвующих экономик.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аналитической части провести исследование, экономических и неэкономических причин миграции рабочей силы, направлений и структуры миграционных потоков (возрастной, квалификационный и др.) в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еспублике 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. Проанализировать положительные и отрицательные последствия эмиграции и иммиграции на экономику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проектной части определить основные цели и актуальные вопросы эмиграционной и иммиграционной политик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, комплекс мероприятий по регулированию миграционных потоков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42. Иностранные инвестиции и их роль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развитии национальной экономики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процессы привлечения иностранных инвестиций в белорусскую экономику.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сущность, причины, формы иностранных инвестиций; показать важность привлечения иностранных инвестиций в национальную экономику.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В аналитической части проанализировать инвестиционный климат в Республике Беларусь на основе изучения нормативно-правовой базы, регулирующей движение капитала; дать сравнительную характеристику инвестиционной политики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постсоциалистических стран; изучить масштабы, динамику и структуру иностранных инвестиций в экономику Беларуси.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предложить систему мер по увеличению инвестиционной привлекательности экономики Республики Беларусь для иностранных инвесторов.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43: Динамика и структура внешней торговли Республики Беларусь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внешнюю торговлю Республики Беларусь в условиях растущей глобализации.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изучить важнейшие экономические показатели, определяющие внешнеэкономический потенциал страны; показать значение внешнеэкономического потенциала для устойчивого развития национальной экономики.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проанализировать товарную и географическую структуру внешней торговли Республики Беларусь, их динамику.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исследовать проблемы, стоящие на пути развития внешней торговли в Беларуси; предложить комплекс мер по совершенствованию сложившейся структуры внешней торговли Беларуси.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44:</w:t>
      </w: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Платёжный баланс и оценка его состояния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сущность, структуру и методику составления платёжного баланса.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теоретической части раскрыть сущность платёжного баланса, принципы, лежащие в основе его построения, источники информации для составления платёжного баланса, методы регулирования платёжного баланса.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проанализировать состояние торгового и платёжного баланса Республики Беларусь, источники финансирования отрицательного сальдо, методы регулирования платёжного баланса Республики Беларусь.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предложить пути совершенствования процессов формирования и регулирования платежного баланса Республики Беларусь.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45: Стратегические приоритеты внешнеэкономическ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ой политики Республики Беларусь 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 заключается в раскрытии и формулировании перспективных, стратегических государственных приоритетов Республики Беларусь в области внешнеэкономических связей.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структуру и тенденции развития мировой экономики; сущность и цели внешнеэкономической политики Республики Беларусь.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показать место и возрастающую роль Республики Беларусь в системе мирового хозяйства; проанализировать основные формы внешнеэкономических связей Республики Беларусь и тенденции их развития; участие Республики Беларусь в международных экономических, торговых и финансовых организациях.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проектной части исследовать направления совершенствования системы государственного регулирования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внешнеэкономической деятельности (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ВЭД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Республике Беларусь, раскрыть принципиальную позицию Республики Беларусь во внешнеэкономической политике.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6:</w:t>
      </w: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Рынок земли и его фор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мирование в Республике Беларусь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отразить особенности функционирования рынка земли в переходный период.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В теоретической части необходимо раскрыть следующие вопросы: понятие и характеристика рынка земли, земельная рента и цена земли, экономические показатели эффективности использования земли, 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проанализировать становление рынка земли в условиях переходной экономики на примере стран-соседей; право государственной и частной собственности на земли Республики Беларусь; структуру земельного фонда и ценообразование на рынке земли; особенности формирования и функционирования рынка земли в Республике Беларусь.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предложить комплекс мероприятий по дальнейшему развитию рынка земли в Беларуси.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 47: Налоговая система страны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 курсовой работы: анализ и изучение налоговой системы страны на примере Республики Беларусь.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необходимо раскрыть следующие вопросы: экономическая сущность налогов, структура и классификация налогов, принципы налогообложения, функции налоговой системы.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В аналитической части изучить особенности налоговой системы страны, сравнить уровень налоговой нагрузки экономики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 на фоне других стран, изучить тенденции изменения налоговых ставок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, показать причины периодического изменения налогового законодательства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 и экономические последствия налоговой нестабильности.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показать основные недостатки действующей системы налогообложения и направления совершенствования налоговой политики.</w:t>
      </w:r>
    </w:p>
    <w:p w:rsidR="00E52BDC" w:rsidRDefault="00E52BDC" w:rsidP="00E52B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BDC" w:rsidRPr="00E52BDC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48</w:t>
      </w:r>
      <w:r w:rsidRPr="00E52BDC">
        <w:rPr>
          <w:rFonts w:ascii="Times New Roman" w:hAnsi="Times New Roman" w:cs="Times New Roman"/>
          <w:b/>
          <w:sz w:val="28"/>
          <w:szCs w:val="28"/>
        </w:rPr>
        <w:t>: Транснациональные корпорации и их роль в современной экономике</w:t>
      </w:r>
    </w:p>
    <w:p w:rsidR="00E52BDC" w:rsidRPr="00E52BDC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отразить роль международных корпораций в развитии современной экономики в целом и Республики Беларусь в частности.</w:t>
      </w:r>
    </w:p>
    <w:p w:rsidR="00E52BDC" w:rsidRPr="00E52BDC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необходимо раскрыть понятие, причины возникновения крупного бизнеса, его роль в современной рыночной экономике. Рассмотреть основные типы транснациональных корпораций, отличительные черты ТНК развитых и развивающихся стран.</w:t>
      </w:r>
    </w:p>
    <w:p w:rsidR="00E52BDC" w:rsidRPr="00E52BDC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проанализировать влияние крупного бизнеса на экономику Беларуси. Выявить особенности деятельности крупных корпораций в Республике Беларусь, проблемы регулирования транснационального бизнеса.</w:t>
      </w:r>
    </w:p>
    <w:p w:rsidR="00E52BDC" w:rsidRPr="00E52BDC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исследовательской части исследовать проблемы в развитии крупного бизнеса в Беларуси и перспективы дальнейшего сотрудничества международных корпораций с бизнесом в Беларуси.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49: Уров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ень жизни и его составляющие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качество и уровень жизни населения на примере Республики Беларусь.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концептуальные аспекты и системы показателей уровня жизни населения, методики оценки уровня и качества жизни населения.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провести анализ и оценку основных показателей уровня жизни населения, выявить тенденции в изменениях уровня жизни населения в Беларуси.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предложить основные меры по повышению качества и уровня жизни населения в Беларуси.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BDC" w:rsidRPr="00E52BDC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2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 50: Функционирование холдингов: зарубежный опыт и практика Республики Беларусь</w:t>
      </w:r>
    </w:p>
    <w:p w:rsidR="00E52BDC" w:rsidRPr="00E52BDC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деятельность холдингов, выявить их значение и влияние на экономику страны.</w:t>
      </w:r>
    </w:p>
    <w:p w:rsidR="00E52BDC" w:rsidRPr="00E52BDC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понятие и виды холдингов, основные принципы функционирования холдингов, преимущества и недостатки холдингов, исследовать мировой опыт деятельности холдингов.</w:t>
      </w:r>
    </w:p>
    <w:p w:rsidR="00E52BDC" w:rsidRPr="00E52BDC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проанализировать становление холдингов в отечественной экономике, правовые условия формирования холдингов, эффективность деятельности холдингов, проблемы функционирования холдингов в условиях Беларуси.</w:t>
      </w:r>
    </w:p>
    <w:p w:rsidR="00E52BDC" w:rsidRPr="00746603" w:rsidRDefault="00E52BDC" w:rsidP="00E52B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исследовательской части необходимо изучить возможность преемственности для Беларуси мирового опыта деятельности холдингов и оценить перспективы развития холдингов в Беларуси.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51: Проблема неравенства дох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одов населения и её преодоление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раскрыть сущность доходов, причины и показатели неравенства доходов населения, проблему справедливого распределения доходов на примере Беларуси.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сущность, формы и источники формирования доходов населения; неравенство доходов: его причины и показатели; показать возможности выравнивания доходов в процессе организации государственной политики доходов.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В аналитической части выявить факторы, причины и особенности неравенства доходов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, дать оценку дифференциации доходов населения, провести анализ статистики распределения доходов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исследовательской части необходимо раскрыть особенности государственной политики перераспределения доходов в Республике Беларусь, показать пути решения проблемы справедливого распределения доходов.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52: Пр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облемы внешней задолженности Республики Беларусь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исследование сущности внешней задолженности, основных показателей структуры и динамики долга и его влияния на экономику Беларуси.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содержание следующих вопросов: понятие, сущность и значение внешней задолженности; государство как заемщик, гарант и кредитор; иностранные кредиты и экономическая безопасность страны.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В аналитической части следует дать анализ динамики и структуры внешнего долга Республики Беларусь, общую характеристику ее основных кредиторов, проанализировать особенности формирования и обслуживания 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внешнего долга Беларуси, заемную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 на внешнем рынке.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исследовательской части оценить влияние внешнего долга на экономику Беларуси, дать рекомендации по стабилизации внешней задолженности.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53: Национальное богатство Беларуси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структура и способы измерения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исследование понятия, структуры и путей увеличения национального богатства страны.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необходимо раскрыть следующие вопросы: сущность национального богатства как макроэкономического показателя, зарубежные и отечественные концепции оценки национального богатства, сложность его фактического подсчета, общая характеристика основных показателей и методик его измерения.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проанализировать способы и приемы накопления национального богатства, структуру национального богатства Беларуси.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предложить пути увеличения национального богатства в условиях современной Беларуси.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54: Участие Республики Беларусь в междуна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родной экономической интеграции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оценить опыт и эффективность участия Республики Беларусь в интеграционных группировках.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содержание следующих вопросов: предпосылки и сущность интеграции экономической жизни в мире; факторы, определяющие интеграционные процессы; цели и этапы сближения стран.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оценить состояние интеграционных связей Беларуси с государствами постсоветского пространства: особенности экономической интеграции в рамках СНГ, Евразийского экономического сообщества, Союзного государства России и Беларуси, Таможенного союза и Единого экономического пространства.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необходимо изучить проблемы и возможности сближения Беларуси со странами СНГ в рамках интеграционных объединений.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55: Формирование экономиче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ской системы Европейского союза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сущность европейской интеграции и её роль на мировой арене.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В теоретической части раскрыть специфику экономической интеграции во всем ее разнообразии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 переплетении микроэкономической и макроэкономической интеграции, показать теоретические основы сущность и 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причины возникновения экономической интеграции в Западной Европе, этапы развития экономической интеграции в Западной Европе.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проанализировать современное состояние западноевропейской интеграции, её роль на мировой арене, отличительные особенности экономической системы ЕС, проблемы развития экономической системы ЕС на современном этапе.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отразить перспективы развития западноевропейской интеграции и взаимодействия ЕС с Республикой Беларусь.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56:</w:t>
      </w: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Структурная трансформаци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экономики Республики Беларусь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формы, методы и направления структурной трансформации экономики Беларуси.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следующие вопросы: понятие и сущность структурной перестройки экономики, цели, задачи, основные принципы и механизмы структурной трансформации экономики Беларуси в переходный период.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показать необходимость структурной перестройки экономики Республики Беларусь, проанализировать, какие задачи структурной политики в Республике Беларусь уже решены, а какие преобразования ещё не завершены; проанализировать степень соответствия нормативно-правовой базы Республики Беларусь требованиям рыночной экономики.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проектной части показать предложить основные направления проведения структурных сдвигов в переходной экономике Беларуси.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57:</w:t>
      </w: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Проблемы перехода к рыночной экономике в постсоциалистических странах 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опыт трансформации экономических систем в постсоциалистических странах.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В теоретической части раскрыть следующие вопросы: трансформационная экономика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черты и особенности, роль государства в трансформационной экономике, переходные экономические системы постсоциалистических стран, предпосылки, цели и этапы экономических реформ в странах Центральной и Восточной Европы.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проанализировать результаты экономических реформ в странах Центральной и Восточной Европы, динамику показателей ВВП, экономического роста и инвестирования в постсоциалистических европейских странах, факторы их роста и тенденции развития; показать принципиальное отличие в вариантах перехода к рыночной экономике в Республике Беларусь по сравнению с Россией, Польшей, Украиной, Чехией и т.д.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исследовательской части необходимо изучить возможность преемственности для Беларуси накопленного опыта трансформации экономических систем в постсоциалистических странах.</w:t>
      </w:r>
    </w:p>
    <w:p w:rsidR="00C37BE8" w:rsidRPr="00746603" w:rsidRDefault="00C37BE8" w:rsidP="0002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58: Система планирования и прогнозирования национальной экономики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 xml:space="preserve">Цель курсовой работы: изучить основные документы (программы), отражающие текущие и стратегические цели развития экономики Республики Беларусь. 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следующие вопросы: возникновение и развитие прогнозирования и планирования в мировой практике, анализ опыта его применения в зарубежных странах.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изучить специфику перспективного планирования в экономике Беларуси, систему государственных прогнозов и программы социально-экономического развития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исследовательской части исследовать современные методы планирования и прогнозирования в Республике Беларусь и направления их совершенствования.</w:t>
      </w: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59: Национальная экономи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 и экономическая безопасность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определяющие факторы и пути обеспечения экономической безопасности Республики Беларусь в условиях глобализации мировой экономики.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раскрыть следующие вопросы: экономическая безопасность – как экономическая категория; роль и место экономической безопасности в системе национальной безопасности; критерии и показатели экономической безопасности; институциональные основы системы экономической безопасности.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исследовать систему органов и субъекты государственного обеспечения экономической безопасности, систему индикаторов и их пороговые значения, провести анализ аспектов экономической безопасности Республики Беларусь, выполнения Концепции национальной безопасности Республики Беларусь.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исследовательской части выявить проблемы и предложить пути совершенствование в области обеспечения экономической безопасности Республики Беларусь.</w:t>
      </w:r>
    </w:p>
    <w:p w:rsidR="00C37BE8" w:rsidRPr="00746603" w:rsidRDefault="00C37BE8" w:rsidP="0002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BE8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60: Демографическая политика как элемент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социальной политики государства</w:t>
      </w:r>
      <w:r w:rsidR="004641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Цель курсовой работы: исследовать основные направления демографической политики в Республике Беларусь на современном этапе.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теоретической части необходимо раскрыть следующие вопросы: общая теория народонаселения, концепция воспроизводства населения, сущность демографической политики, реализация средств демографической политики.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аналитической части проанализировать динамику численности, рождаемости и смертности населения Республики Беларусь, перемены в половозрастном составе, причины этих изменений и их последствия для экономики Беларуси. Выявить особенности современной демографической ситуации в Республике Беларусь.</w:t>
      </w:r>
    </w:p>
    <w:p w:rsidR="00C37BE8" w:rsidRPr="00746603" w:rsidRDefault="00C37BE8" w:rsidP="00023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603"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исследовательской части исследовать современные направления государственной политики по выводу страны из демографического кризиса.</w:t>
      </w:r>
    </w:p>
    <w:p w:rsidR="00C37BE8" w:rsidRDefault="00C37BE8" w:rsidP="00EF2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7005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BE8" w:rsidRPr="000D0FEB" w:rsidRDefault="00C37BE8" w:rsidP="00E140D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0FEB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C37BE8" w:rsidRPr="000D0FEB" w:rsidRDefault="00C37BE8" w:rsidP="00962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FEB">
        <w:rPr>
          <w:rFonts w:ascii="Times New Roman" w:hAnsi="Times New Roman" w:cs="Times New Roman"/>
          <w:b/>
          <w:bCs/>
          <w:sz w:val="28"/>
          <w:szCs w:val="28"/>
        </w:rPr>
        <w:t>Образец оформления титульного листа курсовой работы</w:t>
      </w:r>
    </w:p>
    <w:p w:rsidR="00C37BE8" w:rsidRPr="000D0FEB" w:rsidRDefault="00C37BE8" w:rsidP="00962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EB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C37BE8" w:rsidRPr="000D0FEB" w:rsidRDefault="00C37BE8" w:rsidP="0096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0D0F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Pr="000D0FEB">
        <w:rPr>
          <w:rFonts w:ascii="Times New Roman" w:hAnsi="Times New Roman" w:cs="Times New Roman"/>
          <w:sz w:val="28"/>
          <w:szCs w:val="28"/>
        </w:rPr>
        <w:t xml:space="preserve"> «ВИТЕБСКИЙ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FEB">
        <w:rPr>
          <w:rFonts w:ascii="Times New Roman" w:hAnsi="Times New Roman" w:cs="Times New Roman"/>
          <w:sz w:val="28"/>
          <w:szCs w:val="28"/>
        </w:rPr>
        <w:t>ГОСУДАРСТВЕННЫЙ ТЕХНОЛОГИЧЕСКИЙ</w:t>
      </w:r>
      <w:r w:rsidR="00E140D6">
        <w:rPr>
          <w:rFonts w:ascii="Times New Roman" w:hAnsi="Times New Roman" w:cs="Times New Roman"/>
          <w:sz w:val="28"/>
          <w:szCs w:val="28"/>
        </w:rPr>
        <w:t xml:space="preserve"> </w:t>
      </w:r>
      <w:r w:rsidRPr="000D0FEB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1500ED">
      <w:pPr>
        <w:spacing w:after="0" w:line="240" w:lineRule="auto"/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0D0FEB">
        <w:rPr>
          <w:rFonts w:ascii="Times New Roman" w:hAnsi="Times New Roman" w:cs="Times New Roman"/>
          <w:sz w:val="28"/>
          <w:szCs w:val="28"/>
        </w:rPr>
        <w:t>Кафедра экономической теории и маркетинга</w:t>
      </w:r>
    </w:p>
    <w:p w:rsidR="00C37BE8" w:rsidRPr="000D0FEB" w:rsidRDefault="00C37BE8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7BE8" w:rsidRPr="00CA6370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70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макроэкономике </w:t>
      </w: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FEB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FEB">
        <w:rPr>
          <w:rFonts w:ascii="Times New Roman" w:hAnsi="Times New Roman" w:cs="Times New Roman"/>
          <w:b/>
          <w:bCs/>
          <w:sz w:val="28"/>
          <w:szCs w:val="28"/>
        </w:rPr>
        <w:t>Государственное регу</w:t>
      </w:r>
      <w:r w:rsidR="00E140D6">
        <w:rPr>
          <w:rFonts w:ascii="Times New Roman" w:hAnsi="Times New Roman" w:cs="Times New Roman"/>
          <w:b/>
          <w:bCs/>
          <w:sz w:val="28"/>
          <w:szCs w:val="28"/>
        </w:rPr>
        <w:t>лирование экономического роста:</w:t>
      </w:r>
    </w:p>
    <w:p w:rsidR="00C37BE8" w:rsidRPr="000D0FEB" w:rsidRDefault="00C37BE8" w:rsidP="00962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FEB">
        <w:rPr>
          <w:rFonts w:ascii="Times New Roman" w:hAnsi="Times New Roman" w:cs="Times New Roman"/>
          <w:b/>
          <w:bCs/>
          <w:sz w:val="28"/>
          <w:szCs w:val="28"/>
        </w:rPr>
        <w:t>сущность и особенности в Республике Беларусь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0D0FEB" w:rsidRDefault="001500ED" w:rsidP="001500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BE8" w:rsidRPr="000D0FEB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7BE8" w:rsidRPr="000D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E8" w:rsidRPr="000D0FEB" w:rsidRDefault="001500ED" w:rsidP="001500ED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7BE8">
        <w:rPr>
          <w:rFonts w:ascii="Times New Roman" w:hAnsi="Times New Roman" w:cs="Times New Roman"/>
          <w:sz w:val="28"/>
          <w:szCs w:val="28"/>
        </w:rPr>
        <w:t>тудентка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C37BE8" w:rsidRPr="000D0FEB">
        <w:rPr>
          <w:rFonts w:ascii="Times New Roman" w:hAnsi="Times New Roman" w:cs="Times New Roman"/>
          <w:sz w:val="28"/>
          <w:szCs w:val="28"/>
        </w:rPr>
        <w:t>гр.</w:t>
      </w:r>
      <w:r w:rsidR="0046412B">
        <w:rPr>
          <w:rFonts w:ascii="Times New Roman" w:hAnsi="Times New Roman" w:cs="Times New Roman"/>
          <w:sz w:val="28"/>
          <w:szCs w:val="28"/>
        </w:rPr>
        <w:t xml:space="preserve"> </w:t>
      </w:r>
      <w:r w:rsidR="00C37BE8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C37BE8" w:rsidRPr="000D0FEB" w:rsidRDefault="00C37BE8" w:rsidP="001500ED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1500ED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:rsidR="001500ED" w:rsidRDefault="00C37BE8" w:rsidP="001500ED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 w:rsidRPr="000D0FEB">
        <w:rPr>
          <w:rFonts w:ascii="Times New Roman" w:hAnsi="Times New Roman" w:cs="Times New Roman"/>
          <w:sz w:val="28"/>
          <w:szCs w:val="28"/>
        </w:rPr>
        <w:t>Руководитель</w:t>
      </w:r>
      <w:r w:rsidR="001500ED">
        <w:rPr>
          <w:rFonts w:ascii="Times New Roman" w:hAnsi="Times New Roman" w:cs="Times New Roman"/>
          <w:sz w:val="28"/>
          <w:szCs w:val="28"/>
        </w:rPr>
        <w:t>:</w:t>
      </w:r>
    </w:p>
    <w:p w:rsidR="00C37BE8" w:rsidRPr="000D0FEB" w:rsidRDefault="001500ED" w:rsidP="001500ED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доц.(ст. преп.) </w:t>
      </w:r>
      <w:r w:rsidR="00C37BE8">
        <w:rPr>
          <w:rFonts w:ascii="Times New Roman" w:hAnsi="Times New Roman" w:cs="Times New Roman"/>
          <w:sz w:val="28"/>
          <w:szCs w:val="28"/>
        </w:rPr>
        <w:t>ФИО</w:t>
      </w:r>
    </w:p>
    <w:p w:rsidR="00C37BE8" w:rsidRPr="000D0FEB" w:rsidRDefault="00C37BE8" w:rsidP="001500ED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 w:rsidRPr="000D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E8" w:rsidRPr="000D0FEB" w:rsidRDefault="00C37BE8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7BE8" w:rsidRPr="000D0FEB" w:rsidRDefault="00C37BE8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500ED" w:rsidRDefault="001500ED" w:rsidP="001500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0FEB">
        <w:rPr>
          <w:rFonts w:ascii="Times New Roman" w:hAnsi="Times New Roman" w:cs="Times New Roman"/>
          <w:sz w:val="28"/>
          <w:szCs w:val="28"/>
        </w:rPr>
        <w:t>ВИТЕБСК</w:t>
      </w:r>
    </w:p>
    <w:p w:rsidR="00C37BE8" w:rsidRPr="000D0FEB" w:rsidRDefault="001500ED" w:rsidP="001500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C37BE8" w:rsidRDefault="00C37BE8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35F5E" w:rsidRDefault="00B35F5E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35F5E" w:rsidRDefault="00B35F5E" w:rsidP="00B35F5E">
      <w:pPr>
        <w:pStyle w:val="3"/>
        <w:jc w:val="right"/>
      </w:pPr>
      <w:r w:rsidRPr="00962DC2">
        <w:t>ПРИЛОЖЕНИЕ Б</w:t>
      </w:r>
    </w:p>
    <w:p w:rsidR="00B35F5E" w:rsidRPr="00B35F5E" w:rsidRDefault="00B35F5E" w:rsidP="00B35F5E">
      <w:pPr>
        <w:tabs>
          <w:tab w:val="left" w:pos="198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5E">
        <w:rPr>
          <w:rFonts w:ascii="Times New Roman" w:hAnsi="Times New Roman" w:cs="Times New Roman"/>
          <w:b/>
          <w:sz w:val="28"/>
          <w:szCs w:val="28"/>
        </w:rPr>
        <w:t>Бланк задания по курсовому проектированию</w:t>
      </w:r>
    </w:p>
    <w:p w:rsidR="00B35F5E" w:rsidRDefault="00B35F5E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5F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УО “Витебский государственный технологический университет”</w:t>
      </w: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B35F5E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Факультет</w:t>
      </w:r>
      <w:r w:rsidRPr="00B35F5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__ ________         </w:t>
      </w:r>
    </w:p>
    <w:p w:rsidR="00B35F5E" w:rsidRPr="00B35F5E" w:rsidRDefault="002E17F2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18415</wp:posOffset>
                </wp:positionV>
                <wp:extent cx="3406775" cy="460375"/>
                <wp:effectExtent l="8890" t="8890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5E" w:rsidRPr="006F5D1C" w:rsidRDefault="00B35F5E" w:rsidP="00B35F5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D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Кафедра «Экономическая теория и маркетинг»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7pt;margin-top:1.45pt;width:268.25pt;height:3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" strokecolor="white">
                <v:textbox style="mso-fit-shape-to-text:t">
                  <w:txbxContent>
                    <w:p w:rsidR="00B35F5E" w:rsidRPr="006F5D1C" w:rsidRDefault="00B35F5E" w:rsidP="00B35F5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D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Кафедра «Экономическая теория и маркетинг»</w:t>
                      </w:r>
                    </w:p>
                  </w:txbxContent>
                </v:textbox>
              </v:shape>
            </w:pict>
          </mc:Fallback>
        </mc:AlternateContent>
      </w:r>
    </w:p>
    <w:p w:rsidR="00B35F5E" w:rsidRPr="00B35F5E" w:rsidRDefault="00B35F5E" w:rsidP="00B35F5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B35F5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Группа_____ _______</w:t>
      </w: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F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“Утверждаю”</w:t>
      </w: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5F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Заведующий кафедрой_______________    </w:t>
      </w: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B35F5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“     “  _________  201_ г.</w:t>
      </w: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5F5E" w:rsidRPr="00B35F5E" w:rsidRDefault="00B35F5E" w:rsidP="00B35F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5F5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ЗАДАНИЕ</w:t>
      </w: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5F5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 курсовому проектированию</w:t>
      </w: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5F5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35F5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Студенту____________________________________________________________</w:t>
      </w:r>
    </w:p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905"/>
        <w:gridCol w:w="6874"/>
      </w:tblGrid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Тема проекта (работы) 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  <w:trHeight w:val="91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Срок сдачи студентом законченного проекта (работы)  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Исходные данные к проекту (работе)   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Содержание расчетно-пояснительной записки (перечень вопросов, подлежащих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разработке) 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Перечень графического материала (с точным определением обязательных чертежей и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графиков)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 Дата выдачи задания   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Календарный график работы над проектом (работой) на весь период проектирования (с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определением сроков выполнения и трудоемкости отдельных этапов)</w:t>
            </w: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2"/>
          <w:wBefore w:w="2977" w:type="dxa"/>
        </w:trPr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B35F5E" w:rsidRPr="00B35F5E" w:rsidTr="00B35F5E">
        <w:tc>
          <w:tcPr>
            <w:tcW w:w="9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5F5E" w:rsidRPr="00B35F5E" w:rsidTr="00B35F5E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Задание принял к исполнению</w:t>
            </w:r>
          </w:p>
          <w:p w:rsidR="00B35F5E" w:rsidRPr="00B35F5E" w:rsidRDefault="00B35F5E" w:rsidP="00B3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35F5E" w:rsidRPr="00B35F5E" w:rsidRDefault="00B35F5E" w:rsidP="00B35F5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5F5E">
        <w:rPr>
          <w:rFonts w:ascii="Times New Roman" w:eastAsia="Times New Roman" w:hAnsi="Times New Roman" w:cs="Times New Roman"/>
          <w:sz w:val="24"/>
          <w:szCs w:val="20"/>
          <w:lang w:eastAsia="ru-RU"/>
        </w:rPr>
        <w:t>(дата и подпись студента)</w:t>
      </w:r>
    </w:p>
    <w:p w:rsidR="00B35F5E" w:rsidRPr="000D0FEB" w:rsidRDefault="00B35F5E" w:rsidP="00962D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962DC2">
      <w:pPr>
        <w:pStyle w:val="3"/>
        <w:jc w:val="right"/>
      </w:pPr>
      <w:bookmarkStart w:id="1" w:name="_Toc88533095"/>
      <w:r w:rsidRPr="00962DC2">
        <w:t xml:space="preserve">ПРИЛОЖЕНИЕ </w:t>
      </w:r>
      <w:bookmarkEnd w:id="1"/>
      <w:r w:rsidR="00B35F5E">
        <w:t>В</w:t>
      </w:r>
    </w:p>
    <w:p w:rsidR="00C37BE8" w:rsidRPr="00192765" w:rsidRDefault="00C37BE8" w:rsidP="00192765">
      <w:pPr>
        <w:rPr>
          <w:lang w:eastAsia="ru-RU"/>
        </w:rPr>
      </w:pPr>
    </w:p>
    <w:p w:rsidR="00C37BE8" w:rsidRPr="00192765" w:rsidRDefault="00C37BE8" w:rsidP="00962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765">
        <w:rPr>
          <w:rFonts w:ascii="Times New Roman" w:hAnsi="Times New Roman" w:cs="Times New Roman"/>
          <w:b/>
          <w:bCs/>
          <w:sz w:val="28"/>
          <w:szCs w:val="28"/>
        </w:rPr>
        <w:t>Пример оформления содержания курсовой работы</w:t>
      </w:r>
    </w:p>
    <w:p w:rsidR="00C37BE8" w:rsidRPr="00962DC2" w:rsidRDefault="00C37BE8" w:rsidP="00962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Pr="00962DC2" w:rsidRDefault="00C37BE8" w:rsidP="00962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DC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37BE8" w:rsidRPr="00962DC2" w:rsidRDefault="00C37BE8" w:rsidP="00962D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8238"/>
        <w:gridCol w:w="1332"/>
      </w:tblGrid>
      <w:tr w:rsidR="00C37BE8" w:rsidRPr="000C0538">
        <w:tc>
          <w:tcPr>
            <w:tcW w:w="4304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96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7BE8" w:rsidRPr="000C0538">
        <w:tc>
          <w:tcPr>
            <w:tcW w:w="4304" w:type="pct"/>
          </w:tcPr>
          <w:p w:rsidR="00C37BE8" w:rsidRPr="00962DC2" w:rsidRDefault="00C37BE8" w:rsidP="00CA6370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Фискальная политика как интсрумент регулирования</w:t>
            </w:r>
          </w:p>
        </w:tc>
        <w:tc>
          <w:tcPr>
            <w:tcW w:w="696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7BE8" w:rsidRPr="000C0538">
        <w:tc>
          <w:tcPr>
            <w:tcW w:w="4304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1.1. Дискреционная фискальная политика.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  <w:p w:rsidR="00C37BE8" w:rsidRPr="00962DC2" w:rsidRDefault="00C37BE8" w:rsidP="00962DC2">
            <w:pPr>
              <w:pStyle w:val="2"/>
              <w:tabs>
                <w:tab w:val="left" w:pos="426"/>
                <w:tab w:val="right" w:leader="dot" w:pos="9345"/>
              </w:tabs>
              <w:ind w:left="0"/>
              <w:rPr>
                <w:smallCaps w:val="0"/>
                <w:noProof/>
                <w:sz w:val="28"/>
                <w:szCs w:val="28"/>
              </w:rPr>
            </w:pPr>
            <w:r w:rsidRPr="00962DC2">
              <w:rPr>
                <w:smallCaps w:val="0"/>
                <w:noProof/>
                <w:sz w:val="28"/>
                <w:szCs w:val="28"/>
              </w:rPr>
              <w:t xml:space="preserve">1.2. Автоматическая фискальная политика. </w:t>
            </w: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1.3. Стимулирующая и сдерживающая фискальная политика.</w:t>
            </w:r>
          </w:p>
        </w:tc>
        <w:tc>
          <w:tcPr>
            <w:tcW w:w="696" w:type="pct"/>
          </w:tcPr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7BE8" w:rsidRPr="000C0538">
        <w:tc>
          <w:tcPr>
            <w:tcW w:w="4304" w:type="pct"/>
          </w:tcPr>
          <w:p w:rsidR="00C37BE8" w:rsidRPr="00962DC2" w:rsidRDefault="001500ED" w:rsidP="001500ED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</w:t>
            </w:r>
            <w:r w:rsidR="00C37BE8" w:rsidRPr="00962DC2">
              <w:rPr>
                <w:rFonts w:ascii="Times New Roman" w:hAnsi="Times New Roman" w:cs="Times New Roman"/>
                <w:sz w:val="28"/>
                <w:szCs w:val="28"/>
              </w:rPr>
              <w:t>искальн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37BE8" w:rsidRPr="00962DC2">
              <w:rPr>
                <w:rFonts w:ascii="Times New Roman" w:hAnsi="Times New Roman" w:cs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7BE8" w:rsidRPr="00962D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на современном этапе</w:t>
            </w:r>
          </w:p>
        </w:tc>
        <w:tc>
          <w:tcPr>
            <w:tcW w:w="696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37BE8" w:rsidRPr="000C0538">
        <w:tc>
          <w:tcPr>
            <w:tcW w:w="4304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2.1. </w:t>
            </w:r>
            <w:r w:rsidR="001500ED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н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алогов</w:t>
            </w:r>
            <w:r w:rsidR="001500ED">
              <w:rPr>
                <w:rFonts w:ascii="Times New Roman" w:hAnsi="Times New Roman" w:cs="Times New Roman"/>
                <w:noProof/>
                <w:sz w:val="28"/>
                <w:szCs w:val="28"/>
              </w:rPr>
              <w:t>ой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составляющ</w:t>
            </w:r>
            <w:r w:rsidR="001500ED">
              <w:rPr>
                <w:rFonts w:ascii="Times New Roman" w:hAnsi="Times New Roman" w:cs="Times New Roman"/>
                <w:noProof/>
                <w:sz w:val="28"/>
                <w:szCs w:val="28"/>
              </w:rPr>
              <w:t>ей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фискальной политики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2.1.1. Оценка уровня налоговой нагрузки в Республике Беларусь</w:t>
            </w: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2.1.2. Инфляционный налог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2.1.3. Эффективность налоговой системы Республики Беларусь</w:t>
            </w:r>
          </w:p>
        </w:tc>
        <w:tc>
          <w:tcPr>
            <w:tcW w:w="696" w:type="pct"/>
          </w:tcPr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37BE8" w:rsidRPr="000C0538">
        <w:tc>
          <w:tcPr>
            <w:tcW w:w="4304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2.2. </w:t>
            </w:r>
            <w:r w:rsidR="001500ED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б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юджетн</w:t>
            </w:r>
            <w:r w:rsidR="001500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ой 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политик</w:t>
            </w:r>
            <w:r w:rsidR="001500ED"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140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Республики Беларусь</w:t>
            </w: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2.2.1. Квазифискальные операции и их воздействие на экономическую ситуацию в Беларуси</w:t>
            </w:r>
          </w:p>
          <w:p w:rsidR="00C37BE8" w:rsidRPr="00962DC2" w:rsidRDefault="001500ED" w:rsidP="00150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2.2.2. Н</w:t>
            </w:r>
            <w:r w:rsidR="00C37BE8"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едостатк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C37BE8"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бюджетной политики</w:t>
            </w:r>
          </w:p>
        </w:tc>
        <w:tc>
          <w:tcPr>
            <w:tcW w:w="696" w:type="pct"/>
          </w:tcPr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7BE8" w:rsidRPr="000C0538">
        <w:tc>
          <w:tcPr>
            <w:tcW w:w="4304" w:type="pct"/>
          </w:tcPr>
          <w:p w:rsidR="00C37BE8" w:rsidRPr="00962DC2" w:rsidRDefault="009964CE" w:rsidP="009964CE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Мероприятия по с</w:t>
            </w:r>
            <w:r w:rsidR="00C37BE8"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ю</w:t>
            </w:r>
            <w:r w:rsidR="00C37BE8"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налоговой и бюджетной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политики </w:t>
            </w:r>
            <w:r w:rsidR="00C37BE8"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в Республике Бела</w:t>
            </w:r>
            <w:r w:rsidR="00C37BE8">
              <w:rPr>
                <w:rFonts w:ascii="Times New Roman" w:hAnsi="Times New Roman" w:cs="Times New Roman"/>
                <w:noProof/>
                <w:sz w:val="28"/>
                <w:szCs w:val="28"/>
              </w:rPr>
              <w:t>ру</w:t>
            </w:r>
            <w:r w:rsidR="00C37BE8"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сь</w:t>
            </w:r>
          </w:p>
        </w:tc>
        <w:tc>
          <w:tcPr>
            <w:tcW w:w="696" w:type="pct"/>
          </w:tcPr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7BE8" w:rsidRPr="000C0538">
        <w:tc>
          <w:tcPr>
            <w:tcW w:w="4304" w:type="pct"/>
          </w:tcPr>
          <w:p w:rsidR="00C37BE8" w:rsidRDefault="00C37BE8" w:rsidP="00CA6370">
            <w:pPr>
              <w:pStyle w:val="a3"/>
              <w:numPr>
                <w:ilvl w:val="1"/>
                <w:numId w:val="8"/>
              </w:numPr>
              <w:tabs>
                <w:tab w:val="left" w:pos="426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Мероприятия по совершенствованию налоговой </w:t>
            </w:r>
            <w:r w:rsidR="009964CE">
              <w:rPr>
                <w:rFonts w:ascii="Times New Roman" w:hAnsi="Times New Roman" w:cs="Times New Roman"/>
                <w:noProof/>
                <w:sz w:val="28"/>
                <w:szCs w:val="28"/>
              </w:rPr>
              <w:t>политики</w:t>
            </w:r>
          </w:p>
          <w:p w:rsidR="00C37BE8" w:rsidRPr="00962DC2" w:rsidRDefault="00C37BE8" w:rsidP="009964CE">
            <w:pPr>
              <w:pStyle w:val="a3"/>
              <w:numPr>
                <w:ilvl w:val="1"/>
                <w:numId w:val="8"/>
              </w:numPr>
              <w:tabs>
                <w:tab w:val="left" w:pos="426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>Мер</w:t>
            </w:r>
            <w:r w:rsidR="009964CE">
              <w:rPr>
                <w:rFonts w:ascii="Times New Roman" w:hAnsi="Times New Roman" w:cs="Times New Roman"/>
                <w:noProof/>
                <w:sz w:val="28"/>
                <w:szCs w:val="28"/>
              </w:rPr>
              <w:t>оприятия по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укреплени</w:t>
            </w:r>
            <w:r w:rsidR="009964CE">
              <w:rPr>
                <w:rFonts w:ascii="Times New Roman" w:hAnsi="Times New Roman" w:cs="Times New Roman"/>
                <w:noProof/>
                <w:sz w:val="28"/>
                <w:szCs w:val="28"/>
              </w:rPr>
              <w:t>ю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развити</w:t>
            </w:r>
            <w:r w:rsidR="009964CE">
              <w:rPr>
                <w:rFonts w:ascii="Times New Roman" w:hAnsi="Times New Roman" w:cs="Times New Roman"/>
                <w:noProof/>
                <w:sz w:val="28"/>
                <w:szCs w:val="28"/>
              </w:rPr>
              <w:t>ю</w:t>
            </w:r>
            <w:r w:rsidRPr="00962D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бюджетной </w:t>
            </w:r>
            <w:r w:rsidR="009964CE">
              <w:rPr>
                <w:rFonts w:ascii="Times New Roman" w:hAnsi="Times New Roman" w:cs="Times New Roman"/>
                <w:noProof/>
                <w:sz w:val="28"/>
                <w:szCs w:val="28"/>
              </w:rPr>
              <w:t>политики</w:t>
            </w:r>
          </w:p>
        </w:tc>
        <w:tc>
          <w:tcPr>
            <w:tcW w:w="696" w:type="pct"/>
          </w:tcPr>
          <w:p w:rsidR="00C37BE8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37BE8" w:rsidRPr="000C0538">
        <w:tc>
          <w:tcPr>
            <w:tcW w:w="4304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96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37BE8" w:rsidRPr="000C0538">
        <w:tc>
          <w:tcPr>
            <w:tcW w:w="4304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C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96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37BE8" w:rsidRPr="000C0538">
        <w:tc>
          <w:tcPr>
            <w:tcW w:w="4304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Pr="0096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</w:tcPr>
          <w:p w:rsidR="00C37BE8" w:rsidRPr="00962DC2" w:rsidRDefault="00C37BE8" w:rsidP="00962D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C37BE8" w:rsidRPr="000D0FEB" w:rsidRDefault="00C37BE8" w:rsidP="00962DC2">
      <w:pPr>
        <w:spacing w:line="288" w:lineRule="auto"/>
        <w:ind w:firstLine="670"/>
        <w:jc w:val="both"/>
        <w:rPr>
          <w:rFonts w:ascii="Times New Roman" w:hAnsi="Times New Roman" w:cs="Times New Roman"/>
        </w:rPr>
      </w:pPr>
    </w:p>
    <w:p w:rsidR="00C37BE8" w:rsidRPr="00962DC2" w:rsidRDefault="00E140D6" w:rsidP="00450685">
      <w:pPr>
        <w:pStyle w:val="3"/>
        <w:jc w:val="right"/>
      </w:pPr>
      <w:r>
        <w:br w:type="page"/>
      </w:r>
      <w:r w:rsidR="00C37BE8">
        <w:t xml:space="preserve">ПРИЛОЖЕНИЕ </w:t>
      </w:r>
      <w:r w:rsidR="00F1644B">
        <w:t>Г</w:t>
      </w:r>
    </w:p>
    <w:p w:rsidR="00C37BE8" w:rsidRDefault="00C37BE8" w:rsidP="00450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996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70">
        <w:rPr>
          <w:rFonts w:ascii="Times New Roman" w:hAnsi="Times New Roman" w:cs="Times New Roman"/>
          <w:b/>
          <w:bCs/>
          <w:sz w:val="28"/>
          <w:szCs w:val="28"/>
        </w:rPr>
        <w:t xml:space="preserve">Пример оформления таблицы и </w:t>
      </w:r>
      <w:r w:rsidR="009964CE">
        <w:rPr>
          <w:rFonts w:ascii="Times New Roman" w:hAnsi="Times New Roman" w:cs="Times New Roman"/>
          <w:b/>
          <w:bCs/>
          <w:sz w:val="28"/>
          <w:szCs w:val="28"/>
        </w:rPr>
        <w:t>рисунка</w:t>
      </w:r>
    </w:p>
    <w:p w:rsidR="00700519" w:rsidRDefault="00700519" w:rsidP="00996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E8" w:rsidRPr="00450685" w:rsidRDefault="00C37BE8" w:rsidP="00671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450685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Pr="00450685">
        <w:rPr>
          <w:rFonts w:ascii="Times New Roman" w:hAnsi="Times New Roman" w:cs="Times New Roman"/>
          <w:sz w:val="28"/>
          <w:szCs w:val="28"/>
        </w:rPr>
        <w:t xml:space="preserve"> </w:t>
      </w:r>
      <w:r w:rsidRPr="00450685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4506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0685">
        <w:rPr>
          <w:rFonts w:ascii="Times New Roman" w:hAnsi="Times New Roman" w:cs="Times New Roman"/>
          <w:b/>
          <w:bCs/>
          <w:sz w:val="28"/>
          <w:szCs w:val="28"/>
        </w:rPr>
        <w:t>– Состояние платежных балансов некоторых стран 2000-2005 гг., млрд. долл.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268"/>
        <w:gridCol w:w="1701"/>
        <w:gridCol w:w="2693"/>
      </w:tblGrid>
      <w:tr w:rsidR="00C37BE8" w:rsidRPr="000C0538">
        <w:tc>
          <w:tcPr>
            <w:tcW w:w="1526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559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Торговый баланс</w:t>
            </w:r>
          </w:p>
        </w:tc>
        <w:tc>
          <w:tcPr>
            <w:tcW w:w="2268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Сальдо текущих платежей</w:t>
            </w:r>
          </w:p>
        </w:tc>
        <w:tc>
          <w:tcPr>
            <w:tcW w:w="1701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Движение капиталов</w:t>
            </w:r>
          </w:p>
        </w:tc>
        <w:tc>
          <w:tcPr>
            <w:tcW w:w="2693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Сальдо платежного баланса</w:t>
            </w:r>
          </w:p>
        </w:tc>
      </w:tr>
      <w:tr w:rsidR="00C37BE8" w:rsidRPr="000C0538">
        <w:tc>
          <w:tcPr>
            <w:tcW w:w="1526" w:type="dxa"/>
          </w:tcPr>
          <w:p w:rsidR="00C37BE8" w:rsidRPr="00450685" w:rsidRDefault="00C37BE8" w:rsidP="00450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559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-166,4</w:t>
            </w:r>
          </w:p>
        </w:tc>
        <w:tc>
          <w:tcPr>
            <w:tcW w:w="2268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-156,2</w:t>
            </w:r>
          </w:p>
        </w:tc>
        <w:tc>
          <w:tcPr>
            <w:tcW w:w="1701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+114,4</w:t>
            </w:r>
          </w:p>
        </w:tc>
        <w:tc>
          <w:tcPr>
            <w:tcW w:w="2693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-41,8</w:t>
            </w:r>
          </w:p>
        </w:tc>
      </w:tr>
      <w:tr w:rsidR="00C37BE8" w:rsidRPr="000C0538">
        <w:tc>
          <w:tcPr>
            <w:tcW w:w="1526" w:type="dxa"/>
          </w:tcPr>
          <w:p w:rsidR="00C37BE8" w:rsidRPr="00450685" w:rsidRDefault="00C37BE8" w:rsidP="00450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559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+145,9</w:t>
            </w:r>
          </w:p>
        </w:tc>
        <w:tc>
          <w:tcPr>
            <w:tcW w:w="2268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+129,2</w:t>
            </w:r>
          </w:p>
        </w:tc>
        <w:tc>
          <w:tcPr>
            <w:tcW w:w="1701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-104,0</w:t>
            </w:r>
          </w:p>
        </w:tc>
        <w:tc>
          <w:tcPr>
            <w:tcW w:w="2693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+25,2</w:t>
            </w:r>
          </w:p>
        </w:tc>
      </w:tr>
      <w:tr w:rsidR="00C37BE8" w:rsidRPr="000C0538">
        <w:tc>
          <w:tcPr>
            <w:tcW w:w="1526" w:type="dxa"/>
          </w:tcPr>
          <w:p w:rsidR="00C37BE8" w:rsidRPr="00450685" w:rsidRDefault="00C37BE8" w:rsidP="00450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559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+51,1</w:t>
            </w:r>
          </w:p>
        </w:tc>
        <w:tc>
          <w:tcPr>
            <w:tcW w:w="2268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-20,9</w:t>
            </w:r>
          </w:p>
        </w:tc>
        <w:tc>
          <w:tcPr>
            <w:tcW w:w="1701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+18,8</w:t>
            </w:r>
          </w:p>
        </w:tc>
        <w:tc>
          <w:tcPr>
            <w:tcW w:w="2693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-2,1</w:t>
            </w:r>
          </w:p>
        </w:tc>
      </w:tr>
      <w:tr w:rsidR="00C37BE8" w:rsidRPr="000C0538">
        <w:tc>
          <w:tcPr>
            <w:tcW w:w="1526" w:type="dxa"/>
          </w:tcPr>
          <w:p w:rsidR="00C37BE8" w:rsidRPr="00450685" w:rsidRDefault="00C37BE8" w:rsidP="00450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559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-10,7</w:t>
            </w:r>
          </w:p>
        </w:tc>
        <w:tc>
          <w:tcPr>
            <w:tcW w:w="2268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-12,4</w:t>
            </w:r>
          </w:p>
        </w:tc>
        <w:tc>
          <w:tcPr>
            <w:tcW w:w="1701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+14,2</w:t>
            </w:r>
          </w:p>
        </w:tc>
        <w:tc>
          <w:tcPr>
            <w:tcW w:w="2693" w:type="dxa"/>
          </w:tcPr>
          <w:p w:rsidR="00C37BE8" w:rsidRPr="00450685" w:rsidRDefault="00C37BE8" w:rsidP="0045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5">
              <w:rPr>
                <w:rFonts w:ascii="Times New Roman" w:hAnsi="Times New Roman" w:cs="Times New Roman"/>
                <w:sz w:val="28"/>
                <w:szCs w:val="28"/>
              </w:rPr>
              <w:t>+1,8</w:t>
            </w:r>
          </w:p>
        </w:tc>
      </w:tr>
    </w:tbl>
    <w:p w:rsidR="00C37BE8" w:rsidRPr="00450685" w:rsidRDefault="00C37BE8" w:rsidP="004506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</w:t>
      </w:r>
      <w:r w:rsidRPr="00450685">
        <w:rPr>
          <w:rFonts w:ascii="Times New Roman" w:hAnsi="Times New Roman" w:cs="Times New Roman"/>
        </w:rPr>
        <w:t xml:space="preserve">: </w:t>
      </w:r>
      <w:r w:rsidRPr="00450685">
        <w:rPr>
          <w:rFonts w:ascii="Times New Roman" w:hAnsi="Times New Roman" w:cs="Times New Roman"/>
          <w:sz w:val="24"/>
          <w:szCs w:val="24"/>
        </w:rPr>
        <w:t>[2, с. 35]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BE8" w:rsidRDefault="00C37BE8" w:rsidP="004506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C37BE8" w:rsidP="004506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Default="006F13DB" w:rsidP="004506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3813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E8" w:rsidRDefault="00C37BE8" w:rsidP="004506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671667" w:rsidRDefault="00C37BE8" w:rsidP="00671667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Рисунок 2.1 – </w:t>
      </w:r>
      <w:r w:rsidRPr="00671667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667">
        <w:rPr>
          <w:rFonts w:ascii="Times New Roman" w:hAnsi="Times New Roman" w:cs="Times New Roman"/>
          <w:b/>
          <w:bCs/>
          <w:sz w:val="28"/>
          <w:szCs w:val="28"/>
        </w:rPr>
        <w:t>внешней торговли товарами Республики Беларусь с отдельными странами за январь-сентябрь 2010 года</w:t>
      </w:r>
    </w:p>
    <w:p w:rsidR="00C37BE8" w:rsidRPr="00671667" w:rsidRDefault="00C37BE8" w:rsidP="006716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67">
        <w:rPr>
          <w:rFonts w:ascii="Times New Roman" w:hAnsi="Times New Roman" w:cs="Times New Roman"/>
          <w:sz w:val="24"/>
          <w:szCs w:val="24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370">
        <w:rPr>
          <w:rFonts w:ascii="Times New Roman" w:hAnsi="Times New Roman" w:cs="Times New Roman"/>
          <w:sz w:val="24"/>
          <w:szCs w:val="24"/>
        </w:rPr>
        <w:t>[</w:t>
      </w:r>
      <w:r w:rsidRPr="00671667">
        <w:rPr>
          <w:rFonts w:ascii="Times New Roman" w:hAnsi="Times New Roman" w:cs="Times New Roman"/>
          <w:sz w:val="24"/>
          <w:szCs w:val="24"/>
        </w:rPr>
        <w:t>8, с. 20</w:t>
      </w:r>
      <w:r w:rsidRPr="00CA6370">
        <w:rPr>
          <w:rFonts w:ascii="Times New Roman" w:hAnsi="Times New Roman" w:cs="Times New Roman"/>
          <w:sz w:val="24"/>
          <w:szCs w:val="24"/>
        </w:rPr>
        <w:t>]</w:t>
      </w:r>
      <w:r w:rsidRPr="00671667">
        <w:rPr>
          <w:rFonts w:ascii="Times New Roman" w:hAnsi="Times New Roman" w:cs="Times New Roman"/>
          <w:sz w:val="24"/>
          <w:szCs w:val="24"/>
        </w:rPr>
        <w:t>.</w:t>
      </w:r>
    </w:p>
    <w:p w:rsidR="00C37BE8" w:rsidRPr="00450685" w:rsidRDefault="00C37BE8" w:rsidP="004506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E8" w:rsidRPr="00CA6370" w:rsidRDefault="00E140D6" w:rsidP="007D26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1644B">
        <w:rPr>
          <w:rFonts w:ascii="Times New Roman" w:hAnsi="Times New Roman" w:cs="Times New Roman"/>
          <w:b/>
          <w:bCs/>
          <w:sz w:val="28"/>
          <w:szCs w:val="28"/>
        </w:rPr>
        <w:t>ПРИЛОЖЕНИЕ Д</w:t>
      </w:r>
    </w:p>
    <w:p w:rsidR="00C37BE8" w:rsidRDefault="00C37BE8" w:rsidP="00192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70">
        <w:rPr>
          <w:rFonts w:ascii="Times New Roman" w:hAnsi="Times New Roman" w:cs="Times New Roman"/>
          <w:b/>
          <w:bCs/>
          <w:sz w:val="28"/>
          <w:szCs w:val="28"/>
        </w:rPr>
        <w:t>Пример оформления списка использованных источников</w:t>
      </w:r>
    </w:p>
    <w:p w:rsidR="00C37BE8" w:rsidRPr="00CA6370" w:rsidRDefault="00C37BE8" w:rsidP="00192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7233"/>
      </w:tblGrid>
      <w:tr w:rsidR="00C37BE8" w:rsidRPr="000C0538" w:rsidTr="00700519">
        <w:tc>
          <w:tcPr>
            <w:tcW w:w="2796" w:type="dxa"/>
          </w:tcPr>
          <w:p w:rsidR="00C37BE8" w:rsidRPr="007D2670" w:rsidRDefault="00C37BE8" w:rsidP="001927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D267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Характеристика </w:t>
            </w:r>
          </w:p>
          <w:p w:rsidR="00C37BE8" w:rsidRPr="007D2670" w:rsidRDefault="00C37BE8" w:rsidP="001927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7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источника</w:t>
            </w:r>
          </w:p>
        </w:tc>
        <w:tc>
          <w:tcPr>
            <w:tcW w:w="7233" w:type="dxa"/>
          </w:tcPr>
          <w:p w:rsidR="00C37BE8" w:rsidRPr="007D2670" w:rsidRDefault="00C37BE8" w:rsidP="001927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Пример оформления</w:t>
            </w:r>
          </w:p>
        </w:tc>
      </w:tr>
      <w:tr w:rsidR="00C37BE8" w:rsidRPr="000C0538" w:rsidTr="00700519">
        <w:tc>
          <w:tcPr>
            <w:tcW w:w="2796" w:type="dxa"/>
          </w:tcPr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Один, два или </w:t>
            </w:r>
            <w:r w:rsidRPr="0085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автора</w:t>
            </w:r>
          </w:p>
        </w:tc>
        <w:tc>
          <w:tcPr>
            <w:tcW w:w="7233" w:type="dxa"/>
          </w:tcPr>
          <w:p w:rsidR="00C37BE8" w:rsidRPr="000C0538" w:rsidRDefault="00C37BE8" w:rsidP="00192765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8">
              <w:rPr>
                <w:rFonts w:ascii="Times New Roman" w:hAnsi="Times New Roman" w:cs="Times New Roman"/>
                <w:sz w:val="24"/>
                <w:szCs w:val="24"/>
              </w:rPr>
              <w:t>Лобкович, Э. И. Переходная экономика : сущность, проблемы, особенности в Беларуси : учебно-методическое пособие / Э. И. Лобкович – Минск : БГЭУ, 2009. – 435 с.</w:t>
            </w:r>
          </w:p>
          <w:p w:rsidR="00C37BE8" w:rsidRPr="000C0538" w:rsidRDefault="00C37BE8" w:rsidP="0019276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8">
              <w:rPr>
                <w:rFonts w:ascii="Times New Roman" w:hAnsi="Times New Roman" w:cs="Times New Roman"/>
                <w:sz w:val="24"/>
                <w:szCs w:val="24"/>
              </w:rPr>
              <w:t>Макконнелл, К. Р. Экономикс : принципы, проблемы и политика / К. Р. Макконнелл, С. Л. Брю, – Москва : ИНФРА – М, 2008. – 972 с.</w:t>
            </w:r>
          </w:p>
          <w:p w:rsidR="00C37BE8" w:rsidRPr="007D2670" w:rsidRDefault="00C37BE8" w:rsidP="00192765">
            <w:pPr>
              <w:widowControl w:val="0"/>
              <w:tabs>
                <w:tab w:val="left" w:pos="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7F">
              <w:rPr>
                <w:rFonts w:ascii="Times New Roman" w:eastAsia="Times-Roman" w:hAnsi="Times New Roman" w:cs="Times New Roman"/>
                <w:sz w:val="24"/>
                <w:szCs w:val="24"/>
              </w:rPr>
              <w:t>Антонова, Н. Б. Государственное регулирование экономики : курс лекций / Н. Б. Антонова, А. Г. Завьялков, Г. А. Кандаурова ; под общ. ред. Н. Б. Антоновой. – Минск : ООО "Мисанта", 2006. – 360 с.</w:t>
            </w:r>
          </w:p>
        </w:tc>
      </w:tr>
      <w:tr w:rsidR="00C37BE8" w:rsidRPr="000C0538" w:rsidTr="00700519">
        <w:tc>
          <w:tcPr>
            <w:tcW w:w="2796" w:type="dxa"/>
          </w:tcPr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Четыре и более </w:t>
            </w:r>
            <w:r w:rsidRPr="0085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авторов</w:t>
            </w:r>
          </w:p>
        </w:tc>
        <w:tc>
          <w:tcPr>
            <w:tcW w:w="7233" w:type="dxa"/>
          </w:tcPr>
          <w:p w:rsidR="00C37BE8" w:rsidRPr="00192765" w:rsidRDefault="00C37BE8" w:rsidP="0019276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Макроэкономика</w:t>
            </w:r>
            <w:r w:rsidRPr="000C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курс интенсивной подготовки </w:t>
            </w:r>
            <w:r w:rsidRPr="000C0538">
              <w:rPr>
                <w:rFonts w:ascii="Times New Roman" w:hAnsi="Times New Roman" w:cs="Times New Roman"/>
                <w:sz w:val="24"/>
                <w:szCs w:val="24"/>
              </w:rPr>
              <w:t>/ И. В. Новикова [и др.] ; под ред. И. В. Новиковой, Ю. М. Ясинского. – 2-е изд. – Минск : ТетраСистемс, 2009. – 304 с.</w:t>
            </w:r>
          </w:p>
        </w:tc>
      </w:tr>
      <w:tr w:rsidR="00C37BE8" w:rsidRPr="000C0538" w:rsidTr="00700519">
        <w:tc>
          <w:tcPr>
            <w:tcW w:w="2796" w:type="dxa"/>
          </w:tcPr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Коллективный </w:t>
            </w:r>
            <w:r w:rsidRPr="0085597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автор</w:t>
            </w:r>
          </w:p>
        </w:tc>
        <w:tc>
          <w:tcPr>
            <w:tcW w:w="7233" w:type="dxa"/>
          </w:tcPr>
          <w:p w:rsidR="00C37BE8" w:rsidRPr="0049613F" w:rsidRDefault="00C37BE8" w:rsidP="0019276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8">
              <w:rPr>
                <w:rFonts w:ascii="Times New Roman" w:hAnsi="Times New Roman" w:cs="Times New Roman"/>
                <w:sz w:val="24"/>
                <w:szCs w:val="24"/>
              </w:rPr>
              <w:t xml:space="preserve">Методы государственного регулирования экономики : учебное пособие. / Экономический факультет МГУ им М. В. Ломоносова. – Москва : ИНФРА, 2009 – 300 с. </w:t>
            </w:r>
          </w:p>
        </w:tc>
      </w:tr>
      <w:tr w:rsidR="00C37BE8" w:rsidRPr="000C0538" w:rsidTr="00700519">
        <w:tc>
          <w:tcPr>
            <w:tcW w:w="2796" w:type="dxa"/>
          </w:tcPr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Сборник научных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5597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трудов</w:t>
            </w:r>
          </w:p>
        </w:tc>
        <w:tc>
          <w:tcPr>
            <w:tcW w:w="7233" w:type="dxa"/>
          </w:tcPr>
          <w:p w:rsidR="00C37BE8" w:rsidRPr="007D2670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проблемы экономики и управления Республики Беларусь: Тез. докл. Респ. науч.-практ. студ.</w:t>
            </w:r>
            <w:r w:rsidR="004641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конф. Минск, 13–15 апр. 2009 г. Мн.: БГЭУ, 200</w:t>
            </w:r>
            <w:r w:rsidRPr="007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26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96 с.</w:t>
            </w:r>
          </w:p>
        </w:tc>
      </w:tr>
      <w:tr w:rsidR="00C37BE8" w:rsidRPr="000C0538" w:rsidTr="00700519">
        <w:trPr>
          <w:trHeight w:val="1053"/>
        </w:trPr>
        <w:tc>
          <w:tcPr>
            <w:tcW w:w="2796" w:type="dxa"/>
            <w:shd w:val="clear" w:color="auto" w:fill="FFFFFF"/>
          </w:tcPr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Нормативные акты</w:t>
            </w:r>
          </w:p>
        </w:tc>
        <w:tc>
          <w:tcPr>
            <w:tcW w:w="7233" w:type="dxa"/>
            <w:shd w:val="clear" w:color="auto" w:fill="FFFFFF"/>
          </w:tcPr>
          <w:p w:rsidR="00C37BE8" w:rsidRPr="007D2670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D26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Закон</w:t>
            </w:r>
            <w:r w:rsidR="00464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D26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Республики Беларусь от 24 ноября 1993 г. № 2686-ХП «О залоге» // Ведомости Верховного Совета. 1993. № 35. Ст. 449. </w:t>
            </w:r>
          </w:p>
          <w:p w:rsidR="00C37BE8" w:rsidRPr="007D2670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D26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Декрет Президента Республики Беларусь от 20 марта 1998 г. № 3 «О разгосударствлении и приватизации государственной</w:t>
            </w:r>
            <w:r w:rsidR="00464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D26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собственности</w:t>
            </w:r>
            <w:r w:rsidR="00464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D26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464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D26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Республике</w:t>
            </w:r>
            <w:r w:rsidR="00464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D26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Беларусь» // Рэспубліка. 1998. 24 сак.</w:t>
            </w:r>
          </w:p>
        </w:tc>
      </w:tr>
      <w:tr w:rsidR="00C37BE8" w:rsidRPr="000C0538" w:rsidTr="00700519">
        <w:trPr>
          <w:trHeight w:val="568"/>
        </w:trPr>
        <w:tc>
          <w:tcPr>
            <w:tcW w:w="2796" w:type="dxa"/>
            <w:shd w:val="clear" w:color="auto" w:fill="FFFFFF"/>
          </w:tcPr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Стандарты</w:t>
            </w:r>
          </w:p>
        </w:tc>
        <w:tc>
          <w:tcPr>
            <w:tcW w:w="7233" w:type="dxa"/>
            <w:shd w:val="clear" w:color="auto" w:fill="FFFFFF"/>
          </w:tcPr>
          <w:p w:rsidR="00C37BE8" w:rsidRPr="007D2670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D26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СТБ 997-96. Ценные бумаги и документы. Термины и определения. Изд. официальное; Введен с 30.12.96. Мн.: Белстандарт, 1997. 25 с.</w:t>
            </w:r>
          </w:p>
        </w:tc>
      </w:tr>
      <w:tr w:rsidR="00C37BE8" w:rsidRPr="000C0538" w:rsidTr="00700519">
        <w:trPr>
          <w:trHeight w:val="564"/>
        </w:trPr>
        <w:tc>
          <w:tcPr>
            <w:tcW w:w="2796" w:type="dxa"/>
            <w:shd w:val="clear" w:color="auto" w:fill="FFFFFF"/>
          </w:tcPr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Инструкция</w:t>
            </w:r>
          </w:p>
        </w:tc>
        <w:tc>
          <w:tcPr>
            <w:tcW w:w="7233" w:type="dxa"/>
            <w:shd w:val="clear" w:color="auto" w:fill="FFFFFF"/>
          </w:tcPr>
          <w:p w:rsidR="00C37BE8" w:rsidRPr="007D2670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D26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Инструкция по применению налогового законодательства РБ. Мн.: ИЗОГРАФ, 1992. 36 с.</w:t>
            </w:r>
          </w:p>
        </w:tc>
      </w:tr>
      <w:tr w:rsidR="00C37BE8" w:rsidRPr="000C0538" w:rsidTr="00700519">
        <w:trPr>
          <w:trHeight w:val="1646"/>
        </w:trPr>
        <w:tc>
          <w:tcPr>
            <w:tcW w:w="2796" w:type="dxa"/>
            <w:shd w:val="clear" w:color="auto" w:fill="FFFFFF"/>
          </w:tcPr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Составная часть серийного издания: </w:t>
            </w:r>
          </w:p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а) газеты</w:t>
            </w:r>
          </w:p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37BE8" w:rsidRPr="0085597F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559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б) журнала </w:t>
            </w:r>
          </w:p>
        </w:tc>
        <w:tc>
          <w:tcPr>
            <w:tcW w:w="7233" w:type="dxa"/>
            <w:shd w:val="clear" w:color="auto" w:fill="FFFFFF"/>
          </w:tcPr>
          <w:p w:rsidR="00C37BE8" w:rsidRPr="007D2670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37BE8" w:rsidRPr="007D2670" w:rsidRDefault="00C37BE8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37BE8" w:rsidRPr="000C0538" w:rsidRDefault="00C37BE8" w:rsidP="001927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8">
              <w:rPr>
                <w:rFonts w:ascii="Times New Roman" w:hAnsi="Times New Roman" w:cs="Times New Roman"/>
                <w:sz w:val="24"/>
                <w:szCs w:val="24"/>
              </w:rPr>
              <w:t>Аблаев И. М. Тень и краски российской экономики. // ЭКО. – 2007. – № 8. – с. 21-37.</w:t>
            </w:r>
          </w:p>
          <w:p w:rsidR="00C37BE8" w:rsidRPr="007D2670" w:rsidRDefault="00C37BE8" w:rsidP="001927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0538">
              <w:rPr>
                <w:rFonts w:ascii="Times New Roman" w:hAnsi="Times New Roman" w:cs="Times New Roman"/>
                <w:sz w:val="24"/>
                <w:szCs w:val="24"/>
              </w:rPr>
              <w:t>Герасименко, А. Сила убеждения / А.Герасименко // Экономическая газета. – 2009. – № 88. – 86 с.</w:t>
            </w:r>
          </w:p>
        </w:tc>
      </w:tr>
      <w:tr w:rsidR="00C37BE8" w:rsidRPr="000C0538" w:rsidTr="00700519">
        <w:trPr>
          <w:trHeight w:val="1123"/>
        </w:trPr>
        <w:tc>
          <w:tcPr>
            <w:tcW w:w="2796" w:type="dxa"/>
            <w:shd w:val="clear" w:color="auto" w:fill="FFFFFF"/>
          </w:tcPr>
          <w:p w:rsidR="00C37BE8" w:rsidRPr="0085597F" w:rsidRDefault="00B35F5E" w:rsidP="00192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Ресурсы у</w:t>
            </w:r>
            <w:r w:rsidR="00C37B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даленного доступа</w:t>
            </w:r>
          </w:p>
        </w:tc>
        <w:tc>
          <w:tcPr>
            <w:tcW w:w="7233" w:type="dxa"/>
            <w:shd w:val="clear" w:color="auto" w:fill="FFFFFF"/>
          </w:tcPr>
          <w:p w:rsidR="00C37BE8" w:rsidRDefault="00203B12" w:rsidP="001232BD">
            <w:pPr>
              <w:pStyle w:val="ae"/>
              <w:jc w:val="left"/>
              <w:rPr>
                <w:b w:val="0"/>
                <w:bCs w:val="0"/>
                <w:sz w:val="24"/>
                <w:szCs w:val="24"/>
                <w:lang w:val="be-BY" w:eastAsia="ru-RU"/>
              </w:rPr>
            </w:pP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 xml:space="preserve">Лойша, Д. Республика Беларусь после расширения Европейского Союза: шенгенский процесс и концепция соседства </w:t>
            </w:r>
            <w:r w:rsidRPr="008303A0">
              <w:rPr>
                <w:b w:val="0"/>
                <w:bCs w:val="0"/>
                <w:sz w:val="24"/>
                <w:szCs w:val="24"/>
                <w:lang w:val="be-BY" w:eastAsia="ru-RU"/>
              </w:rPr>
              <w:t xml:space="preserve">/ Д. </w:t>
            </w: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>Лойша // Бел</w:t>
            </w:r>
            <w:r w:rsidRPr="008303A0">
              <w:rPr>
                <w:b w:val="0"/>
                <w:bCs w:val="0"/>
                <w:sz w:val="24"/>
                <w:szCs w:val="24"/>
                <w:lang w:val="be-BY" w:eastAsia="ru-RU"/>
              </w:rPr>
              <w:t>орус</w:t>
            </w: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>. журн. междунар. права [Электронный ресурс]. – 2004. – № 2. –</w:t>
            </w:r>
            <w:r w:rsidRPr="008303A0">
              <w:rPr>
                <w:b w:val="0"/>
                <w:bCs w:val="0"/>
                <w:sz w:val="24"/>
                <w:szCs w:val="24"/>
                <w:lang w:val="be-BY" w:eastAsia="ru-RU"/>
              </w:rPr>
              <w:t xml:space="preserve"> Режим д</w:t>
            </w: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 xml:space="preserve">оступа: </w:t>
            </w:r>
            <w:r w:rsidRPr="00203B12">
              <w:rPr>
                <w:b w:val="0"/>
                <w:bCs w:val="0"/>
                <w:sz w:val="24"/>
                <w:szCs w:val="24"/>
                <w:lang w:eastAsia="ru-RU"/>
              </w:rPr>
              <w:t>http://www.cenunst.bsu.by/journal/2004.2/01.pdf</w:t>
            </w:r>
            <w:r w:rsidRPr="008303A0">
              <w:rPr>
                <w:b w:val="0"/>
                <w:bCs w:val="0"/>
                <w:sz w:val="24"/>
                <w:szCs w:val="24"/>
                <w:lang w:val="be-BY" w:eastAsia="ru-RU"/>
              </w:rPr>
              <w:t xml:space="preserve">. </w:t>
            </w: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>–</w:t>
            </w:r>
            <w:r w:rsidRPr="008303A0">
              <w:rPr>
                <w:b w:val="0"/>
                <w:bCs w:val="0"/>
                <w:sz w:val="24"/>
                <w:szCs w:val="24"/>
                <w:lang w:val="be-BY" w:eastAsia="ru-RU"/>
              </w:rPr>
              <w:t xml:space="preserve"> Дата доступа: 16</w:t>
            </w: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>.07.</w:t>
            </w:r>
            <w:r w:rsidR="001232BD">
              <w:rPr>
                <w:b w:val="0"/>
                <w:bCs w:val="0"/>
                <w:sz w:val="24"/>
                <w:szCs w:val="24"/>
                <w:lang w:val="be-BY" w:eastAsia="ru-RU"/>
              </w:rPr>
              <w:t>201</w:t>
            </w:r>
            <w:r w:rsidRPr="008303A0">
              <w:rPr>
                <w:b w:val="0"/>
                <w:bCs w:val="0"/>
                <w:sz w:val="24"/>
                <w:szCs w:val="24"/>
                <w:lang w:val="be-BY" w:eastAsia="ru-RU"/>
              </w:rPr>
              <w:t>5.</w:t>
            </w:r>
          </w:p>
          <w:p w:rsidR="001232BD" w:rsidRPr="00192765" w:rsidRDefault="001232BD" w:rsidP="001232BD">
            <w:pPr>
              <w:pStyle w:val="ae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 xml:space="preserve">Козулько, Г. Беловежская пуща должна стать мировым наследием </w:t>
            </w:r>
            <w:r w:rsidRPr="008303A0">
              <w:rPr>
                <w:b w:val="0"/>
                <w:bCs w:val="0"/>
                <w:sz w:val="24"/>
                <w:szCs w:val="24"/>
                <w:lang w:val="be-BY" w:eastAsia="ru-RU"/>
              </w:rPr>
              <w:t xml:space="preserve">/ Г. </w:t>
            </w: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>Козулько</w:t>
            </w:r>
            <w:r w:rsidRPr="008303A0">
              <w:rPr>
                <w:b w:val="0"/>
                <w:bCs w:val="0"/>
                <w:sz w:val="24"/>
                <w:szCs w:val="24"/>
                <w:lang w:val="be-BY" w:eastAsia="ru-RU"/>
              </w:rPr>
              <w:t xml:space="preserve"> </w:t>
            </w: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 xml:space="preserve">// Беловежская пуща – </w:t>
            </w:r>
            <w:r w:rsidRPr="008303A0">
              <w:rPr>
                <w:b w:val="0"/>
                <w:bCs w:val="0"/>
                <w:sz w:val="24"/>
                <w:szCs w:val="24"/>
                <w:lang w:val="en-US" w:eastAsia="ru-RU"/>
              </w:rPr>
              <w:t>XXI</w:t>
            </w: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 xml:space="preserve"> век [Электронный ресурс].– 2004. –</w:t>
            </w:r>
            <w:r w:rsidRPr="008303A0">
              <w:rPr>
                <w:b w:val="0"/>
                <w:bCs w:val="0"/>
                <w:sz w:val="24"/>
                <w:szCs w:val="24"/>
                <w:lang w:val="be-BY" w:eastAsia="ru-RU"/>
              </w:rPr>
              <w:t xml:space="preserve"> Режим д</w:t>
            </w:r>
            <w:r w:rsidRPr="0080088F">
              <w:rPr>
                <w:b w:val="0"/>
                <w:bCs w:val="0"/>
                <w:sz w:val="24"/>
                <w:szCs w:val="24"/>
                <w:lang w:eastAsia="ru-RU"/>
              </w:rPr>
              <w:t xml:space="preserve">оступа: </w:t>
            </w:r>
            <w:r w:rsidRPr="001232BD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http://bp21.org.by/ru/art/a041031.html</w:t>
            </w:r>
            <w:r w:rsidRPr="001232BD">
              <w:rPr>
                <w:b w:val="0"/>
                <w:bCs w:val="0"/>
                <w:color w:val="000000"/>
                <w:sz w:val="24"/>
                <w:szCs w:val="24"/>
                <w:lang w:val="be-BY" w:eastAsia="ru-RU"/>
              </w:rPr>
              <w:t xml:space="preserve">. </w:t>
            </w:r>
            <w:r w:rsidRPr="001232BD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–</w:t>
            </w:r>
            <w:r w:rsidRPr="001232BD">
              <w:rPr>
                <w:b w:val="0"/>
                <w:bCs w:val="0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1232BD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Дата доступа: 0</w:t>
            </w:r>
            <w:r>
              <w:rPr>
                <w:b w:val="0"/>
                <w:bCs w:val="0"/>
                <w:color w:val="000000"/>
                <w:sz w:val="24"/>
                <w:szCs w:val="24"/>
                <w:lang w:val="be-BY" w:eastAsia="ru-RU"/>
              </w:rPr>
              <w:t>2.02.201</w:t>
            </w:r>
            <w:r w:rsidRPr="001232BD">
              <w:rPr>
                <w:b w:val="0"/>
                <w:bCs w:val="0"/>
                <w:color w:val="000000"/>
                <w:sz w:val="24"/>
                <w:szCs w:val="24"/>
                <w:lang w:val="be-BY" w:eastAsia="ru-RU"/>
              </w:rPr>
              <w:t>6</w:t>
            </w:r>
            <w:r w:rsidRPr="008303A0">
              <w:rPr>
                <w:b w:val="0"/>
                <w:bCs w:val="0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</w:tbl>
    <w:p w:rsidR="00C37BE8" w:rsidRPr="007D2670" w:rsidRDefault="00C37BE8" w:rsidP="007D26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7BE8" w:rsidRPr="007D2670" w:rsidSect="00C33C11">
      <w:footerReference w:type="default" r:id="rId16"/>
      <w:type w:val="continuous"/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C9" w:rsidRDefault="009B3FC9" w:rsidP="00C33C11">
      <w:pPr>
        <w:spacing w:after="0" w:line="240" w:lineRule="auto"/>
      </w:pPr>
      <w:r>
        <w:separator/>
      </w:r>
    </w:p>
  </w:endnote>
  <w:endnote w:type="continuationSeparator" w:id="0">
    <w:p w:rsidR="009B3FC9" w:rsidRDefault="009B3FC9" w:rsidP="00C3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8A" w:rsidRDefault="0067258A">
    <w:pPr>
      <w:pStyle w:val="ac"/>
      <w:jc w:val="center"/>
    </w:pPr>
  </w:p>
  <w:p w:rsidR="0067258A" w:rsidRDefault="006725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8A" w:rsidRPr="00C33C11" w:rsidRDefault="0067258A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C33C11">
      <w:rPr>
        <w:rFonts w:ascii="Times New Roman" w:hAnsi="Times New Roman" w:cs="Times New Roman"/>
        <w:sz w:val="24"/>
        <w:szCs w:val="24"/>
      </w:rPr>
      <w:fldChar w:fldCharType="begin"/>
    </w:r>
    <w:r w:rsidRPr="00C33C1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33C11">
      <w:rPr>
        <w:rFonts w:ascii="Times New Roman" w:hAnsi="Times New Roman" w:cs="Times New Roman"/>
        <w:sz w:val="24"/>
        <w:szCs w:val="24"/>
      </w:rPr>
      <w:fldChar w:fldCharType="separate"/>
    </w:r>
    <w:r w:rsidR="002E17F2">
      <w:rPr>
        <w:rFonts w:ascii="Times New Roman" w:hAnsi="Times New Roman" w:cs="Times New Roman"/>
        <w:noProof/>
        <w:sz w:val="24"/>
        <w:szCs w:val="24"/>
      </w:rPr>
      <w:t>46</w:t>
    </w:r>
    <w:r w:rsidRPr="00C33C11">
      <w:rPr>
        <w:rFonts w:ascii="Times New Roman" w:hAnsi="Times New Roman" w:cs="Times New Roman"/>
        <w:sz w:val="24"/>
        <w:szCs w:val="24"/>
      </w:rPr>
      <w:fldChar w:fldCharType="end"/>
    </w:r>
  </w:p>
  <w:p w:rsidR="0067258A" w:rsidRDefault="006725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C9" w:rsidRDefault="009B3FC9" w:rsidP="00C33C11">
      <w:pPr>
        <w:spacing w:after="0" w:line="240" w:lineRule="auto"/>
      </w:pPr>
      <w:r>
        <w:separator/>
      </w:r>
    </w:p>
  </w:footnote>
  <w:footnote w:type="continuationSeparator" w:id="0">
    <w:p w:rsidR="009B3FC9" w:rsidRDefault="009B3FC9" w:rsidP="00C3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309"/>
    <w:multiLevelType w:val="hybridMultilevel"/>
    <w:tmpl w:val="D63EAA72"/>
    <w:lvl w:ilvl="0" w:tplc="C11CE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BED"/>
    <w:multiLevelType w:val="hybridMultilevel"/>
    <w:tmpl w:val="36C21008"/>
    <w:lvl w:ilvl="0" w:tplc="C11CE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494193"/>
    <w:multiLevelType w:val="hybridMultilevel"/>
    <w:tmpl w:val="C6CAC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EF9"/>
    <w:multiLevelType w:val="hybridMultilevel"/>
    <w:tmpl w:val="82AA4A24"/>
    <w:lvl w:ilvl="0" w:tplc="8A1254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A42746"/>
    <w:multiLevelType w:val="hybridMultilevel"/>
    <w:tmpl w:val="1D26B9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3154E1"/>
    <w:multiLevelType w:val="multilevel"/>
    <w:tmpl w:val="3F786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23088D"/>
    <w:multiLevelType w:val="hybridMultilevel"/>
    <w:tmpl w:val="69ECF1FA"/>
    <w:lvl w:ilvl="0" w:tplc="90EE79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16F00"/>
    <w:multiLevelType w:val="hybridMultilevel"/>
    <w:tmpl w:val="74B26568"/>
    <w:lvl w:ilvl="0" w:tplc="90EE79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D7DB0"/>
    <w:multiLevelType w:val="multilevel"/>
    <w:tmpl w:val="89A875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3C85AED"/>
    <w:multiLevelType w:val="hybridMultilevel"/>
    <w:tmpl w:val="A5F2DACA"/>
    <w:lvl w:ilvl="0" w:tplc="3732E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3F4B68"/>
    <w:multiLevelType w:val="multilevel"/>
    <w:tmpl w:val="6F4654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6742E15"/>
    <w:multiLevelType w:val="hybridMultilevel"/>
    <w:tmpl w:val="1D26B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68F5651"/>
    <w:multiLevelType w:val="hybridMultilevel"/>
    <w:tmpl w:val="0D04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A0F7C"/>
    <w:multiLevelType w:val="hybridMultilevel"/>
    <w:tmpl w:val="5B6C94CA"/>
    <w:lvl w:ilvl="0" w:tplc="90EE7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02015"/>
    <w:multiLevelType w:val="hybridMultilevel"/>
    <w:tmpl w:val="FB7A1F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9"/>
    <w:rsid w:val="000110D3"/>
    <w:rsid w:val="00017FBE"/>
    <w:rsid w:val="000230BB"/>
    <w:rsid w:val="00023F40"/>
    <w:rsid w:val="0003797E"/>
    <w:rsid w:val="000468EE"/>
    <w:rsid w:val="00054297"/>
    <w:rsid w:val="00094ADD"/>
    <w:rsid w:val="000A2484"/>
    <w:rsid w:val="000B3B20"/>
    <w:rsid w:val="000C0538"/>
    <w:rsid w:val="000D0FEB"/>
    <w:rsid w:val="000F5E79"/>
    <w:rsid w:val="00101AF8"/>
    <w:rsid w:val="001029C2"/>
    <w:rsid w:val="00103685"/>
    <w:rsid w:val="001138F0"/>
    <w:rsid w:val="0011601F"/>
    <w:rsid w:val="001161D8"/>
    <w:rsid w:val="001232BD"/>
    <w:rsid w:val="00134813"/>
    <w:rsid w:val="00137951"/>
    <w:rsid w:val="001500ED"/>
    <w:rsid w:val="00157138"/>
    <w:rsid w:val="00192765"/>
    <w:rsid w:val="001C0ADA"/>
    <w:rsid w:val="001E5D12"/>
    <w:rsid w:val="00203B12"/>
    <w:rsid w:val="002126C0"/>
    <w:rsid w:val="002265E1"/>
    <w:rsid w:val="00242A2B"/>
    <w:rsid w:val="002452B2"/>
    <w:rsid w:val="002578C1"/>
    <w:rsid w:val="002605AC"/>
    <w:rsid w:val="002E17F2"/>
    <w:rsid w:val="00301D2D"/>
    <w:rsid w:val="00315852"/>
    <w:rsid w:val="0031705A"/>
    <w:rsid w:val="00324753"/>
    <w:rsid w:val="00331F38"/>
    <w:rsid w:val="00336735"/>
    <w:rsid w:val="003427BE"/>
    <w:rsid w:val="003438FA"/>
    <w:rsid w:val="00377857"/>
    <w:rsid w:val="00394395"/>
    <w:rsid w:val="00396B50"/>
    <w:rsid w:val="003A05C7"/>
    <w:rsid w:val="003A6B07"/>
    <w:rsid w:val="003C3955"/>
    <w:rsid w:val="003F0393"/>
    <w:rsid w:val="004129D2"/>
    <w:rsid w:val="004168F8"/>
    <w:rsid w:val="00450685"/>
    <w:rsid w:val="0046412B"/>
    <w:rsid w:val="00475527"/>
    <w:rsid w:val="00475DFB"/>
    <w:rsid w:val="00480094"/>
    <w:rsid w:val="004878F0"/>
    <w:rsid w:val="0049613F"/>
    <w:rsid w:val="004B271F"/>
    <w:rsid w:val="004F0837"/>
    <w:rsid w:val="00505422"/>
    <w:rsid w:val="00506B72"/>
    <w:rsid w:val="00531509"/>
    <w:rsid w:val="00535145"/>
    <w:rsid w:val="00536A14"/>
    <w:rsid w:val="00547D10"/>
    <w:rsid w:val="0055564E"/>
    <w:rsid w:val="00583F4D"/>
    <w:rsid w:val="005B0BB7"/>
    <w:rsid w:val="005D5C09"/>
    <w:rsid w:val="00606F26"/>
    <w:rsid w:val="00613BE7"/>
    <w:rsid w:val="00640395"/>
    <w:rsid w:val="006509CB"/>
    <w:rsid w:val="0067094B"/>
    <w:rsid w:val="00671667"/>
    <w:rsid w:val="0067258A"/>
    <w:rsid w:val="00692128"/>
    <w:rsid w:val="00697BC7"/>
    <w:rsid w:val="006A5093"/>
    <w:rsid w:val="006A6E15"/>
    <w:rsid w:val="006C03EA"/>
    <w:rsid w:val="006C55BE"/>
    <w:rsid w:val="006D7F6A"/>
    <w:rsid w:val="006E1F04"/>
    <w:rsid w:val="006F13DB"/>
    <w:rsid w:val="00700519"/>
    <w:rsid w:val="007222A7"/>
    <w:rsid w:val="007353CB"/>
    <w:rsid w:val="00740C3A"/>
    <w:rsid w:val="00746603"/>
    <w:rsid w:val="00761BAD"/>
    <w:rsid w:val="007C7D24"/>
    <w:rsid w:val="007D2670"/>
    <w:rsid w:val="007F70F9"/>
    <w:rsid w:val="00831EBE"/>
    <w:rsid w:val="00837B89"/>
    <w:rsid w:val="00840640"/>
    <w:rsid w:val="00840A09"/>
    <w:rsid w:val="00851816"/>
    <w:rsid w:val="0085597F"/>
    <w:rsid w:val="0087210E"/>
    <w:rsid w:val="00873655"/>
    <w:rsid w:val="00874447"/>
    <w:rsid w:val="00875B06"/>
    <w:rsid w:val="00883595"/>
    <w:rsid w:val="008B1592"/>
    <w:rsid w:val="008D1CED"/>
    <w:rsid w:val="008D63FC"/>
    <w:rsid w:val="008D7F55"/>
    <w:rsid w:val="008F1499"/>
    <w:rsid w:val="00916098"/>
    <w:rsid w:val="009242CA"/>
    <w:rsid w:val="00930F70"/>
    <w:rsid w:val="00936320"/>
    <w:rsid w:val="00956F4D"/>
    <w:rsid w:val="00962DC2"/>
    <w:rsid w:val="009964CE"/>
    <w:rsid w:val="009A0A9F"/>
    <w:rsid w:val="009B0F2C"/>
    <w:rsid w:val="009B3FC9"/>
    <w:rsid w:val="009C20EE"/>
    <w:rsid w:val="009C43C4"/>
    <w:rsid w:val="009D302E"/>
    <w:rsid w:val="009D7E08"/>
    <w:rsid w:val="009E70F1"/>
    <w:rsid w:val="00A02037"/>
    <w:rsid w:val="00A121DB"/>
    <w:rsid w:val="00A873B2"/>
    <w:rsid w:val="00A87513"/>
    <w:rsid w:val="00AA0D6A"/>
    <w:rsid w:val="00AB4906"/>
    <w:rsid w:val="00AE0D02"/>
    <w:rsid w:val="00AE1386"/>
    <w:rsid w:val="00AE5157"/>
    <w:rsid w:val="00AF077B"/>
    <w:rsid w:val="00AF1B76"/>
    <w:rsid w:val="00B35F5E"/>
    <w:rsid w:val="00B36036"/>
    <w:rsid w:val="00B47106"/>
    <w:rsid w:val="00B60027"/>
    <w:rsid w:val="00B60710"/>
    <w:rsid w:val="00B60E67"/>
    <w:rsid w:val="00B64878"/>
    <w:rsid w:val="00B73247"/>
    <w:rsid w:val="00B74C66"/>
    <w:rsid w:val="00B758F1"/>
    <w:rsid w:val="00B95A10"/>
    <w:rsid w:val="00B95FF2"/>
    <w:rsid w:val="00BA1E14"/>
    <w:rsid w:val="00C00AF7"/>
    <w:rsid w:val="00C13836"/>
    <w:rsid w:val="00C33C11"/>
    <w:rsid w:val="00C378A8"/>
    <w:rsid w:val="00C37BE8"/>
    <w:rsid w:val="00C85FFD"/>
    <w:rsid w:val="00C86A8C"/>
    <w:rsid w:val="00CA5500"/>
    <w:rsid w:val="00CA6370"/>
    <w:rsid w:val="00CD3BE2"/>
    <w:rsid w:val="00CE3985"/>
    <w:rsid w:val="00D046FE"/>
    <w:rsid w:val="00D42FAF"/>
    <w:rsid w:val="00D67A47"/>
    <w:rsid w:val="00D90510"/>
    <w:rsid w:val="00DB200C"/>
    <w:rsid w:val="00DC5A23"/>
    <w:rsid w:val="00DD1D4F"/>
    <w:rsid w:val="00DD258B"/>
    <w:rsid w:val="00E027E2"/>
    <w:rsid w:val="00E054B8"/>
    <w:rsid w:val="00E140D6"/>
    <w:rsid w:val="00E40EE9"/>
    <w:rsid w:val="00E45628"/>
    <w:rsid w:val="00E52BDC"/>
    <w:rsid w:val="00E56DBA"/>
    <w:rsid w:val="00E5724B"/>
    <w:rsid w:val="00E67489"/>
    <w:rsid w:val="00E7145F"/>
    <w:rsid w:val="00E75AFE"/>
    <w:rsid w:val="00E80AA8"/>
    <w:rsid w:val="00E94E0A"/>
    <w:rsid w:val="00EA0278"/>
    <w:rsid w:val="00EA15A2"/>
    <w:rsid w:val="00EA3858"/>
    <w:rsid w:val="00EA4CF0"/>
    <w:rsid w:val="00EC2990"/>
    <w:rsid w:val="00EC6FF6"/>
    <w:rsid w:val="00ED274A"/>
    <w:rsid w:val="00EE11A4"/>
    <w:rsid w:val="00EF23BE"/>
    <w:rsid w:val="00EF60B0"/>
    <w:rsid w:val="00F1644B"/>
    <w:rsid w:val="00F47872"/>
    <w:rsid w:val="00F47956"/>
    <w:rsid w:val="00F60A73"/>
    <w:rsid w:val="00F758BB"/>
    <w:rsid w:val="00FB0963"/>
    <w:rsid w:val="00FB5F39"/>
    <w:rsid w:val="00FD180F"/>
    <w:rsid w:val="00FD764B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62DC2"/>
    <w:pPr>
      <w:keepNext/>
      <w:spacing w:after="0" w:line="240" w:lineRule="auto"/>
      <w:ind w:firstLine="670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62D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85FFD"/>
    <w:pPr>
      <w:ind w:left="720"/>
    </w:pPr>
  </w:style>
  <w:style w:type="paragraph" w:styleId="a4">
    <w:name w:val="Body Text"/>
    <w:basedOn w:val="a"/>
    <w:link w:val="a5"/>
    <w:uiPriority w:val="99"/>
    <w:rsid w:val="00B36036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B360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4F0837"/>
    <w:pPr>
      <w:widowControl w:val="0"/>
      <w:autoSpaceDE w:val="0"/>
      <w:autoSpaceDN w:val="0"/>
      <w:spacing w:before="1120"/>
      <w:ind w:left="5280"/>
    </w:pPr>
    <w:rPr>
      <w:rFonts w:ascii="Arial" w:eastAsia="Times New Roman" w:hAnsi="Arial" w:cs="Arial"/>
      <w:sz w:val="12"/>
      <w:szCs w:val="12"/>
    </w:rPr>
  </w:style>
  <w:style w:type="table" w:styleId="a6">
    <w:name w:val="Table Grid"/>
    <w:basedOn w:val="a1"/>
    <w:uiPriority w:val="99"/>
    <w:rsid w:val="002265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semiHidden/>
    <w:rsid w:val="00962DC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166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71667"/>
    <w:rPr>
      <w:rFonts w:ascii="Tahoma" w:hAnsi="Tahoma" w:cs="Tahoma"/>
      <w:sz w:val="16"/>
      <w:szCs w:val="16"/>
    </w:rPr>
  </w:style>
  <w:style w:type="character" w:styleId="a9">
    <w:name w:val="Hyperlink"/>
    <w:rsid w:val="0019276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C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3C11"/>
  </w:style>
  <w:style w:type="paragraph" w:styleId="ac">
    <w:name w:val="footer"/>
    <w:basedOn w:val="a"/>
    <w:link w:val="ad"/>
    <w:uiPriority w:val="99"/>
    <w:rsid w:val="00C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C11"/>
  </w:style>
  <w:style w:type="paragraph" w:styleId="ae">
    <w:name w:val="Title"/>
    <w:basedOn w:val="a"/>
    <w:link w:val="af"/>
    <w:qFormat/>
    <w:rsid w:val="00203B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203B12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62DC2"/>
    <w:pPr>
      <w:keepNext/>
      <w:spacing w:after="0" w:line="240" w:lineRule="auto"/>
      <w:ind w:firstLine="670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62D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85FFD"/>
    <w:pPr>
      <w:ind w:left="720"/>
    </w:pPr>
  </w:style>
  <w:style w:type="paragraph" w:styleId="a4">
    <w:name w:val="Body Text"/>
    <w:basedOn w:val="a"/>
    <w:link w:val="a5"/>
    <w:uiPriority w:val="99"/>
    <w:rsid w:val="00B36036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B360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4F0837"/>
    <w:pPr>
      <w:widowControl w:val="0"/>
      <w:autoSpaceDE w:val="0"/>
      <w:autoSpaceDN w:val="0"/>
      <w:spacing w:before="1120"/>
      <w:ind w:left="5280"/>
    </w:pPr>
    <w:rPr>
      <w:rFonts w:ascii="Arial" w:eastAsia="Times New Roman" w:hAnsi="Arial" w:cs="Arial"/>
      <w:sz w:val="12"/>
      <w:szCs w:val="12"/>
    </w:rPr>
  </w:style>
  <w:style w:type="table" w:styleId="a6">
    <w:name w:val="Table Grid"/>
    <w:basedOn w:val="a1"/>
    <w:uiPriority w:val="99"/>
    <w:rsid w:val="002265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semiHidden/>
    <w:rsid w:val="00962DC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166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71667"/>
    <w:rPr>
      <w:rFonts w:ascii="Tahoma" w:hAnsi="Tahoma" w:cs="Tahoma"/>
      <w:sz w:val="16"/>
      <w:szCs w:val="16"/>
    </w:rPr>
  </w:style>
  <w:style w:type="character" w:styleId="a9">
    <w:name w:val="Hyperlink"/>
    <w:rsid w:val="0019276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C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3C11"/>
  </w:style>
  <w:style w:type="paragraph" w:styleId="ac">
    <w:name w:val="footer"/>
    <w:basedOn w:val="a"/>
    <w:link w:val="ad"/>
    <w:uiPriority w:val="99"/>
    <w:rsid w:val="00C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C11"/>
  </w:style>
  <w:style w:type="paragraph" w:styleId="ae">
    <w:name w:val="Title"/>
    <w:basedOn w:val="a"/>
    <w:link w:val="af"/>
    <w:qFormat/>
    <w:rsid w:val="00203B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203B12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8;&#1072;&#1073;&#1086;&#1090;&#1072;\&#1085;&#1072;&#1091;&#1095;&#1085;&#1072;&#1103;%20&#1076;&#1077;&#1103;&#1090;&#1077;&#1083;&#1100;&#1085;&#1086;&#1089;&#1090;&#1100;\&#1055;&#1086;&#1076;%20&#1082;&#1086;&#1085;&#1090;&#1088;&#1086;&#1083;&#1077;&#1084;\&#1042;&#1077;&#1089;&#1090;&#1085;&#1080;&#1082;%20&#1042;&#1043;&#1058;&#1059;%202015\2%20&#1042;&#1040;&#1050;%20&#1089;&#1090;&#1072;&#1090;&#1100;&#1103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Лист2!$D$16:$H$16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Лист2!$D$17:$H$17</c:f>
              <c:numCache>
                <c:formatCode>General</c:formatCode>
                <c:ptCount val="5"/>
                <c:pt idx="0">
                  <c:v>1481</c:v>
                </c:pt>
                <c:pt idx="1">
                  <c:v>1577</c:v>
                </c:pt>
                <c:pt idx="2">
                  <c:v>1605</c:v>
                </c:pt>
                <c:pt idx="3">
                  <c:v>1693</c:v>
                </c:pt>
                <c:pt idx="4">
                  <c:v>1715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8760320"/>
        <c:axId val="178460160"/>
      </c:lineChart>
      <c:catAx>
        <c:axId val="158760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900" b="1" i="0" baseline="0"/>
                  <a:t>Год</a:t>
                </a:r>
                <a:endParaRPr lang="ru-RU" sz="9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8460160"/>
        <c:crosses val="autoZero"/>
        <c:auto val="1"/>
        <c:lblAlgn val="ctr"/>
        <c:lblOffset val="100"/>
        <c:noMultiLvlLbl val="0"/>
      </c:catAx>
      <c:valAx>
        <c:axId val="178460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900" b="1" i="0" baseline="0"/>
                  <a:t>Число организаций текстильного и швейного производства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876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A2B512-8946-46EC-A1C5-6694BC55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15472</Words>
  <Characters>88197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Yadevich</cp:lastModifiedBy>
  <cp:revision>2</cp:revision>
  <dcterms:created xsi:type="dcterms:W3CDTF">2017-06-19T07:11:00Z</dcterms:created>
  <dcterms:modified xsi:type="dcterms:W3CDTF">2017-06-19T07:11:00Z</dcterms:modified>
</cp:coreProperties>
</file>